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1A7A84" w:rsidRDefault="00D53F6B" w:rsidP="00737FDA">
      <w:pPr>
        <w:jc w:val="center"/>
        <w:rPr>
          <w:rStyle w:val="NoneA"/>
          <w:rFonts w:asciiTheme="minorHAnsi" w:hAnsiTheme="minorHAnsi" w:cstheme="minorHAnsi"/>
          <w:b/>
          <w:bCs/>
        </w:rPr>
      </w:pPr>
    </w:p>
    <w:p w:rsidR="00D53F6B" w:rsidRPr="001A7A84" w:rsidRDefault="00D53F6B" w:rsidP="00737FDA">
      <w:pPr>
        <w:jc w:val="center"/>
        <w:rPr>
          <w:rStyle w:val="NoneA"/>
          <w:rFonts w:asciiTheme="minorHAnsi" w:hAnsiTheme="minorHAnsi" w:cstheme="minorHAnsi"/>
          <w:b/>
          <w:bCs/>
        </w:rPr>
      </w:pPr>
    </w:p>
    <w:p w:rsidR="00B123CE" w:rsidRPr="00224A45" w:rsidRDefault="00B123CE" w:rsidP="00B123CE">
      <w:pPr>
        <w:rPr>
          <w:rFonts w:asciiTheme="minorHAnsi" w:eastAsia="Times New Roman" w:hAnsiTheme="minorHAnsi" w:cstheme="minorHAnsi"/>
          <w:b/>
          <w:noProof/>
          <w:u w:val="single"/>
        </w:rPr>
      </w:pPr>
      <w:r w:rsidRPr="00224A45">
        <w:rPr>
          <w:rFonts w:asciiTheme="minorHAnsi" w:eastAsia="Times New Roman" w:hAnsiTheme="minorHAnsi" w:cstheme="minorHAnsi"/>
          <w:b/>
          <w:noProof/>
          <w:u w:val="single"/>
        </w:rPr>
        <w:t>BASIN BÜLTENİ</w:t>
      </w:r>
    </w:p>
    <w:p w:rsidR="00B123CE" w:rsidRPr="00224A45" w:rsidRDefault="00B123CE" w:rsidP="00B123CE">
      <w:pPr>
        <w:jc w:val="center"/>
        <w:rPr>
          <w:rStyle w:val="NoneA"/>
          <w:rFonts w:asciiTheme="minorHAnsi" w:hAnsiTheme="minorHAnsi" w:cstheme="minorHAnsi"/>
          <w:b/>
          <w:bCs/>
        </w:rPr>
      </w:pPr>
    </w:p>
    <w:p w:rsidR="00B123CE" w:rsidRPr="00224A45" w:rsidRDefault="00B123CE" w:rsidP="00B123CE">
      <w:pPr>
        <w:jc w:val="center"/>
        <w:rPr>
          <w:rFonts w:asciiTheme="minorHAnsi" w:hAnsiTheme="minorHAnsi" w:cstheme="minorHAnsi"/>
          <w:b/>
          <w:sz w:val="32"/>
          <w:szCs w:val="32"/>
        </w:rPr>
      </w:pPr>
      <w:r w:rsidRPr="00224A45">
        <w:rPr>
          <w:rFonts w:asciiTheme="minorHAnsi" w:hAnsiTheme="minorHAnsi" w:cstheme="minorHAnsi"/>
          <w:b/>
          <w:sz w:val="32"/>
          <w:szCs w:val="32"/>
        </w:rPr>
        <w:t>Sinema-Psikiyatri Seminerleri Ocak ayında da devam ediyor…</w:t>
      </w:r>
    </w:p>
    <w:p w:rsidR="00B123CE" w:rsidRPr="00224A45" w:rsidRDefault="00B123CE" w:rsidP="00B123CE">
      <w:pPr>
        <w:jc w:val="center"/>
        <w:rPr>
          <w:rFonts w:asciiTheme="minorHAnsi" w:hAnsiTheme="minorHAnsi" w:cstheme="minorHAnsi"/>
          <w:b/>
          <w:sz w:val="40"/>
          <w:szCs w:val="40"/>
        </w:rPr>
      </w:pPr>
      <w:r w:rsidRPr="00224A45">
        <w:rPr>
          <w:rFonts w:asciiTheme="minorHAnsi" w:hAnsiTheme="minorHAnsi" w:cstheme="minorHAnsi"/>
          <w:b/>
          <w:sz w:val="40"/>
          <w:szCs w:val="40"/>
        </w:rPr>
        <w:t>AKBANK SANAT’TA SİNEMA</w:t>
      </w:r>
      <w:r w:rsidR="005C364E">
        <w:rPr>
          <w:rFonts w:asciiTheme="minorHAnsi" w:hAnsiTheme="minorHAnsi" w:cstheme="minorHAnsi"/>
          <w:b/>
          <w:sz w:val="40"/>
          <w:szCs w:val="40"/>
        </w:rPr>
        <w:t xml:space="preserve"> </w:t>
      </w:r>
      <w:bookmarkStart w:id="0" w:name="_GoBack"/>
      <w:bookmarkEnd w:id="0"/>
      <w:r w:rsidRPr="00224A45">
        <w:rPr>
          <w:rFonts w:asciiTheme="minorHAnsi" w:hAnsiTheme="minorHAnsi" w:cstheme="minorHAnsi"/>
          <w:b/>
          <w:sz w:val="40"/>
          <w:szCs w:val="40"/>
        </w:rPr>
        <w:t xml:space="preserve">- PSİKİYATRİ’YE FARKLI BAKIŞ </w:t>
      </w:r>
    </w:p>
    <w:p w:rsidR="00B123CE" w:rsidRPr="00224A45" w:rsidRDefault="00B123CE" w:rsidP="00B123CE">
      <w:pPr>
        <w:rPr>
          <w:rFonts w:asciiTheme="minorHAnsi" w:hAnsiTheme="minorHAnsi" w:cstheme="minorHAnsi"/>
        </w:rPr>
      </w:pP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b/>
          <w:color w:val="000000" w:themeColor="text1"/>
        </w:rPr>
        <w:t xml:space="preserve">Akbank Sanat’ın dikkat çeken ve yoğun ilgi gören </w:t>
      </w:r>
      <w:r w:rsidR="008A0ABC" w:rsidRPr="005E589F">
        <w:rPr>
          <w:rFonts w:asciiTheme="minorHAnsi" w:hAnsiTheme="minorHAnsi" w:cstheme="minorHAnsi"/>
          <w:b/>
          <w:color w:val="000000" w:themeColor="text1"/>
        </w:rPr>
        <w:t xml:space="preserve">“Sinemada İnsanlık Halleri” başlıklı </w:t>
      </w:r>
      <w:r w:rsidRPr="005E589F">
        <w:rPr>
          <w:rFonts w:asciiTheme="minorHAnsi" w:hAnsiTheme="minorHAnsi" w:cstheme="minorHAnsi"/>
          <w:i/>
          <w:color w:val="000000" w:themeColor="text1"/>
        </w:rPr>
        <w:t>Sinema Psikiyatri Seminerler</w:t>
      </w:r>
      <w:r w:rsidR="008A0ABC" w:rsidRPr="005E589F">
        <w:rPr>
          <w:rFonts w:asciiTheme="minorHAnsi" w:hAnsiTheme="minorHAnsi" w:cstheme="minorHAnsi"/>
          <w:i/>
          <w:color w:val="000000" w:themeColor="text1"/>
        </w:rPr>
        <w:t>i</w:t>
      </w:r>
      <w:r w:rsidR="008A0ABC" w:rsidRPr="005E589F">
        <w:rPr>
          <w:rFonts w:asciiTheme="minorHAnsi" w:hAnsiTheme="minorHAnsi" w:cstheme="minorHAnsi"/>
          <w:color w:val="000000" w:themeColor="text1"/>
        </w:rPr>
        <w:t xml:space="preserve"> </w:t>
      </w:r>
      <w:r w:rsidRPr="005E589F">
        <w:rPr>
          <w:rFonts w:asciiTheme="minorHAnsi" w:hAnsiTheme="minorHAnsi" w:cstheme="minorHAnsi"/>
          <w:color w:val="000000" w:themeColor="text1"/>
        </w:rPr>
        <w:t>serisi Ocak ayın da devam ediyor. 9 Ocak’</w:t>
      </w:r>
      <w:r w:rsidR="00D176EA" w:rsidRPr="005E589F">
        <w:rPr>
          <w:rFonts w:asciiTheme="minorHAnsi" w:hAnsiTheme="minorHAnsi" w:cstheme="minorHAnsi"/>
          <w:color w:val="000000" w:themeColor="text1"/>
        </w:rPr>
        <w:t>t</w:t>
      </w:r>
      <w:r w:rsidRPr="005E589F">
        <w:rPr>
          <w:rFonts w:asciiTheme="minorHAnsi" w:hAnsiTheme="minorHAnsi" w:cstheme="minorHAnsi"/>
          <w:color w:val="000000" w:themeColor="text1"/>
        </w:rPr>
        <w:t>a yönetmen Kıvanç Sezer’in “Babamın Kanatları” film gösterimi ile başlayacak etkinlik, “Yabancılaşma</w:t>
      </w:r>
      <w:r w:rsidR="008A0ABC" w:rsidRPr="005E589F">
        <w:rPr>
          <w:rFonts w:asciiTheme="minorHAnsi" w:hAnsiTheme="minorHAnsi" w:cstheme="minorHAnsi"/>
          <w:color w:val="000000" w:themeColor="text1"/>
        </w:rPr>
        <w:t>: Öldürmeyen Yabancılaşma Çürütür</w:t>
      </w:r>
      <w:r w:rsidRPr="005E589F">
        <w:rPr>
          <w:rFonts w:asciiTheme="minorHAnsi" w:hAnsiTheme="minorHAnsi" w:cstheme="minorHAnsi"/>
          <w:color w:val="000000" w:themeColor="text1"/>
        </w:rPr>
        <w:t xml:space="preserve">”  başlığı altında Arzu </w:t>
      </w:r>
      <w:proofErr w:type="spellStart"/>
      <w:r w:rsidRPr="005E589F">
        <w:rPr>
          <w:rFonts w:asciiTheme="minorHAnsi" w:hAnsiTheme="minorHAnsi" w:cstheme="minorHAnsi"/>
          <w:color w:val="000000" w:themeColor="text1"/>
        </w:rPr>
        <w:t>Çevikalp</w:t>
      </w:r>
      <w:proofErr w:type="spellEnd"/>
      <w:r w:rsidRPr="005E589F">
        <w:rPr>
          <w:rFonts w:asciiTheme="minorHAnsi" w:hAnsiTheme="minorHAnsi" w:cstheme="minorHAnsi"/>
          <w:color w:val="000000" w:themeColor="text1"/>
        </w:rPr>
        <w:t xml:space="preserve"> (Oturum Başkanı), İshak Saygılı, Kıvanç Sezer ve Kübra Kip’in katılım</w:t>
      </w:r>
      <w:r w:rsidR="008A0ABC" w:rsidRPr="005E589F">
        <w:rPr>
          <w:rFonts w:asciiTheme="minorHAnsi" w:hAnsiTheme="minorHAnsi" w:cstheme="minorHAnsi"/>
          <w:color w:val="000000" w:themeColor="text1"/>
        </w:rPr>
        <w:t>ı</w:t>
      </w:r>
      <w:r w:rsidRPr="005E589F">
        <w:rPr>
          <w:rFonts w:asciiTheme="minorHAnsi" w:hAnsiTheme="minorHAnsi" w:cstheme="minorHAnsi"/>
          <w:color w:val="000000" w:themeColor="text1"/>
        </w:rPr>
        <w:t>yla gerçekleşecek tartışma ile devam edecek.</w:t>
      </w:r>
    </w:p>
    <w:p w:rsidR="00B123CE" w:rsidRPr="005E589F" w:rsidRDefault="00B123CE" w:rsidP="00B123CE">
      <w:pPr>
        <w:rPr>
          <w:rFonts w:asciiTheme="minorHAnsi" w:hAnsiTheme="minorHAnsi" w:cstheme="minorHAnsi"/>
          <w:color w:val="000000" w:themeColor="text1"/>
        </w:rPr>
      </w:pP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 xml:space="preserve">Seminer serisi kapsamında </w:t>
      </w:r>
      <w:r w:rsidR="008A0ABC" w:rsidRPr="005E589F">
        <w:rPr>
          <w:rFonts w:asciiTheme="minorHAnsi" w:hAnsiTheme="minorHAnsi" w:cstheme="minorHAnsi"/>
          <w:color w:val="000000" w:themeColor="text1"/>
        </w:rPr>
        <w:t>09 Ocak</w:t>
      </w:r>
      <w:r w:rsidRPr="005E589F">
        <w:rPr>
          <w:rFonts w:asciiTheme="minorHAnsi" w:hAnsiTheme="minorHAnsi" w:cstheme="minorHAnsi"/>
          <w:color w:val="000000" w:themeColor="text1"/>
        </w:rPr>
        <w:t xml:space="preserve"> </w:t>
      </w:r>
      <w:r w:rsidR="008A0ABC" w:rsidRPr="005E589F">
        <w:rPr>
          <w:rFonts w:asciiTheme="minorHAnsi" w:hAnsiTheme="minorHAnsi" w:cstheme="minorHAnsi"/>
          <w:color w:val="000000" w:themeColor="text1"/>
        </w:rPr>
        <w:t>–</w:t>
      </w:r>
      <w:r w:rsidRPr="005E589F">
        <w:rPr>
          <w:rFonts w:asciiTheme="minorHAnsi" w:hAnsiTheme="minorHAnsi" w:cstheme="minorHAnsi"/>
          <w:color w:val="000000" w:themeColor="text1"/>
        </w:rPr>
        <w:t xml:space="preserve"> </w:t>
      </w:r>
      <w:r w:rsidR="008A0ABC" w:rsidRPr="005E589F">
        <w:rPr>
          <w:rFonts w:asciiTheme="minorHAnsi" w:hAnsiTheme="minorHAnsi" w:cstheme="minorHAnsi"/>
          <w:color w:val="000000" w:themeColor="text1"/>
        </w:rPr>
        <w:t xml:space="preserve">08 Mayıs </w:t>
      </w:r>
      <w:r w:rsidRPr="005E589F">
        <w:rPr>
          <w:rFonts w:asciiTheme="minorHAnsi" w:hAnsiTheme="minorHAnsi" w:cstheme="minorHAnsi"/>
          <w:color w:val="000000" w:themeColor="text1"/>
        </w:rPr>
        <w:t xml:space="preserve">2019 tarihleri arasında farklı konu başlıklarıyla toplam </w:t>
      </w:r>
      <w:r w:rsidR="008A0ABC" w:rsidRPr="005E589F">
        <w:rPr>
          <w:rFonts w:asciiTheme="minorHAnsi" w:hAnsiTheme="minorHAnsi" w:cstheme="minorHAnsi"/>
          <w:color w:val="000000" w:themeColor="text1"/>
        </w:rPr>
        <w:t xml:space="preserve">5 </w:t>
      </w:r>
      <w:r w:rsidRPr="005E589F">
        <w:rPr>
          <w:rFonts w:asciiTheme="minorHAnsi" w:hAnsiTheme="minorHAnsi" w:cstheme="minorHAnsi"/>
          <w:color w:val="000000" w:themeColor="text1"/>
        </w:rPr>
        <w:t>oturum yapılacak.</w:t>
      </w:r>
    </w:p>
    <w:p w:rsidR="00B123CE" w:rsidRPr="005E589F" w:rsidRDefault="00B123CE" w:rsidP="00B123CE">
      <w:pPr>
        <w:rPr>
          <w:rFonts w:asciiTheme="minorHAnsi" w:hAnsiTheme="minorHAnsi" w:cstheme="minorHAnsi"/>
          <w:color w:val="000000" w:themeColor="text1"/>
        </w:rPr>
      </w:pPr>
    </w:p>
    <w:p w:rsidR="00B123CE" w:rsidRPr="005E589F" w:rsidRDefault="00B123CE" w:rsidP="00B123CE">
      <w:pPr>
        <w:rPr>
          <w:rFonts w:asciiTheme="minorHAnsi" w:hAnsiTheme="minorHAnsi" w:cstheme="minorHAnsi"/>
          <w:b/>
        </w:rPr>
      </w:pPr>
      <w:r w:rsidRPr="005E589F">
        <w:rPr>
          <w:rFonts w:asciiTheme="minorHAnsi" w:hAnsiTheme="minorHAnsi" w:cstheme="minorHAnsi"/>
          <w:b/>
        </w:rPr>
        <w:t>Sinema - Psikiyatri Seminerleri</w:t>
      </w:r>
    </w:p>
    <w:p w:rsidR="00B123CE" w:rsidRPr="005E589F" w:rsidRDefault="00B123CE" w:rsidP="00B123CE">
      <w:pPr>
        <w:rPr>
          <w:rFonts w:asciiTheme="minorHAnsi" w:hAnsiTheme="minorHAnsi" w:cstheme="minorHAnsi"/>
        </w:rPr>
      </w:pPr>
    </w:p>
    <w:p w:rsidR="00B123CE" w:rsidRPr="005C364E" w:rsidRDefault="00B123CE" w:rsidP="00B123CE">
      <w:pPr>
        <w:rPr>
          <w:rFonts w:asciiTheme="minorHAnsi" w:hAnsiTheme="minorHAnsi" w:cstheme="minorHAnsi"/>
          <w:b/>
          <w:color w:val="000000" w:themeColor="text1"/>
        </w:rPr>
      </w:pPr>
      <w:r w:rsidRPr="005C364E">
        <w:rPr>
          <w:rFonts w:asciiTheme="minorHAnsi" w:hAnsiTheme="minorHAnsi" w:cstheme="minorHAnsi"/>
          <w:b/>
          <w:color w:val="000000" w:themeColor="text1"/>
        </w:rPr>
        <w:t>9 OCAK 2019 ÇARŞAMBA / YABANCILAŞMA:</w:t>
      </w:r>
      <w:r w:rsidR="008A0ABC" w:rsidRPr="005C364E">
        <w:rPr>
          <w:rFonts w:asciiTheme="minorHAnsi" w:hAnsiTheme="minorHAnsi" w:cstheme="minorHAnsi"/>
          <w:b/>
          <w:color w:val="000000" w:themeColor="text1"/>
        </w:rPr>
        <w:t xml:space="preserve"> </w:t>
      </w:r>
      <w:r w:rsidRPr="005C364E">
        <w:rPr>
          <w:rFonts w:asciiTheme="minorHAnsi" w:hAnsiTheme="minorHAnsi" w:cstheme="minorHAnsi"/>
          <w:b/>
          <w:color w:val="000000" w:themeColor="text1"/>
        </w:rPr>
        <w:t>ÖLDÜRMEYEN YABANCILAŞMA ÇÜRÜTÜR</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18.00 – 19.30 Film gösterimi: Babamın Kanatları / Yön: Kıvanç Sezer /</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Dağıtımcı: M3 Film / Yapımcı: Soner Alper</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 xml:space="preserve">19.45 – 21.15 Tartışma: Arzu </w:t>
      </w:r>
      <w:proofErr w:type="spellStart"/>
      <w:r w:rsidRPr="005E589F">
        <w:rPr>
          <w:rFonts w:asciiTheme="minorHAnsi" w:hAnsiTheme="minorHAnsi" w:cstheme="minorHAnsi"/>
          <w:color w:val="000000" w:themeColor="text1"/>
        </w:rPr>
        <w:t>Çevikalp</w:t>
      </w:r>
      <w:proofErr w:type="spellEnd"/>
      <w:r w:rsidRPr="005E589F">
        <w:rPr>
          <w:rFonts w:asciiTheme="minorHAnsi" w:hAnsiTheme="minorHAnsi" w:cstheme="minorHAnsi"/>
          <w:color w:val="000000" w:themeColor="text1"/>
        </w:rPr>
        <w:t xml:space="preserve"> (Oturum Başkanı), İshak Saygılı, Kıvanç Sezer, Kübra Kip</w:t>
      </w:r>
    </w:p>
    <w:p w:rsidR="00B123CE" w:rsidRPr="005E589F" w:rsidRDefault="00B123CE" w:rsidP="00B123CE">
      <w:pPr>
        <w:rPr>
          <w:rFonts w:asciiTheme="minorHAnsi" w:hAnsiTheme="minorHAnsi" w:cstheme="minorHAnsi"/>
          <w:color w:val="000000" w:themeColor="text1"/>
        </w:rPr>
      </w:pPr>
    </w:p>
    <w:p w:rsidR="00B123CE" w:rsidRPr="005E589F" w:rsidRDefault="00B123CE" w:rsidP="00B123CE">
      <w:pPr>
        <w:rPr>
          <w:rFonts w:asciiTheme="minorHAnsi" w:hAnsiTheme="minorHAnsi" w:cstheme="minorHAnsi"/>
          <w:b/>
          <w:color w:val="000000" w:themeColor="text1"/>
        </w:rPr>
      </w:pPr>
      <w:r w:rsidRPr="005E589F">
        <w:rPr>
          <w:rFonts w:asciiTheme="minorHAnsi" w:hAnsiTheme="minorHAnsi" w:cstheme="minorHAnsi"/>
          <w:b/>
          <w:color w:val="000000" w:themeColor="text1"/>
        </w:rPr>
        <w:t>13 ŞUBAT 2019 ÇARŞAMBA / RUHSAL TRAVMA: RUHA İNEN EN BÜYÜK DARBE</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18.00 – 19.30 Film gösterimi: İftarlık Gazoz / Yön: Yüksel Aksu / Dağıtımcı: CGV Mars</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Dağıtım / Yapımcı: Yüksel Aksu, Elif Dağdeviren, Muzaffer Yıldırım</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19.45 – 21.15 Tartışma: Prof. Dr. Emin Önder (Oturum Başkanı), Dr. Agâh Aydın, Yüksel Aksu</w:t>
      </w:r>
      <w:r w:rsidR="008A0ABC" w:rsidRPr="005E589F">
        <w:rPr>
          <w:rFonts w:asciiTheme="minorHAnsi" w:hAnsiTheme="minorHAnsi" w:cstheme="minorHAnsi"/>
          <w:color w:val="000000" w:themeColor="text1"/>
        </w:rPr>
        <w:t>, Prof. Dr. Gülseren Yücel</w:t>
      </w:r>
    </w:p>
    <w:p w:rsidR="00B123CE" w:rsidRPr="005E589F" w:rsidRDefault="00B123CE" w:rsidP="00B123CE">
      <w:pPr>
        <w:rPr>
          <w:rFonts w:asciiTheme="minorHAnsi" w:hAnsiTheme="minorHAnsi" w:cstheme="minorHAnsi"/>
          <w:color w:val="000000" w:themeColor="text1"/>
        </w:rPr>
      </w:pPr>
    </w:p>
    <w:p w:rsidR="00B123CE" w:rsidRPr="005E589F" w:rsidRDefault="00B123CE" w:rsidP="00B123CE">
      <w:pPr>
        <w:rPr>
          <w:rFonts w:asciiTheme="minorHAnsi" w:hAnsiTheme="minorHAnsi" w:cstheme="minorHAnsi"/>
          <w:b/>
          <w:color w:val="000000" w:themeColor="text1"/>
        </w:rPr>
      </w:pPr>
      <w:r w:rsidRPr="005E589F">
        <w:rPr>
          <w:rFonts w:asciiTheme="minorHAnsi" w:hAnsiTheme="minorHAnsi" w:cstheme="minorHAnsi"/>
          <w:b/>
          <w:color w:val="000000" w:themeColor="text1"/>
        </w:rPr>
        <w:t>13 MART 2019 ÇARŞAMBA / KAYIP, AZALTIR MI?</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 xml:space="preserve">18.00 – 19.30 Film gösterimi: Kelebekler / Yön: Tolga </w:t>
      </w:r>
      <w:proofErr w:type="spellStart"/>
      <w:r w:rsidRPr="005E589F">
        <w:rPr>
          <w:rFonts w:asciiTheme="minorHAnsi" w:hAnsiTheme="minorHAnsi" w:cstheme="minorHAnsi"/>
          <w:color w:val="000000" w:themeColor="text1"/>
        </w:rPr>
        <w:t>Karaçelik</w:t>
      </w:r>
      <w:proofErr w:type="spellEnd"/>
      <w:r w:rsidRPr="005E589F">
        <w:rPr>
          <w:rFonts w:asciiTheme="minorHAnsi" w:hAnsiTheme="minorHAnsi" w:cstheme="minorHAnsi"/>
          <w:color w:val="000000" w:themeColor="text1"/>
        </w:rPr>
        <w:t xml:space="preserve"> / Dağıtımcı: </w:t>
      </w:r>
      <w:proofErr w:type="spellStart"/>
      <w:r w:rsidRPr="005E589F">
        <w:rPr>
          <w:rFonts w:asciiTheme="minorHAnsi" w:hAnsiTheme="minorHAnsi" w:cstheme="minorHAnsi"/>
          <w:color w:val="000000" w:themeColor="text1"/>
        </w:rPr>
        <w:t>Chantier</w:t>
      </w:r>
      <w:proofErr w:type="spellEnd"/>
    </w:p>
    <w:p w:rsidR="00B123CE" w:rsidRPr="005E589F" w:rsidRDefault="00B123CE" w:rsidP="00B123CE">
      <w:pPr>
        <w:rPr>
          <w:rFonts w:asciiTheme="minorHAnsi" w:hAnsiTheme="minorHAnsi" w:cstheme="minorHAnsi"/>
          <w:color w:val="000000" w:themeColor="text1"/>
        </w:rPr>
      </w:pPr>
      <w:proofErr w:type="spellStart"/>
      <w:r w:rsidRPr="005E589F">
        <w:rPr>
          <w:rFonts w:asciiTheme="minorHAnsi" w:hAnsiTheme="minorHAnsi" w:cstheme="minorHAnsi"/>
          <w:color w:val="000000" w:themeColor="text1"/>
        </w:rPr>
        <w:t>Films</w:t>
      </w:r>
      <w:proofErr w:type="spellEnd"/>
      <w:r w:rsidRPr="005E589F">
        <w:rPr>
          <w:rFonts w:asciiTheme="minorHAnsi" w:hAnsiTheme="minorHAnsi" w:cstheme="minorHAnsi"/>
          <w:color w:val="000000" w:themeColor="text1"/>
        </w:rPr>
        <w:t xml:space="preserve"> / Yapımcı: Tolga </w:t>
      </w:r>
      <w:proofErr w:type="spellStart"/>
      <w:r w:rsidRPr="005E589F">
        <w:rPr>
          <w:rFonts w:asciiTheme="minorHAnsi" w:hAnsiTheme="minorHAnsi" w:cstheme="minorHAnsi"/>
          <w:color w:val="000000" w:themeColor="text1"/>
        </w:rPr>
        <w:t>Karaçelik</w:t>
      </w:r>
      <w:proofErr w:type="spellEnd"/>
      <w:r w:rsidRPr="005E589F">
        <w:rPr>
          <w:rFonts w:asciiTheme="minorHAnsi" w:hAnsiTheme="minorHAnsi" w:cstheme="minorHAnsi"/>
          <w:color w:val="000000" w:themeColor="text1"/>
        </w:rPr>
        <w:t xml:space="preserve">, Kerem </w:t>
      </w:r>
      <w:proofErr w:type="spellStart"/>
      <w:r w:rsidRPr="005E589F">
        <w:rPr>
          <w:rFonts w:asciiTheme="minorHAnsi" w:hAnsiTheme="minorHAnsi" w:cstheme="minorHAnsi"/>
          <w:color w:val="000000" w:themeColor="text1"/>
        </w:rPr>
        <w:t>Bürsin</w:t>
      </w:r>
      <w:proofErr w:type="spellEnd"/>
      <w:r w:rsidRPr="005E589F">
        <w:rPr>
          <w:rFonts w:asciiTheme="minorHAnsi" w:hAnsiTheme="minorHAnsi" w:cstheme="minorHAnsi"/>
          <w:color w:val="000000" w:themeColor="text1"/>
        </w:rPr>
        <w:t xml:space="preserve">, Metin Anter, Nedim Anter, </w:t>
      </w:r>
      <w:proofErr w:type="spellStart"/>
      <w:r w:rsidRPr="005E589F">
        <w:rPr>
          <w:rFonts w:asciiTheme="minorHAnsi" w:hAnsiTheme="minorHAnsi" w:cstheme="minorHAnsi"/>
          <w:color w:val="000000" w:themeColor="text1"/>
        </w:rPr>
        <w:t>Diloy</w:t>
      </w:r>
      <w:proofErr w:type="spellEnd"/>
      <w:r w:rsidRPr="005E589F">
        <w:rPr>
          <w:rFonts w:asciiTheme="minorHAnsi" w:hAnsiTheme="minorHAnsi" w:cstheme="minorHAnsi"/>
          <w:color w:val="000000" w:themeColor="text1"/>
        </w:rPr>
        <w:t xml:space="preserve"> Gülün</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19.45 – 21.15 Tartışma: Selin Yılmaz (Oturum Başkanı), Prof. Dr. Doğan Şahin,</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 xml:space="preserve">Prof. Dr. Tamer Aker, Tolga </w:t>
      </w:r>
      <w:proofErr w:type="spellStart"/>
      <w:r w:rsidRPr="005E589F">
        <w:rPr>
          <w:rFonts w:asciiTheme="minorHAnsi" w:hAnsiTheme="minorHAnsi" w:cstheme="minorHAnsi"/>
          <w:color w:val="000000" w:themeColor="text1"/>
        </w:rPr>
        <w:t>Karaçelik</w:t>
      </w:r>
      <w:proofErr w:type="spellEnd"/>
    </w:p>
    <w:p w:rsidR="00B123CE" w:rsidRPr="005E589F" w:rsidRDefault="00B123CE" w:rsidP="00B123CE">
      <w:pPr>
        <w:rPr>
          <w:rFonts w:asciiTheme="minorHAnsi" w:hAnsiTheme="minorHAnsi" w:cstheme="minorHAnsi"/>
          <w:color w:val="000000" w:themeColor="text1"/>
        </w:rPr>
      </w:pPr>
    </w:p>
    <w:p w:rsidR="00B123CE" w:rsidRPr="005E589F" w:rsidRDefault="00B123CE" w:rsidP="00B123CE">
      <w:pPr>
        <w:rPr>
          <w:rFonts w:asciiTheme="minorHAnsi" w:hAnsiTheme="minorHAnsi" w:cstheme="minorHAnsi"/>
          <w:b/>
          <w:color w:val="000000" w:themeColor="text1"/>
        </w:rPr>
      </w:pPr>
      <w:r w:rsidRPr="005E589F">
        <w:rPr>
          <w:rFonts w:asciiTheme="minorHAnsi" w:hAnsiTheme="minorHAnsi" w:cstheme="minorHAnsi"/>
          <w:b/>
          <w:color w:val="000000" w:themeColor="text1"/>
        </w:rPr>
        <w:t>10 NİSAN 2019 ÇARŞAMBA / MERAK: KENTLERDEKİ YAŞAM MERAKI</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 xml:space="preserve">18.00 – 19.30 Film gösterimi: </w:t>
      </w:r>
      <w:r w:rsidR="002E2A0C" w:rsidRPr="005E589F">
        <w:rPr>
          <w:rFonts w:asciiTheme="minorHAnsi" w:hAnsiTheme="minorHAnsi" w:cstheme="minorHAnsi"/>
          <w:color w:val="000000" w:themeColor="text1"/>
        </w:rPr>
        <w:t xml:space="preserve">Paris’te Gece Yarısı </w:t>
      </w:r>
      <w:r w:rsidRPr="005E589F">
        <w:rPr>
          <w:rFonts w:asciiTheme="minorHAnsi" w:hAnsiTheme="minorHAnsi" w:cstheme="minorHAnsi"/>
          <w:color w:val="000000" w:themeColor="text1"/>
        </w:rPr>
        <w:t xml:space="preserve">/ Yön: </w:t>
      </w:r>
      <w:proofErr w:type="spellStart"/>
      <w:r w:rsidRPr="005E589F">
        <w:rPr>
          <w:rFonts w:asciiTheme="minorHAnsi" w:hAnsiTheme="minorHAnsi" w:cstheme="minorHAnsi"/>
          <w:color w:val="000000" w:themeColor="text1"/>
        </w:rPr>
        <w:t>Woody</w:t>
      </w:r>
      <w:proofErr w:type="spellEnd"/>
      <w:r w:rsidRPr="005E589F">
        <w:rPr>
          <w:rFonts w:asciiTheme="minorHAnsi" w:hAnsiTheme="minorHAnsi" w:cstheme="minorHAnsi"/>
          <w:color w:val="000000" w:themeColor="text1"/>
        </w:rPr>
        <w:t xml:space="preserve"> </w:t>
      </w:r>
      <w:proofErr w:type="spellStart"/>
      <w:r w:rsidRPr="005E589F">
        <w:rPr>
          <w:rFonts w:asciiTheme="minorHAnsi" w:hAnsiTheme="minorHAnsi" w:cstheme="minorHAnsi"/>
          <w:color w:val="000000" w:themeColor="text1"/>
        </w:rPr>
        <w:t>Allen</w:t>
      </w:r>
      <w:proofErr w:type="spellEnd"/>
      <w:r w:rsidRPr="005E589F">
        <w:rPr>
          <w:rFonts w:asciiTheme="minorHAnsi" w:hAnsiTheme="minorHAnsi" w:cstheme="minorHAnsi"/>
          <w:color w:val="000000" w:themeColor="text1"/>
        </w:rPr>
        <w:t xml:space="preserve"> / Dağıtımcı: </w:t>
      </w:r>
      <w:proofErr w:type="spellStart"/>
      <w:r w:rsidRPr="005E589F">
        <w:rPr>
          <w:rFonts w:asciiTheme="minorHAnsi" w:hAnsiTheme="minorHAnsi" w:cstheme="minorHAnsi"/>
          <w:color w:val="000000" w:themeColor="text1"/>
        </w:rPr>
        <w:t>Chantier</w:t>
      </w:r>
      <w:proofErr w:type="spellEnd"/>
      <w:r w:rsidRPr="005E589F">
        <w:rPr>
          <w:rFonts w:asciiTheme="minorHAnsi" w:hAnsiTheme="minorHAnsi" w:cstheme="minorHAnsi"/>
          <w:color w:val="000000" w:themeColor="text1"/>
        </w:rPr>
        <w:t xml:space="preserve"> </w:t>
      </w:r>
      <w:proofErr w:type="spellStart"/>
      <w:r w:rsidRPr="005E589F">
        <w:rPr>
          <w:rFonts w:asciiTheme="minorHAnsi" w:hAnsiTheme="minorHAnsi" w:cstheme="minorHAnsi"/>
          <w:color w:val="000000" w:themeColor="text1"/>
        </w:rPr>
        <w:t>Films</w:t>
      </w:r>
      <w:proofErr w:type="spellEnd"/>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 xml:space="preserve">19.45 – 21.15 Tartışma: Melis Zararsız (Oturum Başkanı), Dr. Serpil Vargel, Dr. Hakan </w:t>
      </w:r>
      <w:proofErr w:type="spellStart"/>
      <w:r w:rsidRPr="005E589F">
        <w:rPr>
          <w:rFonts w:asciiTheme="minorHAnsi" w:hAnsiTheme="minorHAnsi" w:cstheme="minorHAnsi"/>
          <w:color w:val="000000" w:themeColor="text1"/>
        </w:rPr>
        <w:t>Karaş</w:t>
      </w:r>
      <w:proofErr w:type="spellEnd"/>
    </w:p>
    <w:p w:rsidR="00B123CE" w:rsidRPr="005E589F" w:rsidRDefault="00B123CE" w:rsidP="00B123CE">
      <w:pPr>
        <w:rPr>
          <w:rFonts w:asciiTheme="minorHAnsi" w:hAnsiTheme="minorHAnsi" w:cstheme="minorHAnsi"/>
          <w:color w:val="000000" w:themeColor="text1"/>
        </w:rPr>
      </w:pPr>
    </w:p>
    <w:p w:rsidR="00B123CE" w:rsidRPr="005E589F" w:rsidRDefault="00B123CE" w:rsidP="00B123CE">
      <w:pPr>
        <w:rPr>
          <w:rFonts w:asciiTheme="minorHAnsi" w:hAnsiTheme="minorHAnsi" w:cstheme="minorHAnsi"/>
          <w:b/>
          <w:color w:val="000000" w:themeColor="text1"/>
        </w:rPr>
      </w:pPr>
      <w:r w:rsidRPr="005E589F">
        <w:rPr>
          <w:rFonts w:asciiTheme="minorHAnsi" w:hAnsiTheme="minorHAnsi" w:cstheme="minorHAnsi"/>
          <w:b/>
          <w:color w:val="000000" w:themeColor="text1"/>
        </w:rPr>
        <w:t>8 MAYIS 2019 ÇARŞAMBA / SIR: BİZ Mİ SIRRI, SIR MI BİZİ SAKLIYOR?</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 xml:space="preserve">18.00 – 19.30 Film gösterimi: Sofra Sırları / Yön: Ümit Ünal / Dağıtımcı: </w:t>
      </w:r>
      <w:proofErr w:type="spellStart"/>
      <w:r w:rsidRPr="005E589F">
        <w:rPr>
          <w:rFonts w:asciiTheme="minorHAnsi" w:hAnsiTheme="minorHAnsi" w:cstheme="minorHAnsi"/>
          <w:color w:val="000000" w:themeColor="text1"/>
        </w:rPr>
        <w:t>Chantier</w:t>
      </w:r>
      <w:proofErr w:type="spellEnd"/>
      <w:r w:rsidRPr="005E589F">
        <w:rPr>
          <w:rFonts w:asciiTheme="minorHAnsi" w:hAnsiTheme="minorHAnsi" w:cstheme="minorHAnsi"/>
          <w:color w:val="000000" w:themeColor="text1"/>
        </w:rPr>
        <w:t xml:space="preserve"> </w:t>
      </w:r>
      <w:proofErr w:type="spellStart"/>
      <w:r w:rsidRPr="005E589F">
        <w:rPr>
          <w:rFonts w:asciiTheme="minorHAnsi" w:hAnsiTheme="minorHAnsi" w:cstheme="minorHAnsi"/>
          <w:color w:val="000000" w:themeColor="text1"/>
        </w:rPr>
        <w:t>Films</w:t>
      </w:r>
      <w:proofErr w:type="spellEnd"/>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t xml:space="preserve">19.45 – 21.15 Tartışma: Tan Tolga Demirci (Oturum Başkanı), Ümit Ünal, Demet </w:t>
      </w:r>
      <w:proofErr w:type="spellStart"/>
      <w:r w:rsidRPr="005E589F">
        <w:rPr>
          <w:rFonts w:asciiTheme="minorHAnsi" w:hAnsiTheme="minorHAnsi" w:cstheme="minorHAnsi"/>
          <w:color w:val="000000" w:themeColor="text1"/>
        </w:rPr>
        <w:t>Evgar</w:t>
      </w:r>
      <w:proofErr w:type="spellEnd"/>
      <w:r w:rsidRPr="005E589F">
        <w:rPr>
          <w:rFonts w:asciiTheme="minorHAnsi" w:hAnsiTheme="minorHAnsi" w:cstheme="minorHAnsi"/>
          <w:color w:val="000000" w:themeColor="text1"/>
        </w:rPr>
        <w:t>,</w:t>
      </w:r>
    </w:p>
    <w:p w:rsidR="00B123CE" w:rsidRPr="005E589F" w:rsidRDefault="00B123CE" w:rsidP="00B123CE">
      <w:pPr>
        <w:rPr>
          <w:rFonts w:asciiTheme="minorHAnsi" w:hAnsiTheme="minorHAnsi" w:cstheme="minorHAnsi"/>
          <w:color w:val="000000" w:themeColor="text1"/>
        </w:rPr>
      </w:pPr>
      <w:r w:rsidRPr="005E589F">
        <w:rPr>
          <w:rFonts w:asciiTheme="minorHAnsi" w:hAnsiTheme="minorHAnsi" w:cstheme="minorHAnsi"/>
          <w:color w:val="000000" w:themeColor="text1"/>
        </w:rPr>
        <w:lastRenderedPageBreak/>
        <w:t xml:space="preserve">Prof. Dr. </w:t>
      </w:r>
      <w:proofErr w:type="spellStart"/>
      <w:r w:rsidRPr="005E589F">
        <w:rPr>
          <w:rFonts w:asciiTheme="minorHAnsi" w:hAnsiTheme="minorHAnsi" w:cstheme="minorHAnsi"/>
          <w:color w:val="000000" w:themeColor="text1"/>
        </w:rPr>
        <w:t>Kültegin</w:t>
      </w:r>
      <w:proofErr w:type="spellEnd"/>
      <w:r w:rsidRPr="005E589F">
        <w:rPr>
          <w:rFonts w:asciiTheme="minorHAnsi" w:hAnsiTheme="minorHAnsi" w:cstheme="minorHAnsi"/>
          <w:color w:val="000000" w:themeColor="text1"/>
        </w:rPr>
        <w:t xml:space="preserve"> Ögel, Banu Bülbül</w:t>
      </w:r>
    </w:p>
    <w:p w:rsidR="00B123CE" w:rsidRPr="00224A45" w:rsidRDefault="00B123CE" w:rsidP="00B123CE">
      <w:pPr>
        <w:rPr>
          <w:rFonts w:asciiTheme="minorHAnsi" w:hAnsiTheme="minorHAnsi" w:cstheme="minorHAnsi"/>
          <w:b/>
          <w:color w:val="FF0000"/>
          <w:sz w:val="22"/>
          <w:szCs w:val="22"/>
        </w:rPr>
      </w:pPr>
      <w:r w:rsidRPr="00224A45">
        <w:rPr>
          <w:rFonts w:asciiTheme="minorHAnsi" w:hAnsiTheme="minorHAnsi" w:cstheme="minorHAnsi"/>
          <w:b/>
          <w:color w:val="FF0000"/>
          <w:sz w:val="22"/>
          <w:szCs w:val="22"/>
        </w:rPr>
        <w:t>Etkinlik ücreti: 20 TL.</w:t>
      </w:r>
    </w:p>
    <w:p w:rsidR="00F02E31" w:rsidRPr="005C364E" w:rsidRDefault="00B123CE" w:rsidP="005C364E">
      <w:pPr>
        <w:pStyle w:val="AralkYok"/>
        <w:jc w:val="center"/>
        <w:rPr>
          <w:b/>
          <w:noProof/>
        </w:rPr>
      </w:pPr>
      <w:r w:rsidRPr="00224A45">
        <w:rPr>
          <w:lang w:eastAsia="tr-TR"/>
        </w:rPr>
        <w:br/>
      </w:r>
      <w:hyperlink r:id="rId6" w:history="1">
        <w:r w:rsidR="00F02E31" w:rsidRPr="005C364E">
          <w:rPr>
            <w:rStyle w:val="Kpr"/>
            <w:rFonts w:asciiTheme="minorHAnsi" w:hAnsiTheme="minorHAnsi" w:cstheme="minorHAnsi"/>
            <w:b/>
            <w:noProof/>
            <w:color w:val="FF0000"/>
          </w:rPr>
          <w:t>www.akbanksanat.com</w:t>
        </w:r>
      </w:hyperlink>
    </w:p>
    <w:p w:rsidR="00F02E31" w:rsidRPr="005C364E" w:rsidRDefault="00F02E31" w:rsidP="005C364E">
      <w:pPr>
        <w:pStyle w:val="AralkYok"/>
        <w:jc w:val="center"/>
        <w:rPr>
          <w:b/>
          <w:noProof/>
          <w:color w:val="000000"/>
        </w:rPr>
      </w:pPr>
      <w:r w:rsidRPr="005C364E">
        <w:rPr>
          <w:b/>
          <w:noProof/>
          <w:color w:val="000000"/>
        </w:rPr>
        <w:t>Etkinliklerle ilgili ayrıntılı bilgi ve daha fazla görsel için:</w:t>
      </w:r>
    </w:p>
    <w:p w:rsidR="00F02E31" w:rsidRPr="00224A45" w:rsidRDefault="00F02E31" w:rsidP="005C364E">
      <w:pPr>
        <w:pStyle w:val="AralkYok"/>
        <w:jc w:val="center"/>
        <w:rPr>
          <w:noProof/>
        </w:rPr>
      </w:pPr>
      <w:r w:rsidRPr="00224A45">
        <w:rPr>
          <w:noProof/>
        </w:rPr>
        <w:t xml:space="preserve">PRCO / Funda Dilek </w:t>
      </w:r>
      <w:hyperlink r:id="rId7" w:history="1">
        <w:r w:rsidRPr="005C364E">
          <w:rPr>
            <w:noProof/>
            <w:color w:val="FF0000"/>
          </w:rPr>
          <w:t>funda.dilek@prco.com.tr</w:t>
        </w:r>
      </w:hyperlink>
      <w:r w:rsidRPr="005C364E">
        <w:rPr>
          <w:noProof/>
          <w:color w:val="FF0000"/>
        </w:rPr>
        <w:t xml:space="preserve">, </w:t>
      </w:r>
      <w:r w:rsidRPr="00224A45">
        <w:rPr>
          <w:noProof/>
        </w:rPr>
        <w:t>0544 631 92 40</w:t>
      </w:r>
    </w:p>
    <w:p w:rsidR="00F02E31" w:rsidRPr="00224A45" w:rsidRDefault="00F02E31" w:rsidP="005C364E">
      <w:pPr>
        <w:pStyle w:val="AralkYok"/>
        <w:jc w:val="center"/>
        <w:rPr>
          <w:noProof/>
        </w:rPr>
      </w:pPr>
      <w:r w:rsidRPr="00224A45">
        <w:rPr>
          <w:noProof/>
        </w:rPr>
        <w:t xml:space="preserve">PRCO/  Ersin Kaynak </w:t>
      </w:r>
      <w:hyperlink r:id="rId8" w:history="1">
        <w:r w:rsidRPr="005C364E">
          <w:rPr>
            <w:noProof/>
            <w:color w:val="FF0000"/>
          </w:rPr>
          <w:t>ersin.kaynak@prco.com.tr</w:t>
        </w:r>
      </w:hyperlink>
      <w:r w:rsidRPr="005C364E">
        <w:rPr>
          <w:noProof/>
          <w:color w:val="FF0000"/>
        </w:rPr>
        <w:t xml:space="preserve">, </w:t>
      </w:r>
      <w:r w:rsidRPr="00224A45">
        <w:rPr>
          <w:noProof/>
        </w:rPr>
        <w:t>0554 815 07 45</w:t>
      </w:r>
    </w:p>
    <w:p w:rsidR="00761FCA" w:rsidRPr="005E589F" w:rsidRDefault="00737FDA" w:rsidP="00761FCA">
      <w:pPr>
        <w:pStyle w:val="AralkYok"/>
        <w:jc w:val="both"/>
        <w:rPr>
          <w:rFonts w:asciiTheme="majorHAnsi" w:hAnsiTheme="majorHAnsi" w:cstheme="majorHAnsi"/>
          <w:b/>
          <w:bCs/>
          <w:color w:val="808080" w:themeColor="background1" w:themeShade="80"/>
          <w:sz w:val="16"/>
          <w:u w:val="single"/>
        </w:rPr>
      </w:pPr>
      <w:r w:rsidRPr="001A7A84">
        <w:rPr>
          <w:rFonts w:asciiTheme="minorHAnsi" w:hAnsiTheme="minorHAnsi" w:cstheme="minorHAnsi"/>
          <w:lang w:eastAsia="tr-TR"/>
        </w:rPr>
        <w:br/>
      </w:r>
      <w:r w:rsidR="00761FCA" w:rsidRPr="005E589F">
        <w:rPr>
          <w:rFonts w:asciiTheme="majorHAnsi" w:hAnsiTheme="majorHAnsi" w:cstheme="majorHAnsi"/>
          <w:b/>
          <w:bCs/>
          <w:color w:val="808080" w:themeColor="background1" w:themeShade="80"/>
          <w:sz w:val="16"/>
          <w:u w:val="single"/>
          <w:lang w:val="de-DE"/>
        </w:rPr>
        <w:t>AKBANK SANAT</w:t>
      </w:r>
      <w:r w:rsidR="00761FCA" w:rsidRPr="005E589F">
        <w:rPr>
          <w:rFonts w:asciiTheme="majorHAnsi" w:hAnsiTheme="majorHAnsi" w:cstheme="majorHAnsi"/>
          <w:b/>
          <w:bCs/>
          <w:color w:val="808080" w:themeColor="background1" w:themeShade="80"/>
          <w:sz w:val="16"/>
          <w:u w:val="single"/>
        </w:rPr>
        <w:t xml:space="preserve"> Hakkında</w:t>
      </w:r>
    </w:p>
    <w:p w:rsidR="00761FCA" w:rsidRPr="005E589F" w:rsidRDefault="00761FCA" w:rsidP="00761FCA">
      <w:pPr>
        <w:pStyle w:val="Body"/>
        <w:spacing w:after="0" w:line="240" w:lineRule="auto"/>
        <w:jc w:val="both"/>
        <w:rPr>
          <w:rFonts w:asciiTheme="majorHAnsi" w:hAnsiTheme="majorHAnsi" w:cstheme="majorHAnsi"/>
          <w:color w:val="808080" w:themeColor="background1" w:themeShade="80"/>
          <w:sz w:val="16"/>
        </w:rPr>
      </w:pPr>
      <w:r w:rsidRPr="005E589F">
        <w:rPr>
          <w:rFonts w:asciiTheme="majorHAnsi" w:hAnsiTheme="majorHAnsi" w:cstheme="majorHAnsi"/>
          <w:color w:val="808080" w:themeColor="background1" w:themeShade="80"/>
          <w:sz w:val="16"/>
        </w:rPr>
        <w:t>25 yıldır Türkiye’de çağdaş sanatın gelişimini destekleyen ve sanatın birçok farklı alanında uluslararası projelere yer veren Akbank Sanat, özellikle genç sanatçılara kendilerini geliştirebilmeleri için çeşitli imkanlar sunmaktadır.  </w:t>
      </w:r>
    </w:p>
    <w:p w:rsidR="00761FCA" w:rsidRPr="005E589F" w:rsidRDefault="00761FCA" w:rsidP="00761FCA">
      <w:pPr>
        <w:pStyle w:val="Body"/>
        <w:spacing w:after="0" w:line="240" w:lineRule="auto"/>
        <w:jc w:val="both"/>
        <w:rPr>
          <w:rFonts w:asciiTheme="majorHAnsi" w:hAnsiTheme="majorHAnsi" w:cstheme="majorHAnsi"/>
          <w:color w:val="808080" w:themeColor="background1" w:themeShade="80"/>
          <w:sz w:val="16"/>
        </w:rPr>
      </w:pPr>
      <w:r w:rsidRPr="005E589F">
        <w:rPr>
          <w:rFonts w:asciiTheme="majorHAnsi" w:hAnsiTheme="majorHAnsi" w:cstheme="majorHAnsi"/>
          <w:color w:val="808080" w:themeColor="background1" w:themeShade="80"/>
          <w:sz w:val="16"/>
        </w:rPr>
        <w:t>"Değişimin hiç bitmediği yer" olma misyonuyla yılda 700’ün üzerinde etkinlik gerçekleştirmekte olan Akbank Sanat sergilerden modern dans gösterilerine, klasik müzik resitallerinden caz konserlerine, panellerden çocuk atölyelerine, film gösterimlerinden tiyatro gösterilerine uzanan geniş bir yelpazede birçok farklı etkinliğe ev sahipliği yapmaktadır.</w:t>
      </w:r>
    </w:p>
    <w:p w:rsidR="00761FCA" w:rsidRPr="005E589F" w:rsidRDefault="00761FCA">
      <w:pPr>
        <w:spacing w:after="240"/>
        <w:jc w:val="left"/>
        <w:rPr>
          <w:rFonts w:asciiTheme="minorHAnsi" w:hAnsiTheme="minorHAnsi" w:cstheme="minorHAnsi"/>
          <w:sz w:val="18"/>
          <w:lang w:eastAsia="tr-TR"/>
        </w:rPr>
      </w:pPr>
    </w:p>
    <w:p w:rsidR="00737FDA" w:rsidRPr="001A7A84" w:rsidRDefault="00737FDA" w:rsidP="00737FDA">
      <w:pPr>
        <w:spacing w:after="240"/>
        <w:jc w:val="left"/>
        <w:rPr>
          <w:rFonts w:asciiTheme="minorHAnsi" w:eastAsia="Times New Roman" w:hAnsiTheme="minorHAnsi" w:cstheme="minorHAnsi"/>
          <w:lang w:eastAsia="tr-TR"/>
        </w:rPr>
      </w:pPr>
      <w:r w:rsidRPr="001A7A84">
        <w:rPr>
          <w:rFonts w:asciiTheme="minorHAnsi" w:hAnsiTheme="minorHAnsi" w:cstheme="minorHAnsi"/>
          <w:lang w:eastAsia="tr-TR"/>
        </w:rPr>
        <w:br/>
      </w:r>
      <w:r w:rsidRPr="001A7A84">
        <w:rPr>
          <w:rFonts w:asciiTheme="minorHAnsi" w:hAnsiTheme="minorHAnsi" w:cstheme="minorHAnsi"/>
          <w:lang w:eastAsia="tr-TR"/>
        </w:rPr>
        <w:br/>
      </w:r>
    </w:p>
    <w:sectPr w:rsidR="00737FDA" w:rsidRPr="001A7A8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924" w:rsidRDefault="000C1924" w:rsidP="00D53F6B">
      <w:r>
        <w:separator/>
      </w:r>
    </w:p>
  </w:endnote>
  <w:endnote w:type="continuationSeparator" w:id="0">
    <w:p w:rsidR="000C1924" w:rsidRDefault="000C1924"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EA" w:rsidRDefault="00496AEA" w:rsidP="00496AEA">
    <w:pPr>
      <w:pStyle w:val="AltBilgi"/>
      <w:jc w:val="center"/>
      <w:rPr>
        <w:sz w:val="16"/>
        <w:szCs w:val="16"/>
      </w:rPr>
    </w:pPr>
    <w:r>
      <w:rPr>
        <w:sz w:val="16"/>
        <w:szCs w:val="16"/>
      </w:rPr>
      <w:t xml:space="preserve">İstiklal Caddesi No.8, 34435 Beyoğlu – İstanbul </w:t>
    </w:r>
  </w:p>
  <w:p w:rsidR="00496AEA" w:rsidRDefault="00496AEA" w:rsidP="00496AEA">
    <w:pPr>
      <w:pStyle w:val="AltBilgi"/>
      <w:jc w:val="center"/>
      <w:rPr>
        <w:sz w:val="16"/>
        <w:szCs w:val="16"/>
      </w:rPr>
    </w:pPr>
    <w:r>
      <w:rPr>
        <w:sz w:val="16"/>
        <w:szCs w:val="16"/>
      </w:rPr>
      <w:t>Tel. + 90 212 252 35 00 – 01</w:t>
    </w:r>
  </w:p>
  <w:p w:rsidR="00496AEA" w:rsidRDefault="00496AEA" w:rsidP="00496AEA">
    <w:pPr>
      <w:pStyle w:val="AltBilgi"/>
      <w:jc w:val="center"/>
    </w:pPr>
    <w:r>
      <w:rPr>
        <w:sz w:val="16"/>
        <w:szCs w:val="16"/>
      </w:rPr>
      <w:t>www.akbanksanat.com</w:t>
    </w:r>
  </w:p>
  <w:p w:rsidR="00496AEA" w:rsidRDefault="00496AEA" w:rsidP="00496AEA">
    <w:pPr>
      <w:pStyle w:val="AltBilgi"/>
    </w:pPr>
  </w:p>
  <w:p w:rsidR="00496AEA" w:rsidRDefault="00496A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924" w:rsidRDefault="000C1924" w:rsidP="00D53F6B">
      <w:r>
        <w:separator/>
      </w:r>
    </w:p>
  </w:footnote>
  <w:footnote w:type="continuationSeparator" w:id="0">
    <w:p w:rsidR="000C1924" w:rsidRDefault="000C1924"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D53F6B" w:rsidP="00D53F6B">
    <w:pPr>
      <w:pStyle w:val="stBilgi"/>
      <w:ind w:firstLine="708"/>
    </w:pPr>
    <w:r>
      <w:rPr>
        <w:noProof/>
        <w:lang w:eastAsia="tr-TR"/>
      </w:rPr>
      <w:drawing>
        <wp:anchor distT="0" distB="0" distL="114300" distR="114300" simplePos="0" relativeHeight="251658240" behindDoc="0" locked="0" layoutInCell="1" allowOverlap="1" wp14:anchorId="35F68836">
          <wp:simplePos x="0" y="0"/>
          <wp:positionH relativeFrom="column">
            <wp:posOffset>4672330</wp:posOffset>
          </wp:positionH>
          <wp:positionV relativeFrom="paragraph">
            <wp:posOffset>-201930</wp:posOffset>
          </wp:positionV>
          <wp:extent cx="1821392"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708"/>
                  <a:stretch/>
                </pic:blipFill>
                <pic:spPr bwMode="auto">
                  <a:xfrm>
                    <a:off x="0" y="0"/>
                    <a:ext cx="1822236"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53914"/>
    <w:rsid w:val="000A5B35"/>
    <w:rsid w:val="000C1924"/>
    <w:rsid w:val="00111B6A"/>
    <w:rsid w:val="001A7A84"/>
    <w:rsid w:val="001B05FE"/>
    <w:rsid w:val="001B74D6"/>
    <w:rsid w:val="001C5F73"/>
    <w:rsid w:val="00224A45"/>
    <w:rsid w:val="002A4F8B"/>
    <w:rsid w:val="002E2A0C"/>
    <w:rsid w:val="003E534B"/>
    <w:rsid w:val="00450E14"/>
    <w:rsid w:val="00493B47"/>
    <w:rsid w:val="00494E74"/>
    <w:rsid w:val="00496AEA"/>
    <w:rsid w:val="004A5912"/>
    <w:rsid w:val="004D4902"/>
    <w:rsid w:val="00596084"/>
    <w:rsid w:val="005C364E"/>
    <w:rsid w:val="005E589F"/>
    <w:rsid w:val="005F7649"/>
    <w:rsid w:val="006D023B"/>
    <w:rsid w:val="006F22A3"/>
    <w:rsid w:val="00737FDA"/>
    <w:rsid w:val="007567BA"/>
    <w:rsid w:val="00761FCA"/>
    <w:rsid w:val="007D7272"/>
    <w:rsid w:val="007F07E7"/>
    <w:rsid w:val="008A0ABC"/>
    <w:rsid w:val="00930CAE"/>
    <w:rsid w:val="00A51171"/>
    <w:rsid w:val="00A9036A"/>
    <w:rsid w:val="00AE6DCB"/>
    <w:rsid w:val="00B123CE"/>
    <w:rsid w:val="00B776AC"/>
    <w:rsid w:val="00BB577C"/>
    <w:rsid w:val="00BF571F"/>
    <w:rsid w:val="00C357EB"/>
    <w:rsid w:val="00C56EC5"/>
    <w:rsid w:val="00CE1414"/>
    <w:rsid w:val="00D176EA"/>
    <w:rsid w:val="00D53F6B"/>
    <w:rsid w:val="00E72810"/>
    <w:rsid w:val="00ED152E"/>
    <w:rsid w:val="00F02E31"/>
    <w:rsid w:val="00FB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CB1CB"/>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nhideWhenUsed/>
    <w:rsid w:val="00D53F6B"/>
    <w:pPr>
      <w:tabs>
        <w:tab w:val="center" w:pos="4536"/>
        <w:tab w:val="right" w:pos="9072"/>
      </w:tabs>
    </w:pPr>
  </w:style>
  <w:style w:type="character" w:customStyle="1" w:styleId="AltBilgiChar">
    <w:name w:val="Alt Bilgi Char"/>
    <w:basedOn w:val="VarsaylanParagrafYazTipi"/>
    <w:link w:val="AltBilgi"/>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customStyle="1" w:styleId="Body">
    <w:name w:val="Body"/>
    <w:rsid w:val="00761FCA"/>
    <w:pPr>
      <w:spacing w:line="256" w:lineRule="auto"/>
    </w:pPr>
    <w:rPr>
      <w:rFonts w:ascii="Calibri" w:eastAsia="Calibri" w:hAnsi="Calibri" w:cs="Calibri"/>
      <w:color w:val="000000"/>
      <w:u w:color="000000"/>
      <w:lang w:eastAsia="tr-TR"/>
    </w:rPr>
  </w:style>
  <w:style w:type="paragraph" w:styleId="AralkYok">
    <w:name w:val="No Spacing"/>
    <w:uiPriority w:val="1"/>
    <w:qFormat/>
    <w:rsid w:val="00761FCA"/>
    <w:pPr>
      <w:spacing w:after="0" w:line="240" w:lineRule="auto"/>
    </w:pPr>
    <w:rPr>
      <w:rFonts w:ascii="Calibri" w:eastAsia="Times New Roman" w:hAnsi="Calibri" w:cs="Times New Roman"/>
    </w:rPr>
  </w:style>
  <w:style w:type="paragraph" w:styleId="BalonMetni">
    <w:name w:val="Balloon Text"/>
    <w:basedOn w:val="Normal"/>
    <w:link w:val="BalonMetniChar"/>
    <w:uiPriority w:val="99"/>
    <w:semiHidden/>
    <w:unhideWhenUsed/>
    <w:rsid w:val="008A0AB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0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6322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in.kaynak@prco.com.tr" TargetMode="External"/><Relationship Id="rId3" Type="http://schemas.openxmlformats.org/officeDocument/2006/relationships/webSettings" Target="webSettings.xml"/><Relationship Id="rId7" Type="http://schemas.openxmlformats.org/officeDocument/2006/relationships/hyperlink" Target="mailto:funda.dilek@prco.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banksana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2018-12-07T11:35:00Z</dcterms:created>
  <dcterms:modified xsi:type="dcterms:W3CDTF">2019-01-12T16:47:00Z</dcterms:modified>
</cp:coreProperties>
</file>