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C5578" w:rsidRDefault="00000000">
      <w:pPr>
        <w:pStyle w:val="Balk1"/>
        <w:keepNext w:val="0"/>
        <w:keepLines w:val="0"/>
        <w:spacing w:before="0"/>
        <w:jc w:val="center"/>
        <w:rPr>
          <w:b/>
          <w:bCs/>
          <w:sz w:val="32"/>
          <w:szCs w:val="32"/>
        </w:rPr>
      </w:pPr>
      <w:bookmarkStart w:id="0" w:name="_vhp7lteujuue" w:colFirst="0" w:colLast="0"/>
      <w:bookmarkEnd w:id="0"/>
      <w:r>
        <w:rPr>
          <w:b/>
          <w:bCs/>
          <w:sz w:val="32"/>
          <w:szCs w:val="32"/>
        </w:rPr>
        <w:t>21. KÖPRÜDE BULUŞMALAR SİNEMA KONUŞMALARI PROGRAMI DUYURULDU</w:t>
      </w:r>
    </w:p>
    <w:p w14:paraId="00000002" w14:textId="77777777" w:rsidR="006C5578" w:rsidRDefault="00000000">
      <w:pPr>
        <w:spacing w:line="240" w:lineRule="auto"/>
        <w:ind w:right="-324"/>
        <w:jc w:val="center"/>
        <w:rPr>
          <w:sz w:val="20"/>
          <w:szCs w:val="20"/>
        </w:rPr>
      </w:pPr>
      <w:r>
        <w:rPr>
          <w:b/>
          <w:bCs/>
          <w:sz w:val="20"/>
          <w:szCs w:val="20"/>
        </w:rPr>
        <w:t>21. Köprüde Buluşmalar</w:t>
      </w:r>
    </w:p>
    <w:p w14:paraId="00000003" w14:textId="77777777" w:rsidR="006C5578" w:rsidRDefault="00000000">
      <w:pPr>
        <w:spacing w:line="240" w:lineRule="auto"/>
        <w:jc w:val="center"/>
      </w:pPr>
      <w:r>
        <w:rPr>
          <w:b/>
          <w:bCs/>
          <w:sz w:val="20"/>
          <w:szCs w:val="20"/>
        </w:rPr>
        <w:t>14-16 Nisan 2026</w:t>
      </w:r>
      <w:r>
        <w:rPr>
          <w:b/>
          <w:bCs/>
          <w:i/>
          <w:iCs/>
          <w:sz w:val="20"/>
          <w:szCs w:val="20"/>
        </w:rPr>
        <w:br/>
      </w:r>
      <w:r>
        <w:rPr>
          <w:b/>
          <w:bCs/>
          <w:i/>
          <w:iCs/>
          <w:sz w:val="20"/>
          <w:szCs w:val="20"/>
        </w:rPr>
        <w:br/>
      </w:r>
      <w:r>
        <w:rPr>
          <w:b/>
          <w:bCs/>
          <w:sz w:val="20"/>
          <w:szCs w:val="20"/>
        </w:rPr>
        <w:t>İstanbul Kültür Sanat Vakfı (İKSV) tarafından İstanbul Film Festivali kapsamında düzenlenen ve Anadolu Efes’in ana destekçisi olduğu 21. Köprüde Buluşmalar, tüm sinemaseverlerin katılımına açık Sinema Konuşmaları programını duyururken seçkide yer alan projeler için düzenlenen kapsamlı eğitim süreci de tüm hızıyla devam ediyor.</w:t>
      </w:r>
    </w:p>
    <w:p w14:paraId="00000004" w14:textId="77777777" w:rsidR="006C5578" w:rsidRDefault="00000000">
      <w:pPr>
        <w:spacing w:before="240" w:after="240"/>
        <w:rPr>
          <w:sz w:val="20"/>
          <w:szCs w:val="20"/>
        </w:rPr>
      </w:pPr>
      <w:r>
        <w:rPr>
          <w:sz w:val="20"/>
          <w:szCs w:val="20"/>
        </w:rPr>
        <w:t xml:space="preserve">Bu yıl </w:t>
      </w:r>
      <w:r>
        <w:rPr>
          <w:b/>
          <w:bCs/>
          <w:sz w:val="20"/>
          <w:szCs w:val="20"/>
        </w:rPr>
        <w:t>14-16 Nisan</w:t>
      </w:r>
      <w:r>
        <w:rPr>
          <w:sz w:val="20"/>
          <w:szCs w:val="20"/>
        </w:rPr>
        <w:t xml:space="preserve"> tarihleri arasında </w:t>
      </w:r>
      <w:r>
        <w:rPr>
          <w:b/>
          <w:bCs/>
          <w:sz w:val="20"/>
          <w:szCs w:val="20"/>
        </w:rPr>
        <w:t>Yapı Kredi Kültür Sanat</w:t>
      </w:r>
      <w:r>
        <w:rPr>
          <w:sz w:val="20"/>
          <w:szCs w:val="20"/>
        </w:rPr>
        <w:t xml:space="preserve">’ta gerçekleştirilecek </w:t>
      </w:r>
      <w:r>
        <w:rPr>
          <w:b/>
          <w:bCs/>
          <w:sz w:val="20"/>
          <w:szCs w:val="20"/>
        </w:rPr>
        <w:t>Sinema Konuşmaları</w:t>
      </w:r>
      <w:r>
        <w:rPr>
          <w:sz w:val="20"/>
          <w:szCs w:val="20"/>
        </w:rPr>
        <w:t xml:space="preserve">, sektörün nabzını tutacak zengin bir panel ve söyleşi dizisine </w:t>
      </w:r>
      <w:proofErr w:type="spellStart"/>
      <w:r>
        <w:rPr>
          <w:sz w:val="20"/>
          <w:szCs w:val="20"/>
        </w:rPr>
        <w:t>evsahipliği</w:t>
      </w:r>
      <w:proofErr w:type="spellEnd"/>
      <w:r>
        <w:rPr>
          <w:sz w:val="20"/>
          <w:szCs w:val="20"/>
        </w:rPr>
        <w:t xml:space="preserve"> yapacak. Herkesin katılımına açık olarak düzenlenecek oturumlarda, </w:t>
      </w:r>
      <w:r>
        <w:rPr>
          <w:b/>
          <w:bCs/>
          <w:sz w:val="20"/>
          <w:szCs w:val="20"/>
        </w:rPr>
        <w:t>“Netflix ile Stüdyo Yolculuğu - Prodüksiyon Süreçleri”</w:t>
      </w:r>
      <w:r>
        <w:rPr>
          <w:sz w:val="20"/>
          <w:szCs w:val="20"/>
        </w:rPr>
        <w:t xml:space="preserve">, her bölgeye özel üç ayrı oturumda gerçekleştirilecek </w:t>
      </w:r>
      <w:r>
        <w:rPr>
          <w:b/>
          <w:bCs/>
          <w:sz w:val="20"/>
          <w:szCs w:val="20"/>
        </w:rPr>
        <w:t>“Almanya, Balkanlar ve Fransa’da Uluslararası Ortak Yapımlar: Hukuki, Finansal ve Yaratıcı Dinamikler”</w:t>
      </w:r>
      <w:r>
        <w:rPr>
          <w:sz w:val="20"/>
          <w:szCs w:val="20"/>
        </w:rPr>
        <w:t xml:space="preserve">, </w:t>
      </w:r>
      <w:r>
        <w:rPr>
          <w:b/>
          <w:bCs/>
          <w:sz w:val="20"/>
          <w:szCs w:val="20"/>
        </w:rPr>
        <w:t>“Kaydırmadan İzlemeye: İzleyiciyi Yeniden Kazanmak”, “</w:t>
      </w:r>
      <w:r>
        <w:rPr>
          <w:b/>
          <w:bCs/>
          <w:sz w:val="20"/>
          <w:szCs w:val="20"/>
          <w:highlight w:val="white"/>
        </w:rPr>
        <w:t xml:space="preserve">Senaryodan Perdeye Sesin Serüveni: Besteci, Müzik Süpervizörlüğü ve Lisanslama” </w:t>
      </w:r>
      <w:r>
        <w:rPr>
          <w:sz w:val="20"/>
          <w:szCs w:val="20"/>
        </w:rPr>
        <w:t xml:space="preserve">ve </w:t>
      </w:r>
      <w:r>
        <w:rPr>
          <w:b/>
          <w:bCs/>
          <w:sz w:val="20"/>
          <w:szCs w:val="20"/>
        </w:rPr>
        <w:t>“Yapımcılığın Doğası: Yaratıcı Kararlar, Finansal Gerçekler”</w:t>
      </w:r>
      <w:r>
        <w:rPr>
          <w:sz w:val="20"/>
          <w:szCs w:val="20"/>
        </w:rPr>
        <w:t xml:space="preserve"> başlıkları uzman isimlerle masaya yatırılacak.</w:t>
      </w:r>
    </w:p>
    <w:p w14:paraId="00000005" w14:textId="77777777" w:rsidR="006C5578" w:rsidRDefault="00000000">
      <w:pPr>
        <w:spacing w:before="240" w:after="240"/>
        <w:rPr>
          <w:sz w:val="20"/>
          <w:szCs w:val="20"/>
        </w:rPr>
      </w:pPr>
      <w:r>
        <w:rPr>
          <w:sz w:val="20"/>
          <w:szCs w:val="20"/>
        </w:rPr>
        <w:t xml:space="preserve">Sinema Konuşmaları programıyla ilgili ayrıntılı bilgiler önümüzdeki günlerde </w:t>
      </w:r>
      <w:hyperlink r:id="rId5">
        <w:r>
          <w:rPr>
            <w:color w:val="1155CC"/>
            <w:sz w:val="20"/>
            <w:szCs w:val="20"/>
            <w:u w:val="single"/>
          </w:rPr>
          <w:t>web sitesi</w:t>
        </w:r>
      </w:hyperlink>
      <w:r>
        <w:rPr>
          <w:sz w:val="20"/>
          <w:szCs w:val="20"/>
        </w:rPr>
        <w:t xml:space="preserve"> ve </w:t>
      </w:r>
      <w:hyperlink r:id="rId6">
        <w:r>
          <w:rPr>
            <w:color w:val="1155CC"/>
            <w:sz w:val="20"/>
            <w:szCs w:val="20"/>
            <w:u w:val="single"/>
          </w:rPr>
          <w:t>sosyal medya</w:t>
        </w:r>
      </w:hyperlink>
      <w:r>
        <w:rPr>
          <w:sz w:val="20"/>
          <w:szCs w:val="20"/>
        </w:rPr>
        <w:t xml:space="preserve"> üzerinden açıklanacak.</w:t>
      </w:r>
    </w:p>
    <w:p w14:paraId="00000006" w14:textId="77777777" w:rsidR="006C5578" w:rsidRDefault="00000000">
      <w:pPr>
        <w:spacing w:before="240" w:after="240"/>
        <w:rPr>
          <w:b/>
          <w:bCs/>
          <w:u w:val="single"/>
        </w:rPr>
      </w:pPr>
      <w:r>
        <w:rPr>
          <w:b/>
          <w:bCs/>
          <w:u w:val="single"/>
        </w:rPr>
        <w:t>Köprüde Buluşmalar Eğitim Programı da devam ediyor</w:t>
      </w:r>
    </w:p>
    <w:p w14:paraId="00000007" w14:textId="77777777" w:rsidR="006C5578" w:rsidRDefault="00000000">
      <w:pPr>
        <w:spacing w:before="240" w:after="240"/>
        <w:rPr>
          <w:sz w:val="20"/>
          <w:szCs w:val="20"/>
        </w:rPr>
      </w:pPr>
      <w:r>
        <w:rPr>
          <w:sz w:val="20"/>
          <w:szCs w:val="20"/>
        </w:rPr>
        <w:t>Köprüde Buluşmalar, Sinema Konuşmaları programının yanı sıra Türkiye’den sinemacıları uluslararası standartlardaki eğitimlerle destekliyor.</w:t>
      </w:r>
    </w:p>
    <w:p w14:paraId="00000008" w14:textId="77777777" w:rsidR="006C5578" w:rsidRDefault="00000000">
      <w:pPr>
        <w:spacing w:before="240" w:after="240"/>
        <w:rPr>
          <w:sz w:val="20"/>
          <w:szCs w:val="20"/>
        </w:rPr>
      </w:pPr>
      <w:r>
        <w:rPr>
          <w:sz w:val="20"/>
          <w:szCs w:val="20"/>
        </w:rPr>
        <w:t>19:30 Film’in eğitim destekçisi olduğu program kapsamında Köprüde Buluşmalar seçkisinde yer alan proje sahipleri için mart ve nisan aylarında; projelerini geliştirme, finansman bulma ve küresel pazarda temsil etme yetkinliklerini artırmayı hedefleyen kapsamlı atölyeler düzenleniyor</w:t>
      </w:r>
      <w:r>
        <w:rPr>
          <w:b/>
          <w:bCs/>
          <w:sz w:val="20"/>
          <w:szCs w:val="20"/>
        </w:rPr>
        <w:t>.</w:t>
      </w:r>
    </w:p>
    <w:p w14:paraId="00000009" w14:textId="77777777" w:rsidR="006C5578" w:rsidRDefault="00000000">
      <w:pPr>
        <w:spacing w:before="240" w:after="240"/>
        <w:rPr>
          <w:sz w:val="20"/>
          <w:szCs w:val="20"/>
        </w:rPr>
      </w:pPr>
      <w:r>
        <w:rPr>
          <w:sz w:val="20"/>
          <w:szCs w:val="20"/>
        </w:rPr>
        <w:t xml:space="preserve">Alanında deneyimli yerli ve yabancı profesyonellerle bir araya gelen proje ekipleri, yoğun eğitim sürecini tamamladıktan sonra </w:t>
      </w:r>
      <w:r>
        <w:rPr>
          <w:b/>
          <w:bCs/>
          <w:sz w:val="20"/>
          <w:szCs w:val="20"/>
        </w:rPr>
        <w:t>14-16 Nisan</w:t>
      </w:r>
      <w:r>
        <w:rPr>
          <w:sz w:val="20"/>
          <w:szCs w:val="20"/>
        </w:rPr>
        <w:t xml:space="preserve"> tarihleri arasında projelerini uluslararası film profesyonellerine sunacak ve birebir görüşmeler gerçekleştirecek.</w:t>
      </w:r>
    </w:p>
    <w:p w14:paraId="0000000A" w14:textId="77777777" w:rsidR="006C5578" w:rsidRDefault="00000000">
      <w:pPr>
        <w:pStyle w:val="Balk3"/>
        <w:keepNext w:val="0"/>
        <w:keepLines w:val="0"/>
        <w:spacing w:before="0"/>
        <w:rPr>
          <w:b/>
          <w:bCs/>
          <w:color w:val="000000"/>
          <w:sz w:val="22"/>
          <w:szCs w:val="22"/>
          <w:u w:val="single"/>
        </w:rPr>
      </w:pPr>
      <w:bookmarkStart w:id="1" w:name="_bwcvcangrsde" w:colFirst="0" w:colLast="0"/>
      <w:bookmarkEnd w:id="1"/>
      <w:r>
        <w:rPr>
          <w:b/>
          <w:bCs/>
          <w:color w:val="000000"/>
          <w:sz w:val="22"/>
          <w:szCs w:val="22"/>
          <w:u w:val="single"/>
        </w:rPr>
        <w:t>Eğitimler ve eğitmenler</w:t>
      </w:r>
    </w:p>
    <w:p w14:paraId="0000000B" w14:textId="77777777" w:rsidR="006C5578" w:rsidRDefault="006C5578">
      <w:pPr>
        <w:spacing w:line="240" w:lineRule="auto"/>
        <w:rPr>
          <w:sz w:val="20"/>
          <w:szCs w:val="20"/>
        </w:rPr>
      </w:pPr>
    </w:p>
    <w:p w14:paraId="0000000C" w14:textId="77777777" w:rsidR="006C5578" w:rsidRDefault="00000000">
      <w:pPr>
        <w:numPr>
          <w:ilvl w:val="0"/>
          <w:numId w:val="1"/>
        </w:numPr>
        <w:spacing w:line="240" w:lineRule="auto"/>
        <w:ind w:left="0" w:firstLine="566"/>
        <w:rPr>
          <w:sz w:val="20"/>
          <w:szCs w:val="20"/>
        </w:rPr>
      </w:pPr>
      <w:r>
        <w:rPr>
          <w:sz w:val="20"/>
          <w:szCs w:val="20"/>
        </w:rPr>
        <w:t>Belgeselde Hikâye Anlatıcılığı (Eğitmen: Zeynep Güzel)</w:t>
      </w:r>
    </w:p>
    <w:p w14:paraId="0000000D" w14:textId="77777777" w:rsidR="006C5578" w:rsidRDefault="00000000">
      <w:pPr>
        <w:numPr>
          <w:ilvl w:val="0"/>
          <w:numId w:val="1"/>
        </w:numPr>
        <w:spacing w:line="240" w:lineRule="auto"/>
        <w:ind w:left="0" w:firstLine="566"/>
        <w:rPr>
          <w:sz w:val="20"/>
          <w:szCs w:val="20"/>
        </w:rPr>
      </w:pPr>
      <w:r>
        <w:rPr>
          <w:sz w:val="20"/>
          <w:szCs w:val="20"/>
        </w:rPr>
        <w:t xml:space="preserve">Belgeseller İçin Ortak Yapım, Fonlama ve Festival Stratejileri (Eğitmenler: </w:t>
      </w:r>
      <w:proofErr w:type="spellStart"/>
      <w:r>
        <w:rPr>
          <w:sz w:val="20"/>
          <w:szCs w:val="20"/>
        </w:rPr>
        <w:t>Brigid</w:t>
      </w:r>
      <w:proofErr w:type="spellEnd"/>
      <w:r>
        <w:rPr>
          <w:sz w:val="20"/>
          <w:szCs w:val="20"/>
        </w:rPr>
        <w:t xml:space="preserve"> </w:t>
      </w:r>
      <w:proofErr w:type="spellStart"/>
      <w:r>
        <w:rPr>
          <w:sz w:val="20"/>
          <w:szCs w:val="20"/>
        </w:rPr>
        <w:t>O’Shea</w:t>
      </w:r>
      <w:proofErr w:type="spellEnd"/>
      <w:r>
        <w:rPr>
          <w:sz w:val="20"/>
          <w:szCs w:val="20"/>
        </w:rPr>
        <w:t xml:space="preserve"> ve Zeynep Güzel)</w:t>
      </w:r>
    </w:p>
    <w:p w14:paraId="0000000E" w14:textId="77777777" w:rsidR="006C5578" w:rsidRDefault="00000000">
      <w:pPr>
        <w:numPr>
          <w:ilvl w:val="0"/>
          <w:numId w:val="1"/>
        </w:numPr>
        <w:spacing w:line="240" w:lineRule="auto"/>
        <w:ind w:left="0" w:firstLine="566"/>
        <w:rPr>
          <w:sz w:val="20"/>
          <w:szCs w:val="20"/>
        </w:rPr>
      </w:pPr>
      <w:r>
        <w:rPr>
          <w:sz w:val="20"/>
          <w:szCs w:val="20"/>
        </w:rPr>
        <w:t xml:space="preserve">Filminiz İçin Festival ve Pazarlama Stratejileri (Eğitmen: </w:t>
      </w:r>
      <w:proofErr w:type="spellStart"/>
      <w:r>
        <w:rPr>
          <w:sz w:val="20"/>
          <w:szCs w:val="20"/>
        </w:rPr>
        <w:t>Ariane</w:t>
      </w:r>
      <w:proofErr w:type="spellEnd"/>
      <w:r>
        <w:rPr>
          <w:sz w:val="20"/>
          <w:szCs w:val="20"/>
        </w:rPr>
        <w:t xml:space="preserve"> </w:t>
      </w:r>
      <w:proofErr w:type="spellStart"/>
      <w:r>
        <w:rPr>
          <w:sz w:val="20"/>
          <w:szCs w:val="20"/>
        </w:rPr>
        <w:t>Buhl</w:t>
      </w:r>
      <w:proofErr w:type="spellEnd"/>
      <w:r>
        <w:rPr>
          <w:sz w:val="20"/>
          <w:szCs w:val="20"/>
        </w:rPr>
        <w:t>)</w:t>
      </w:r>
    </w:p>
    <w:p w14:paraId="0000000F" w14:textId="77777777" w:rsidR="006C5578" w:rsidRDefault="00000000">
      <w:pPr>
        <w:numPr>
          <w:ilvl w:val="0"/>
          <w:numId w:val="1"/>
        </w:numPr>
        <w:spacing w:line="240" w:lineRule="auto"/>
        <w:ind w:left="0" w:firstLine="566"/>
        <w:rPr>
          <w:sz w:val="20"/>
          <w:szCs w:val="20"/>
        </w:rPr>
      </w:pPr>
      <w:r>
        <w:rPr>
          <w:sz w:val="20"/>
          <w:szCs w:val="20"/>
        </w:rPr>
        <w:t xml:space="preserve">Filminiz İçin Tanıtım Planı: Filminizi Uluslararası Alanda Nasıl Satarsınız? (Eğitmen: </w:t>
      </w:r>
      <w:proofErr w:type="spellStart"/>
      <w:r>
        <w:rPr>
          <w:sz w:val="20"/>
          <w:szCs w:val="20"/>
        </w:rPr>
        <w:t>Christian</w:t>
      </w:r>
      <w:proofErr w:type="spellEnd"/>
      <w:r>
        <w:rPr>
          <w:sz w:val="20"/>
          <w:szCs w:val="20"/>
        </w:rPr>
        <w:t xml:space="preserve"> de </w:t>
      </w:r>
      <w:proofErr w:type="spellStart"/>
      <w:r>
        <w:rPr>
          <w:sz w:val="20"/>
          <w:szCs w:val="20"/>
        </w:rPr>
        <w:t>Schutter</w:t>
      </w:r>
      <w:proofErr w:type="spellEnd"/>
      <w:r>
        <w:rPr>
          <w:sz w:val="20"/>
          <w:szCs w:val="20"/>
        </w:rPr>
        <w:t>)</w:t>
      </w:r>
    </w:p>
    <w:p w14:paraId="00000010" w14:textId="77777777" w:rsidR="006C5578" w:rsidRDefault="00000000">
      <w:pPr>
        <w:numPr>
          <w:ilvl w:val="0"/>
          <w:numId w:val="1"/>
        </w:numPr>
        <w:spacing w:line="240" w:lineRule="auto"/>
        <w:ind w:left="0" w:firstLine="566"/>
        <w:rPr>
          <w:sz w:val="20"/>
          <w:szCs w:val="20"/>
        </w:rPr>
      </w:pPr>
      <w:r>
        <w:rPr>
          <w:sz w:val="20"/>
          <w:szCs w:val="20"/>
        </w:rPr>
        <w:t>Finans Planı ve Prodüksiyon Bütçesi (Eğitmen: Anna Maria Aslanoğlu)</w:t>
      </w:r>
    </w:p>
    <w:p w14:paraId="00000011" w14:textId="77777777" w:rsidR="006C5578" w:rsidRDefault="00000000">
      <w:pPr>
        <w:numPr>
          <w:ilvl w:val="0"/>
          <w:numId w:val="1"/>
        </w:numPr>
        <w:spacing w:line="240" w:lineRule="auto"/>
        <w:ind w:left="0" w:firstLine="566"/>
        <w:rPr>
          <w:sz w:val="20"/>
          <w:szCs w:val="20"/>
        </w:rPr>
      </w:pPr>
      <w:r>
        <w:rPr>
          <w:sz w:val="20"/>
          <w:szCs w:val="20"/>
        </w:rPr>
        <w:t>Güncel Yapay Zekâ Araçlarının Film Yapım Süreçlerinde Kullanımı (</w:t>
      </w:r>
      <w:proofErr w:type="spellStart"/>
      <w:r>
        <w:rPr>
          <w:sz w:val="20"/>
          <w:szCs w:val="20"/>
        </w:rPr>
        <w:t>PepperRoot</w:t>
      </w:r>
      <w:proofErr w:type="spellEnd"/>
      <w:r>
        <w:rPr>
          <w:sz w:val="20"/>
          <w:szCs w:val="20"/>
        </w:rPr>
        <w:t xml:space="preserve"> </w:t>
      </w:r>
      <w:proofErr w:type="spellStart"/>
      <w:r>
        <w:rPr>
          <w:sz w:val="20"/>
          <w:szCs w:val="20"/>
        </w:rPr>
        <w:t>Studio</w:t>
      </w:r>
      <w:proofErr w:type="spellEnd"/>
      <w:r>
        <w:rPr>
          <w:sz w:val="20"/>
          <w:szCs w:val="20"/>
        </w:rPr>
        <w:t>)</w:t>
      </w:r>
    </w:p>
    <w:p w14:paraId="00000012" w14:textId="77777777" w:rsidR="006C5578" w:rsidRDefault="00000000">
      <w:pPr>
        <w:numPr>
          <w:ilvl w:val="0"/>
          <w:numId w:val="1"/>
        </w:numPr>
        <w:spacing w:line="240" w:lineRule="auto"/>
        <w:ind w:left="0" w:firstLine="566"/>
        <w:rPr>
          <w:sz w:val="20"/>
          <w:szCs w:val="20"/>
        </w:rPr>
      </w:pPr>
      <w:r>
        <w:rPr>
          <w:sz w:val="20"/>
          <w:szCs w:val="20"/>
        </w:rPr>
        <w:t>Kısa Film Yapımcılığı (Eğitmen: Müge Özen)</w:t>
      </w:r>
    </w:p>
    <w:p w14:paraId="00000013" w14:textId="77777777" w:rsidR="006C5578" w:rsidRDefault="00000000">
      <w:pPr>
        <w:numPr>
          <w:ilvl w:val="0"/>
          <w:numId w:val="1"/>
        </w:numPr>
        <w:spacing w:line="240" w:lineRule="auto"/>
        <w:ind w:left="0" w:firstLine="566"/>
        <w:rPr>
          <w:sz w:val="20"/>
          <w:szCs w:val="20"/>
        </w:rPr>
      </w:pPr>
      <w:r>
        <w:rPr>
          <w:sz w:val="20"/>
          <w:szCs w:val="20"/>
        </w:rPr>
        <w:t>Kısa Filmde Hikâye Anlatıcılığı (Eğitmen: Ali Vatansever)</w:t>
      </w:r>
    </w:p>
    <w:p w14:paraId="00000014" w14:textId="77777777" w:rsidR="006C5578" w:rsidRDefault="00000000">
      <w:pPr>
        <w:numPr>
          <w:ilvl w:val="0"/>
          <w:numId w:val="1"/>
        </w:numPr>
        <w:spacing w:line="240" w:lineRule="auto"/>
        <w:ind w:left="0" w:firstLine="566"/>
        <w:rPr>
          <w:sz w:val="20"/>
          <w:szCs w:val="20"/>
        </w:rPr>
      </w:pPr>
      <w:r>
        <w:rPr>
          <w:sz w:val="20"/>
          <w:szCs w:val="20"/>
        </w:rPr>
        <w:t xml:space="preserve">Kısa Film Festivallerinde Küratörlüğün Perde Arkası (Eğitmen: </w:t>
      </w:r>
      <w:proofErr w:type="spellStart"/>
      <w:r>
        <w:rPr>
          <w:sz w:val="20"/>
          <w:szCs w:val="20"/>
        </w:rPr>
        <w:t>Jukka-Pekka</w:t>
      </w:r>
      <w:proofErr w:type="spellEnd"/>
      <w:r>
        <w:rPr>
          <w:sz w:val="20"/>
          <w:szCs w:val="20"/>
        </w:rPr>
        <w:t xml:space="preserve"> </w:t>
      </w:r>
      <w:proofErr w:type="spellStart"/>
      <w:r>
        <w:rPr>
          <w:sz w:val="20"/>
          <w:szCs w:val="20"/>
        </w:rPr>
        <w:t>Laakso</w:t>
      </w:r>
      <w:proofErr w:type="spellEnd"/>
      <w:r>
        <w:rPr>
          <w:sz w:val="20"/>
          <w:szCs w:val="20"/>
        </w:rPr>
        <w:t xml:space="preserve">) </w:t>
      </w:r>
    </w:p>
    <w:p w14:paraId="00000015" w14:textId="77777777" w:rsidR="006C5578" w:rsidRDefault="00000000">
      <w:pPr>
        <w:numPr>
          <w:ilvl w:val="0"/>
          <w:numId w:val="1"/>
        </w:numPr>
        <w:spacing w:line="240" w:lineRule="auto"/>
        <w:ind w:left="0" w:firstLine="566"/>
        <w:rPr>
          <w:sz w:val="20"/>
          <w:szCs w:val="20"/>
        </w:rPr>
      </w:pPr>
      <w:r>
        <w:rPr>
          <w:sz w:val="20"/>
          <w:szCs w:val="20"/>
        </w:rPr>
        <w:t xml:space="preserve">Kısa Filmlerde Pazarlama ve Festival Stratejisi (Eğitmen: Miguel </w:t>
      </w:r>
      <w:proofErr w:type="spellStart"/>
      <w:r>
        <w:rPr>
          <w:sz w:val="20"/>
          <w:szCs w:val="20"/>
        </w:rPr>
        <w:t>Dias</w:t>
      </w:r>
      <w:proofErr w:type="spellEnd"/>
      <w:r>
        <w:rPr>
          <w:sz w:val="20"/>
          <w:szCs w:val="20"/>
        </w:rPr>
        <w:t>)</w:t>
      </w:r>
    </w:p>
    <w:p w14:paraId="00000016" w14:textId="77777777" w:rsidR="006C5578" w:rsidRDefault="00000000">
      <w:pPr>
        <w:numPr>
          <w:ilvl w:val="0"/>
          <w:numId w:val="1"/>
        </w:numPr>
        <w:spacing w:line="240" w:lineRule="auto"/>
        <w:ind w:left="0" w:firstLine="566"/>
        <w:rPr>
          <w:sz w:val="20"/>
          <w:szCs w:val="20"/>
        </w:rPr>
      </w:pPr>
      <w:r>
        <w:rPr>
          <w:sz w:val="20"/>
          <w:szCs w:val="20"/>
        </w:rPr>
        <w:t xml:space="preserve">Kısa Filmde Proje Geliştirme, Pazarlama ve Festival Stratejileri (Eğitmen: </w:t>
      </w:r>
      <w:proofErr w:type="spellStart"/>
      <w:r>
        <w:rPr>
          <w:sz w:val="20"/>
          <w:szCs w:val="20"/>
        </w:rPr>
        <w:t>Wouter</w:t>
      </w:r>
      <w:proofErr w:type="spellEnd"/>
      <w:r>
        <w:rPr>
          <w:sz w:val="20"/>
          <w:szCs w:val="20"/>
        </w:rPr>
        <w:t xml:space="preserve"> </w:t>
      </w:r>
      <w:proofErr w:type="spellStart"/>
      <w:r>
        <w:rPr>
          <w:sz w:val="20"/>
          <w:szCs w:val="20"/>
        </w:rPr>
        <w:t>Jansen</w:t>
      </w:r>
      <w:proofErr w:type="spellEnd"/>
      <w:r>
        <w:rPr>
          <w:sz w:val="20"/>
          <w:szCs w:val="20"/>
        </w:rPr>
        <w:t>)</w:t>
      </w:r>
    </w:p>
    <w:p w14:paraId="00000017" w14:textId="77777777" w:rsidR="006C5578" w:rsidRDefault="00000000">
      <w:pPr>
        <w:numPr>
          <w:ilvl w:val="0"/>
          <w:numId w:val="1"/>
        </w:numPr>
        <w:spacing w:line="240" w:lineRule="auto"/>
        <w:ind w:left="0" w:firstLine="566"/>
        <w:rPr>
          <w:sz w:val="20"/>
          <w:szCs w:val="20"/>
        </w:rPr>
      </w:pPr>
      <w:proofErr w:type="spellStart"/>
      <w:r>
        <w:rPr>
          <w:sz w:val="20"/>
          <w:szCs w:val="20"/>
        </w:rPr>
        <w:t>Pitching</w:t>
      </w:r>
      <w:proofErr w:type="spellEnd"/>
      <w:r>
        <w:rPr>
          <w:sz w:val="20"/>
          <w:szCs w:val="20"/>
        </w:rPr>
        <w:t xml:space="preserve"> Eğitimi (Eğitmen: </w:t>
      </w:r>
      <w:proofErr w:type="spellStart"/>
      <w:r>
        <w:rPr>
          <w:sz w:val="20"/>
          <w:szCs w:val="20"/>
        </w:rPr>
        <w:t>Alvaro</w:t>
      </w:r>
      <w:proofErr w:type="spellEnd"/>
      <w:r>
        <w:rPr>
          <w:sz w:val="20"/>
          <w:szCs w:val="20"/>
        </w:rPr>
        <w:t xml:space="preserve"> </w:t>
      </w:r>
      <w:proofErr w:type="spellStart"/>
      <w:r>
        <w:rPr>
          <w:sz w:val="20"/>
          <w:szCs w:val="20"/>
        </w:rPr>
        <w:t>Vega</w:t>
      </w:r>
      <w:proofErr w:type="spellEnd"/>
      <w:r>
        <w:rPr>
          <w:sz w:val="20"/>
          <w:szCs w:val="20"/>
        </w:rPr>
        <w:t>)</w:t>
      </w:r>
    </w:p>
    <w:p w14:paraId="00000018" w14:textId="77777777" w:rsidR="006C5578" w:rsidRDefault="00000000">
      <w:pPr>
        <w:numPr>
          <w:ilvl w:val="0"/>
          <w:numId w:val="1"/>
        </w:numPr>
        <w:spacing w:line="240" w:lineRule="auto"/>
        <w:ind w:left="0" w:firstLine="566"/>
        <w:rPr>
          <w:sz w:val="20"/>
          <w:szCs w:val="20"/>
        </w:rPr>
      </w:pPr>
      <w:r>
        <w:rPr>
          <w:sz w:val="20"/>
          <w:szCs w:val="20"/>
        </w:rPr>
        <w:t xml:space="preserve">Senaryo Geliştirme (Eğitmen: </w:t>
      </w:r>
      <w:proofErr w:type="spellStart"/>
      <w:r>
        <w:rPr>
          <w:sz w:val="20"/>
          <w:szCs w:val="20"/>
        </w:rPr>
        <w:t>Marietta</w:t>
      </w:r>
      <w:proofErr w:type="spellEnd"/>
      <w:r>
        <w:rPr>
          <w:sz w:val="20"/>
          <w:szCs w:val="20"/>
        </w:rPr>
        <w:t xml:space="preserve"> </w:t>
      </w:r>
      <w:proofErr w:type="spellStart"/>
      <w:r>
        <w:rPr>
          <w:sz w:val="20"/>
          <w:szCs w:val="20"/>
        </w:rPr>
        <w:t>von</w:t>
      </w:r>
      <w:proofErr w:type="spellEnd"/>
      <w:r>
        <w:rPr>
          <w:sz w:val="20"/>
          <w:szCs w:val="20"/>
        </w:rPr>
        <w:t xml:space="preserve"> </w:t>
      </w:r>
      <w:proofErr w:type="spellStart"/>
      <w:r>
        <w:rPr>
          <w:sz w:val="20"/>
          <w:szCs w:val="20"/>
        </w:rPr>
        <w:t>Hausswolff</w:t>
      </w:r>
      <w:proofErr w:type="spellEnd"/>
      <w:r>
        <w:rPr>
          <w:sz w:val="20"/>
          <w:szCs w:val="20"/>
        </w:rPr>
        <w:t xml:space="preserve"> </w:t>
      </w:r>
      <w:proofErr w:type="spellStart"/>
      <w:r>
        <w:rPr>
          <w:sz w:val="20"/>
          <w:szCs w:val="20"/>
        </w:rPr>
        <w:t>von</w:t>
      </w:r>
      <w:proofErr w:type="spellEnd"/>
      <w:r>
        <w:rPr>
          <w:sz w:val="20"/>
          <w:szCs w:val="20"/>
        </w:rPr>
        <w:t xml:space="preserve"> </w:t>
      </w:r>
      <w:proofErr w:type="spellStart"/>
      <w:r>
        <w:rPr>
          <w:sz w:val="20"/>
          <w:szCs w:val="20"/>
        </w:rPr>
        <w:t>Baumgarten</w:t>
      </w:r>
      <w:proofErr w:type="spellEnd"/>
      <w:r>
        <w:rPr>
          <w:sz w:val="20"/>
          <w:szCs w:val="20"/>
        </w:rPr>
        <w:t>)</w:t>
      </w:r>
    </w:p>
    <w:p w14:paraId="00000019" w14:textId="77777777" w:rsidR="006C5578" w:rsidRDefault="00000000">
      <w:pPr>
        <w:numPr>
          <w:ilvl w:val="0"/>
          <w:numId w:val="1"/>
        </w:numPr>
        <w:spacing w:line="240" w:lineRule="auto"/>
        <w:ind w:left="0" w:firstLine="566"/>
        <w:rPr>
          <w:sz w:val="20"/>
          <w:szCs w:val="20"/>
        </w:rPr>
      </w:pPr>
      <w:r>
        <w:rPr>
          <w:sz w:val="20"/>
          <w:szCs w:val="20"/>
        </w:rPr>
        <w:t xml:space="preserve">Sunum Dosyası Hazırlama (Eğitmenler: </w:t>
      </w:r>
      <w:proofErr w:type="spellStart"/>
      <w:r>
        <w:rPr>
          <w:sz w:val="20"/>
          <w:szCs w:val="20"/>
        </w:rPr>
        <w:t>Katarina</w:t>
      </w:r>
      <w:proofErr w:type="spellEnd"/>
      <w:r>
        <w:rPr>
          <w:sz w:val="20"/>
          <w:szCs w:val="20"/>
        </w:rPr>
        <w:t xml:space="preserve"> </w:t>
      </w:r>
      <w:proofErr w:type="spellStart"/>
      <w:r>
        <w:rPr>
          <w:sz w:val="20"/>
          <w:szCs w:val="20"/>
        </w:rPr>
        <w:t>Tomkova</w:t>
      </w:r>
      <w:proofErr w:type="spellEnd"/>
      <w:r>
        <w:rPr>
          <w:sz w:val="20"/>
          <w:szCs w:val="20"/>
        </w:rPr>
        <w:t xml:space="preserve">, </w:t>
      </w:r>
      <w:proofErr w:type="spellStart"/>
      <w:r>
        <w:rPr>
          <w:sz w:val="20"/>
          <w:szCs w:val="20"/>
        </w:rPr>
        <w:t>Brigid</w:t>
      </w:r>
      <w:proofErr w:type="spellEnd"/>
      <w:r>
        <w:rPr>
          <w:sz w:val="20"/>
          <w:szCs w:val="20"/>
        </w:rPr>
        <w:t xml:space="preserve"> </w:t>
      </w:r>
      <w:proofErr w:type="spellStart"/>
      <w:r>
        <w:rPr>
          <w:sz w:val="20"/>
          <w:szCs w:val="20"/>
        </w:rPr>
        <w:t>O’Shea</w:t>
      </w:r>
      <w:proofErr w:type="spellEnd"/>
      <w:r>
        <w:rPr>
          <w:sz w:val="20"/>
          <w:szCs w:val="20"/>
        </w:rPr>
        <w:t>)</w:t>
      </w:r>
    </w:p>
    <w:p w14:paraId="0000001A" w14:textId="77777777" w:rsidR="006C5578" w:rsidRDefault="00000000">
      <w:pPr>
        <w:numPr>
          <w:ilvl w:val="0"/>
          <w:numId w:val="1"/>
        </w:numPr>
        <w:spacing w:line="240" w:lineRule="auto"/>
        <w:ind w:left="0" w:firstLine="566"/>
        <w:rPr>
          <w:sz w:val="20"/>
          <w:szCs w:val="20"/>
        </w:rPr>
      </w:pPr>
      <w:r>
        <w:rPr>
          <w:sz w:val="20"/>
          <w:szCs w:val="20"/>
        </w:rPr>
        <w:t xml:space="preserve">Sunum Videosu Nasıl Kurgulanır? (Eğitmen: Boris </w:t>
      </w:r>
      <w:proofErr w:type="spellStart"/>
      <w:r>
        <w:rPr>
          <w:sz w:val="20"/>
          <w:szCs w:val="20"/>
        </w:rPr>
        <w:t>Pugnet</w:t>
      </w:r>
      <w:proofErr w:type="spellEnd"/>
      <w:r>
        <w:rPr>
          <w:sz w:val="20"/>
          <w:szCs w:val="20"/>
        </w:rPr>
        <w:t>)</w:t>
      </w:r>
    </w:p>
    <w:p w14:paraId="0000001B" w14:textId="77777777" w:rsidR="006C5578" w:rsidRDefault="00000000">
      <w:pPr>
        <w:numPr>
          <w:ilvl w:val="0"/>
          <w:numId w:val="1"/>
        </w:numPr>
        <w:spacing w:line="240" w:lineRule="auto"/>
        <w:ind w:left="0" w:firstLine="566"/>
        <w:rPr>
          <w:sz w:val="20"/>
          <w:szCs w:val="20"/>
        </w:rPr>
      </w:pPr>
      <w:r>
        <w:rPr>
          <w:sz w:val="20"/>
          <w:szCs w:val="20"/>
        </w:rPr>
        <w:lastRenderedPageBreak/>
        <w:t xml:space="preserve">Stüdyo </w:t>
      </w:r>
      <w:proofErr w:type="gramStart"/>
      <w:r>
        <w:rPr>
          <w:sz w:val="20"/>
          <w:szCs w:val="20"/>
        </w:rPr>
        <w:t>Ziyareti -</w:t>
      </w:r>
      <w:proofErr w:type="gramEnd"/>
      <w:r>
        <w:rPr>
          <w:sz w:val="20"/>
          <w:szCs w:val="20"/>
        </w:rPr>
        <w:t xml:space="preserve"> Post Prodüksiyonda AI Atölyesi (</w:t>
      </w:r>
      <w:proofErr w:type="spellStart"/>
      <w:r>
        <w:rPr>
          <w:sz w:val="20"/>
          <w:szCs w:val="20"/>
        </w:rPr>
        <w:t>Mattepost</w:t>
      </w:r>
      <w:proofErr w:type="spellEnd"/>
      <w:r>
        <w:rPr>
          <w:sz w:val="20"/>
          <w:szCs w:val="20"/>
        </w:rPr>
        <w:t>)</w:t>
      </w:r>
    </w:p>
    <w:p w14:paraId="0000001C" w14:textId="77777777" w:rsidR="006C5578" w:rsidRDefault="00000000">
      <w:pPr>
        <w:numPr>
          <w:ilvl w:val="0"/>
          <w:numId w:val="1"/>
        </w:numPr>
        <w:spacing w:line="240" w:lineRule="auto"/>
        <w:ind w:left="0" w:firstLine="566"/>
        <w:rPr>
          <w:sz w:val="20"/>
          <w:szCs w:val="20"/>
        </w:rPr>
      </w:pPr>
      <w:r>
        <w:rPr>
          <w:sz w:val="20"/>
          <w:szCs w:val="20"/>
        </w:rPr>
        <w:t xml:space="preserve">Uluslararası Dağıtım Stratejileri (Eğitmen: Renan </w:t>
      </w:r>
      <w:proofErr w:type="spellStart"/>
      <w:r>
        <w:rPr>
          <w:sz w:val="20"/>
          <w:szCs w:val="20"/>
        </w:rPr>
        <w:t>Artukmaç</w:t>
      </w:r>
      <w:proofErr w:type="spellEnd"/>
      <w:r>
        <w:rPr>
          <w:sz w:val="20"/>
          <w:szCs w:val="20"/>
        </w:rPr>
        <w:t>)</w:t>
      </w:r>
    </w:p>
    <w:p w14:paraId="0000001D" w14:textId="77777777" w:rsidR="006C5578" w:rsidRDefault="00000000">
      <w:pPr>
        <w:numPr>
          <w:ilvl w:val="0"/>
          <w:numId w:val="1"/>
        </w:numPr>
        <w:spacing w:line="240" w:lineRule="auto"/>
        <w:ind w:left="0" w:firstLine="566"/>
        <w:rPr>
          <w:sz w:val="20"/>
          <w:szCs w:val="20"/>
        </w:rPr>
      </w:pPr>
      <w:r>
        <w:rPr>
          <w:sz w:val="20"/>
          <w:szCs w:val="20"/>
        </w:rPr>
        <w:t xml:space="preserve">Uluslararası Film Pazarlarına Erişim Yolları (Eğitmen: </w:t>
      </w:r>
      <w:proofErr w:type="spellStart"/>
      <w:r>
        <w:rPr>
          <w:sz w:val="20"/>
          <w:szCs w:val="20"/>
        </w:rPr>
        <w:t>Jana</w:t>
      </w:r>
      <w:proofErr w:type="spellEnd"/>
      <w:r>
        <w:rPr>
          <w:sz w:val="20"/>
          <w:szCs w:val="20"/>
        </w:rPr>
        <w:t xml:space="preserve"> </w:t>
      </w:r>
      <w:proofErr w:type="spellStart"/>
      <w:r>
        <w:rPr>
          <w:sz w:val="20"/>
          <w:szCs w:val="20"/>
        </w:rPr>
        <w:t>Wolff</w:t>
      </w:r>
      <w:proofErr w:type="spellEnd"/>
      <w:r>
        <w:rPr>
          <w:sz w:val="20"/>
          <w:szCs w:val="20"/>
        </w:rPr>
        <w:t>)</w:t>
      </w:r>
    </w:p>
    <w:p w14:paraId="0000001E" w14:textId="77777777" w:rsidR="006C5578" w:rsidRDefault="006C5578">
      <w:pPr>
        <w:shd w:val="clear" w:color="auto" w:fill="FFFFFF"/>
        <w:rPr>
          <w:sz w:val="20"/>
          <w:szCs w:val="20"/>
        </w:rPr>
      </w:pPr>
    </w:p>
    <w:p w14:paraId="0000001F" w14:textId="77777777" w:rsidR="006C5578" w:rsidRDefault="006C5578">
      <w:pPr>
        <w:shd w:val="clear" w:color="auto" w:fill="FFFFFF"/>
        <w:rPr>
          <w:sz w:val="20"/>
          <w:szCs w:val="20"/>
        </w:rPr>
      </w:pPr>
    </w:p>
    <w:p w14:paraId="00000020" w14:textId="77777777" w:rsidR="006C5578" w:rsidRDefault="00000000">
      <w:pPr>
        <w:spacing w:line="240" w:lineRule="auto"/>
        <w:rPr>
          <w:sz w:val="20"/>
          <w:szCs w:val="20"/>
        </w:rPr>
      </w:pPr>
      <w:r>
        <w:rPr>
          <w:sz w:val="20"/>
          <w:szCs w:val="20"/>
        </w:rPr>
        <w:t xml:space="preserve">Eğitmenler hakkında ayrıntılı bilgi için: </w:t>
      </w:r>
      <w:hyperlink r:id="rId7">
        <w:r>
          <w:rPr>
            <w:color w:val="1155CC"/>
            <w:sz w:val="20"/>
            <w:szCs w:val="20"/>
            <w:u w:val="single"/>
          </w:rPr>
          <w:t>film.iksv.org/tr/koprude-bulusmalar/21nci-koprude-bulusmalar/egitmenler</w:t>
        </w:r>
      </w:hyperlink>
      <w:r>
        <w:rPr>
          <w:sz w:val="20"/>
          <w:szCs w:val="20"/>
        </w:rPr>
        <w:t xml:space="preserve"> </w:t>
      </w:r>
    </w:p>
    <w:p w14:paraId="00000021" w14:textId="77777777" w:rsidR="006C5578" w:rsidRDefault="006C5578">
      <w:pPr>
        <w:shd w:val="clear" w:color="auto" w:fill="FFFFFF"/>
        <w:rPr>
          <w:sz w:val="20"/>
          <w:szCs w:val="20"/>
          <w:shd w:val="clear" w:color="auto" w:fill="FF9900"/>
        </w:rPr>
      </w:pPr>
    </w:p>
    <w:p w14:paraId="00000022" w14:textId="514A67DD" w:rsidR="006C5578" w:rsidRDefault="00000000">
      <w:pPr>
        <w:shd w:val="clear" w:color="auto" w:fill="FFFFFF"/>
        <w:rPr>
          <w:sz w:val="24"/>
          <w:szCs w:val="24"/>
        </w:rPr>
      </w:pPr>
      <w:r>
        <w:rPr>
          <w:sz w:val="20"/>
          <w:szCs w:val="20"/>
        </w:rPr>
        <w:t xml:space="preserve">Görseller için: </w:t>
      </w:r>
      <w:hyperlink r:id="rId8" w:history="1">
        <w:r w:rsidR="00E011D3" w:rsidRPr="00E011D3">
          <w:rPr>
            <w:b/>
            <w:bCs/>
            <w:color w:val="1155CC"/>
            <w:sz w:val="20"/>
            <w:szCs w:val="20"/>
            <w:u w:val="single"/>
          </w:rPr>
          <w:t>www.iksvphoto.com/album/v03vjs7v</w:t>
        </w:r>
      </w:hyperlink>
      <w:r w:rsidR="00E011D3" w:rsidRPr="00E011D3">
        <w:rPr>
          <w:b/>
          <w:bCs/>
          <w:color w:val="1155CC"/>
          <w:sz w:val="20"/>
          <w:szCs w:val="20"/>
          <w:u w:val="single"/>
        </w:rPr>
        <w:t xml:space="preserve"> </w:t>
      </w:r>
      <w:r w:rsidRPr="00E011D3">
        <w:rPr>
          <w:b/>
          <w:bCs/>
          <w:color w:val="1155CC"/>
          <w:sz w:val="20"/>
          <w:szCs w:val="20"/>
          <w:u w:val="single"/>
        </w:rPr>
        <w:br/>
      </w:r>
      <w:r>
        <w:rPr>
          <w:sz w:val="20"/>
          <w:szCs w:val="20"/>
        </w:rPr>
        <w:t xml:space="preserve">Köprüde Buluşmalar ile ilgili ayrıntılı bilgi için: </w:t>
      </w:r>
      <w:hyperlink r:id="rId9">
        <w:r>
          <w:rPr>
            <w:b/>
            <w:bCs/>
            <w:color w:val="1155CC"/>
            <w:sz w:val="20"/>
            <w:szCs w:val="20"/>
            <w:u w:val="single"/>
          </w:rPr>
          <w:t>film.iksv.org/tr/</w:t>
        </w:r>
        <w:proofErr w:type="spellStart"/>
        <w:r>
          <w:rPr>
            <w:b/>
            <w:bCs/>
            <w:color w:val="1155CC"/>
            <w:sz w:val="20"/>
            <w:szCs w:val="20"/>
            <w:u w:val="single"/>
          </w:rPr>
          <w:t>koprude-bulusmalar</w:t>
        </w:r>
        <w:proofErr w:type="spellEnd"/>
      </w:hyperlink>
    </w:p>
    <w:p w14:paraId="00000023" w14:textId="77777777" w:rsidR="006C5578" w:rsidRDefault="00000000">
      <w:pPr>
        <w:shd w:val="clear" w:color="auto" w:fill="FFFFFF"/>
        <w:spacing w:line="240" w:lineRule="auto"/>
        <w:ind w:right="100"/>
        <w:rPr>
          <w:sz w:val="24"/>
          <w:szCs w:val="24"/>
        </w:rPr>
      </w:pPr>
      <w:r>
        <w:rPr>
          <w:sz w:val="20"/>
          <w:szCs w:val="20"/>
        </w:rPr>
        <w:t xml:space="preserve">Köprüde </w:t>
      </w:r>
      <w:proofErr w:type="spellStart"/>
      <w:r>
        <w:rPr>
          <w:sz w:val="20"/>
          <w:szCs w:val="20"/>
        </w:rPr>
        <w:t>Buluşmalar’ı</w:t>
      </w:r>
      <w:proofErr w:type="spellEnd"/>
      <w:r>
        <w:rPr>
          <w:sz w:val="20"/>
          <w:szCs w:val="20"/>
        </w:rPr>
        <w:t xml:space="preserve"> sosyal medyada takip etmek için: </w:t>
      </w:r>
      <w:hyperlink r:id="rId10">
        <w:r>
          <w:rPr>
            <w:b/>
            <w:bCs/>
            <w:color w:val="1155CC"/>
            <w:sz w:val="20"/>
            <w:szCs w:val="20"/>
            <w:u w:val="single"/>
          </w:rPr>
          <w:t>Instagram</w:t>
        </w:r>
      </w:hyperlink>
      <w:hyperlink r:id="rId11">
        <w:r>
          <w:rPr>
            <w:b/>
            <w:bCs/>
            <w:color w:val="1155CC"/>
            <w:sz w:val="20"/>
            <w:szCs w:val="20"/>
          </w:rPr>
          <w:t xml:space="preserve"> </w:t>
        </w:r>
      </w:hyperlink>
      <w:r>
        <w:rPr>
          <w:b/>
          <w:bCs/>
          <w:sz w:val="20"/>
          <w:szCs w:val="20"/>
        </w:rPr>
        <w:t xml:space="preserve">I </w:t>
      </w:r>
      <w:hyperlink r:id="rId12">
        <w:r>
          <w:rPr>
            <w:b/>
            <w:bCs/>
            <w:color w:val="1155CC"/>
            <w:sz w:val="20"/>
            <w:szCs w:val="20"/>
            <w:u w:val="single"/>
          </w:rPr>
          <w:t>X</w:t>
        </w:r>
      </w:hyperlink>
      <w:hyperlink r:id="rId13">
        <w:r>
          <w:rPr>
            <w:b/>
            <w:bCs/>
            <w:color w:val="1155CC"/>
            <w:sz w:val="20"/>
            <w:szCs w:val="20"/>
          </w:rPr>
          <w:t xml:space="preserve"> </w:t>
        </w:r>
      </w:hyperlink>
      <w:r>
        <w:rPr>
          <w:b/>
          <w:bCs/>
          <w:sz w:val="20"/>
          <w:szCs w:val="20"/>
        </w:rPr>
        <w:t xml:space="preserve">I </w:t>
      </w:r>
      <w:hyperlink r:id="rId14">
        <w:r>
          <w:rPr>
            <w:b/>
            <w:bCs/>
            <w:color w:val="1155CC"/>
            <w:sz w:val="20"/>
            <w:szCs w:val="20"/>
            <w:u w:val="single"/>
          </w:rPr>
          <w:t xml:space="preserve">Facebook </w:t>
        </w:r>
      </w:hyperlink>
    </w:p>
    <w:p w14:paraId="00000024" w14:textId="77777777" w:rsidR="006C5578" w:rsidRDefault="00000000">
      <w:pPr>
        <w:shd w:val="clear" w:color="auto" w:fill="FFFFFF"/>
        <w:spacing w:line="240" w:lineRule="auto"/>
        <w:ind w:right="100"/>
        <w:rPr>
          <w:b/>
          <w:bCs/>
          <w:sz w:val="20"/>
          <w:szCs w:val="20"/>
        </w:rPr>
      </w:pPr>
      <w:r>
        <w:rPr>
          <w:sz w:val="20"/>
          <w:szCs w:val="20"/>
        </w:rPr>
        <w:t>İstanbul Film Festivali ile ilgili ayrıntılı bilgi için:</w:t>
      </w:r>
      <w:r>
        <w:rPr>
          <w:sz w:val="24"/>
          <w:szCs w:val="24"/>
        </w:rPr>
        <w:t xml:space="preserve"> </w:t>
      </w:r>
      <w:hyperlink r:id="rId15">
        <w:r>
          <w:rPr>
            <w:b/>
            <w:bCs/>
            <w:color w:val="1155CC"/>
            <w:sz w:val="20"/>
            <w:szCs w:val="20"/>
            <w:u w:val="single"/>
          </w:rPr>
          <w:t>https://film.iksv.org/en</w:t>
        </w:r>
      </w:hyperlink>
    </w:p>
    <w:p w14:paraId="00000025" w14:textId="77777777" w:rsidR="006C5578" w:rsidRDefault="00000000">
      <w:pPr>
        <w:shd w:val="clear" w:color="auto" w:fill="FFFFFF"/>
        <w:spacing w:line="240" w:lineRule="auto"/>
        <w:ind w:right="100"/>
        <w:rPr>
          <w:sz w:val="20"/>
          <w:szCs w:val="20"/>
        </w:rPr>
      </w:pPr>
      <w:r>
        <w:rPr>
          <w:sz w:val="20"/>
          <w:szCs w:val="20"/>
        </w:rPr>
        <w:t>İstanbul Film Festivali’ni sosyal medyada takip etmek için:</w:t>
      </w:r>
      <w:r>
        <w:rPr>
          <w:sz w:val="24"/>
          <w:szCs w:val="24"/>
        </w:rPr>
        <w:t xml:space="preserve"> </w:t>
      </w:r>
      <w:hyperlink r:id="rId16">
        <w:r>
          <w:rPr>
            <w:b/>
            <w:bCs/>
            <w:color w:val="1155CC"/>
            <w:sz w:val="20"/>
            <w:szCs w:val="20"/>
            <w:u w:val="single"/>
          </w:rPr>
          <w:t xml:space="preserve">Instagram </w:t>
        </w:r>
      </w:hyperlink>
      <w:r>
        <w:rPr>
          <w:b/>
          <w:bCs/>
          <w:sz w:val="20"/>
          <w:szCs w:val="20"/>
        </w:rPr>
        <w:t xml:space="preserve">I </w:t>
      </w:r>
      <w:hyperlink r:id="rId17">
        <w:r>
          <w:rPr>
            <w:b/>
            <w:bCs/>
            <w:color w:val="1155CC"/>
            <w:sz w:val="20"/>
            <w:szCs w:val="20"/>
            <w:u w:val="single"/>
          </w:rPr>
          <w:t>X</w:t>
        </w:r>
      </w:hyperlink>
      <w:hyperlink r:id="rId18">
        <w:r>
          <w:rPr>
            <w:b/>
            <w:bCs/>
            <w:color w:val="1155CC"/>
            <w:sz w:val="20"/>
            <w:szCs w:val="20"/>
          </w:rPr>
          <w:t xml:space="preserve"> </w:t>
        </w:r>
      </w:hyperlink>
      <w:r>
        <w:rPr>
          <w:b/>
          <w:bCs/>
          <w:sz w:val="20"/>
          <w:szCs w:val="20"/>
        </w:rPr>
        <w:t xml:space="preserve">I </w:t>
      </w:r>
      <w:hyperlink r:id="rId19">
        <w:proofErr w:type="spellStart"/>
        <w:r>
          <w:rPr>
            <w:b/>
            <w:bCs/>
            <w:color w:val="1155CC"/>
            <w:sz w:val="20"/>
            <w:szCs w:val="20"/>
            <w:u w:val="single"/>
          </w:rPr>
          <w:t>TikTok</w:t>
        </w:r>
        <w:proofErr w:type="spellEnd"/>
      </w:hyperlink>
      <w:hyperlink r:id="rId20">
        <w:r>
          <w:rPr>
            <w:b/>
            <w:bCs/>
            <w:color w:val="1155CC"/>
            <w:sz w:val="20"/>
            <w:szCs w:val="20"/>
          </w:rPr>
          <w:t xml:space="preserve"> </w:t>
        </w:r>
      </w:hyperlink>
      <w:r>
        <w:rPr>
          <w:b/>
          <w:bCs/>
          <w:sz w:val="20"/>
          <w:szCs w:val="20"/>
        </w:rPr>
        <w:t xml:space="preserve">I </w:t>
      </w:r>
      <w:hyperlink r:id="rId21">
        <w:r>
          <w:rPr>
            <w:b/>
            <w:bCs/>
            <w:color w:val="1155CC"/>
            <w:sz w:val="20"/>
            <w:szCs w:val="20"/>
            <w:u w:val="single"/>
          </w:rPr>
          <w:t>Facebook</w:t>
        </w:r>
      </w:hyperlink>
    </w:p>
    <w:p w14:paraId="00000026" w14:textId="77777777" w:rsidR="006C5578" w:rsidRDefault="006C5578">
      <w:pPr>
        <w:shd w:val="clear" w:color="auto" w:fill="FFFFFF"/>
        <w:spacing w:line="240" w:lineRule="auto"/>
        <w:ind w:right="100"/>
        <w:rPr>
          <w:sz w:val="20"/>
          <w:szCs w:val="20"/>
        </w:rPr>
      </w:pPr>
    </w:p>
    <w:p w14:paraId="00000027" w14:textId="77777777" w:rsidR="006C5578" w:rsidRDefault="006C5578">
      <w:pPr>
        <w:shd w:val="clear" w:color="auto" w:fill="FFFFFF"/>
        <w:spacing w:line="240" w:lineRule="auto"/>
        <w:ind w:right="100"/>
        <w:rPr>
          <w:sz w:val="20"/>
          <w:szCs w:val="20"/>
        </w:rPr>
      </w:pPr>
    </w:p>
    <w:p w14:paraId="00000028" w14:textId="77777777" w:rsidR="006C5578" w:rsidRDefault="006C5578">
      <w:pPr>
        <w:shd w:val="clear" w:color="auto" w:fill="FFFFFF"/>
        <w:spacing w:line="240" w:lineRule="auto"/>
        <w:ind w:right="100"/>
        <w:rPr>
          <w:sz w:val="20"/>
          <w:szCs w:val="20"/>
        </w:rPr>
      </w:pPr>
    </w:p>
    <w:sectPr w:rsidR="006C5578">
      <w:pgSz w:w="11909" w:h="16834"/>
      <w:pgMar w:top="1440" w:right="1440" w:bottom="1440" w:left="1559"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1" w:fontKey="{BC6F0BE9-BEA2-4F3D-BB9D-209FAD748540}"/>
  </w:font>
  <w:font w:name="Cambria">
    <w:panose1 w:val="02040503050406030204"/>
    <w:charset w:val="A2"/>
    <w:family w:val="roman"/>
    <w:pitch w:val="variable"/>
    <w:sig w:usb0="E00006FF" w:usb1="420024FF" w:usb2="02000000" w:usb3="00000000" w:csb0="0000019F" w:csb1="00000000"/>
    <w:embedRegular r:id="rId2" w:fontKey="{6C54CA24-6DA6-4449-B613-6100BFEF558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A4888"/>
    <w:multiLevelType w:val="multilevel"/>
    <w:tmpl w:val="830E2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694423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578"/>
    <w:rsid w:val="006C5578"/>
    <w:rsid w:val="00A17BA0"/>
    <w:rsid w:val="00E011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F6B7A"/>
  <w15:docId w15:val="{7C02F0FE-5F72-4E6C-9959-AEF5E99B7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unhideWhenUsed/>
    <w:qFormat/>
    <w:pPr>
      <w:keepNext/>
      <w:keepLines/>
      <w:spacing w:before="360" w:after="120"/>
      <w:outlineLvl w:val="1"/>
    </w:pPr>
    <w:rPr>
      <w:sz w:val="32"/>
      <w:szCs w:val="32"/>
    </w:rPr>
  </w:style>
  <w:style w:type="paragraph" w:styleId="Balk3">
    <w:name w:val="heading 3"/>
    <w:basedOn w:val="Normal"/>
    <w:next w:val="Normal"/>
    <w:uiPriority w:val="9"/>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iCs/>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character" w:styleId="Kpr">
    <w:name w:val="Hyperlink"/>
    <w:basedOn w:val="VarsaylanParagrafYazTipi"/>
    <w:uiPriority w:val="99"/>
    <w:unhideWhenUsed/>
    <w:rsid w:val="00E011D3"/>
    <w:rPr>
      <w:color w:val="0000FF" w:themeColor="hyperlink"/>
      <w:u w:val="single"/>
    </w:rPr>
  </w:style>
  <w:style w:type="character" w:styleId="zmlenmeyenBahsetme">
    <w:name w:val="Unresolved Mention"/>
    <w:basedOn w:val="VarsaylanParagrafYazTipi"/>
    <w:uiPriority w:val="99"/>
    <w:semiHidden/>
    <w:unhideWhenUsed/>
    <w:rsid w:val="00E011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iksvphoto.com/album/v03vjs7v" TargetMode="External"/><Relationship Id="rId13" Type="http://schemas.openxmlformats.org/officeDocument/2006/relationships/hyperlink" Target="https://x.com/koprudebulusma?s=20" TargetMode="External"/><Relationship Id="rId18" Type="http://schemas.openxmlformats.org/officeDocument/2006/relationships/hyperlink" Target="http://x.com/ist_filmfest" TargetMode="External"/><Relationship Id="rId3" Type="http://schemas.openxmlformats.org/officeDocument/2006/relationships/settings" Target="settings.xml"/><Relationship Id="rId21" Type="http://schemas.openxmlformats.org/officeDocument/2006/relationships/hyperlink" Target="http://facebook.com/istanbulfilmfestivali" TargetMode="External"/><Relationship Id="rId7" Type="http://schemas.openxmlformats.org/officeDocument/2006/relationships/hyperlink" Target="https://film.iksv.org/tr/koprude-bulusmalar/21nci-koprude-bulusmalar/egitmenler" TargetMode="External"/><Relationship Id="rId12" Type="http://schemas.openxmlformats.org/officeDocument/2006/relationships/hyperlink" Target="https://x.com/koprudebulusma?s=20" TargetMode="External"/><Relationship Id="rId17" Type="http://schemas.openxmlformats.org/officeDocument/2006/relationships/hyperlink" Target="http://x.com/ist_filmfest" TargetMode="External"/><Relationship Id="rId2" Type="http://schemas.openxmlformats.org/officeDocument/2006/relationships/styles" Target="styles.xml"/><Relationship Id="rId16" Type="http://schemas.openxmlformats.org/officeDocument/2006/relationships/hyperlink" Target="http://instagram.com/istanbulfilmfestivali_" TargetMode="External"/><Relationship Id="rId20" Type="http://schemas.openxmlformats.org/officeDocument/2006/relationships/hyperlink" Target="http://tiktok.com/iksv_istanbul" TargetMode="External"/><Relationship Id="rId1" Type="http://schemas.openxmlformats.org/officeDocument/2006/relationships/numbering" Target="numbering.xml"/><Relationship Id="rId6" Type="http://schemas.openxmlformats.org/officeDocument/2006/relationships/hyperlink" Target="https://www.instagram.com/kopru_bridge/" TargetMode="External"/><Relationship Id="rId11" Type="http://schemas.openxmlformats.org/officeDocument/2006/relationships/hyperlink" Target="https://www.instagram.com/kopru_bridge/" TargetMode="External"/><Relationship Id="rId5" Type="http://schemas.openxmlformats.org/officeDocument/2006/relationships/hyperlink" Target="https://film.iksv.org/tr/sinema-konusmalari/sinema-konusmalari" TargetMode="External"/><Relationship Id="rId15" Type="http://schemas.openxmlformats.org/officeDocument/2006/relationships/hyperlink" Target="https://film.iksv.org/en" TargetMode="External"/><Relationship Id="rId23" Type="http://schemas.openxmlformats.org/officeDocument/2006/relationships/theme" Target="theme/theme1.xml"/><Relationship Id="rId10" Type="http://schemas.openxmlformats.org/officeDocument/2006/relationships/hyperlink" Target="https://www.instagram.com/kopru_bridge/" TargetMode="External"/><Relationship Id="rId19" Type="http://schemas.openxmlformats.org/officeDocument/2006/relationships/hyperlink" Target="http://tiktok.com/iksv_istanbul" TargetMode="External"/><Relationship Id="rId4" Type="http://schemas.openxmlformats.org/officeDocument/2006/relationships/webSettings" Target="webSettings.xml"/><Relationship Id="rId9" Type="http://schemas.openxmlformats.org/officeDocument/2006/relationships/hyperlink" Target="https://film.iksv.org/tr/koprude-bulusmalar" TargetMode="External"/><Relationship Id="rId14" Type="http://schemas.openxmlformats.org/officeDocument/2006/relationships/hyperlink" Target="https://www.facebook.com/koprudebulusmalar"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713</Words>
  <Characters>4070</Characters>
  <Application>Microsoft Office Word</Application>
  <DocSecurity>0</DocSecurity>
  <Lines>33</Lines>
  <Paragraphs>9</Paragraphs>
  <ScaleCrop>false</ScaleCrop>
  <Company/>
  <LinksUpToDate>false</LinksUpToDate>
  <CharactersWithSpaces>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Turkiz Kardas</cp:lastModifiedBy>
  <cp:revision>2</cp:revision>
  <dcterms:created xsi:type="dcterms:W3CDTF">2026-04-03T12:17:00Z</dcterms:created>
  <dcterms:modified xsi:type="dcterms:W3CDTF">2026-04-03T12:18:00Z</dcterms:modified>
</cp:coreProperties>
</file>