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2A446E" w:rsidR="001C4141" w:rsidRPr="00FA469E" w:rsidRDefault="00FA469E">
      <w:pPr>
        <w:jc w:val="both"/>
        <w:rPr>
          <w:rFonts w:ascii="Verdana" w:eastAsia="Verdana" w:hAnsi="Verdana" w:cs="Verdana"/>
          <w:b/>
          <w:color w:val="000000"/>
          <w:sz w:val="40"/>
          <w:szCs w:val="40"/>
        </w:rPr>
      </w:pPr>
      <w:r w:rsidRPr="00FA469E">
        <w:rPr>
          <w:rFonts w:ascii="Verdana" w:eastAsia="Verdana" w:hAnsi="Verdana" w:cs="Verdana"/>
          <w:b/>
          <w:color w:val="000000"/>
          <w:sz w:val="40"/>
          <w:szCs w:val="40"/>
        </w:rPr>
        <w:t>Film Festivali Sempozyumu Başladı</w:t>
      </w:r>
    </w:p>
    <w:p w14:paraId="19CE5D3F" w14:textId="77777777" w:rsidR="00FA469E" w:rsidRPr="00FA469E" w:rsidRDefault="00FA469E">
      <w:pPr>
        <w:jc w:val="both"/>
        <w:rPr>
          <w:rFonts w:ascii="Verdana" w:eastAsia="Verdana" w:hAnsi="Verdana" w:cs="Verdana"/>
          <w:b/>
          <w:color w:val="000000"/>
        </w:rPr>
      </w:pPr>
    </w:p>
    <w:p w14:paraId="00000002" w14:textId="0EDEE41D" w:rsidR="001C4141" w:rsidRPr="00FA469E" w:rsidRDefault="00FA469E">
      <w:pPr>
        <w:jc w:val="both"/>
        <w:rPr>
          <w:rFonts w:ascii="Verdana" w:eastAsia="Verdana" w:hAnsi="Verdana" w:cs="Verdana"/>
          <w:color w:val="000000"/>
        </w:rPr>
      </w:pPr>
      <w:r w:rsidRPr="00FA469E">
        <w:rPr>
          <w:rFonts w:ascii="Verdana" w:eastAsia="Verdana" w:hAnsi="Verdana" w:cs="Verdana"/>
          <w:color w:val="000000"/>
        </w:rPr>
        <w:t xml:space="preserve">TÜBİTAK projesi kapsamında </w:t>
      </w:r>
      <w:r w:rsidRPr="00FA469E">
        <w:rPr>
          <w:rFonts w:ascii="Verdana" w:eastAsia="Verdana" w:hAnsi="Verdana" w:cs="Verdana"/>
          <w:b/>
          <w:color w:val="000000"/>
        </w:rPr>
        <w:t>Doç. Dr. Hakan Erkılıç</w:t>
      </w:r>
      <w:r w:rsidRPr="00FA469E">
        <w:rPr>
          <w:rFonts w:ascii="Verdana" w:eastAsia="Verdana" w:hAnsi="Verdana" w:cs="Verdana"/>
          <w:color w:val="000000"/>
        </w:rPr>
        <w:t xml:space="preserve">’ın yürütücülüğünde farklı üniversitelerde çalışan öğretim üyelerinden oluşan proje ekibi tarafından </w:t>
      </w:r>
      <w:r w:rsidRPr="00FA469E">
        <w:rPr>
          <w:rFonts w:ascii="Verdana" w:eastAsia="Verdana" w:hAnsi="Verdana" w:cs="Verdana"/>
          <w:b/>
          <w:color w:val="000000"/>
        </w:rPr>
        <w:t>Ankara Film Festivali</w:t>
      </w:r>
      <w:r w:rsidRPr="00FA469E">
        <w:rPr>
          <w:rFonts w:ascii="Verdana" w:eastAsia="Verdana" w:hAnsi="Verdana" w:cs="Verdana"/>
          <w:color w:val="000000"/>
        </w:rPr>
        <w:t xml:space="preserve"> kapsamında </w:t>
      </w:r>
      <w:r w:rsidRPr="00FA469E">
        <w:rPr>
          <w:rFonts w:ascii="Verdana" w:eastAsia="Verdana" w:hAnsi="Verdana" w:cs="Verdana"/>
          <w:b/>
          <w:color w:val="000000"/>
        </w:rPr>
        <w:t>Ankara Üniversitesi İletişim Fakültesi</w:t>
      </w:r>
      <w:r w:rsidRPr="00FA469E">
        <w:rPr>
          <w:rFonts w:ascii="Verdana" w:eastAsia="Verdana" w:hAnsi="Verdana" w:cs="Verdana"/>
          <w:color w:val="000000"/>
        </w:rPr>
        <w:t xml:space="preserve">’nin (İLEF) ev sahipliğinde düzenlenen </w:t>
      </w:r>
      <w:r w:rsidRPr="00FA469E">
        <w:rPr>
          <w:rFonts w:ascii="Verdana" w:eastAsia="Verdana" w:hAnsi="Verdana" w:cs="Verdana"/>
          <w:b/>
          <w:color w:val="000000"/>
        </w:rPr>
        <w:t>Film Festivali Sempozyumu</w:t>
      </w:r>
      <w:r>
        <w:rPr>
          <w:rFonts w:ascii="Verdana" w:eastAsia="Verdana" w:hAnsi="Verdana" w:cs="Verdana"/>
          <w:color w:val="000000"/>
          <w:lang w:val="tr-TR"/>
        </w:rPr>
        <w:t xml:space="preserve"> </w:t>
      </w:r>
      <w:r w:rsidRPr="00FA469E">
        <w:rPr>
          <w:rFonts w:ascii="Verdana" w:eastAsia="Verdana" w:hAnsi="Verdana" w:cs="Verdana"/>
          <w:color w:val="000000"/>
        </w:rPr>
        <w:t>dün (10 Kasım) başl</w:t>
      </w:r>
      <w:r w:rsidRPr="00FA469E">
        <w:rPr>
          <w:rFonts w:ascii="Verdana" w:eastAsia="Verdana" w:hAnsi="Verdana" w:cs="Verdana"/>
          <w:color w:val="000000"/>
        </w:rPr>
        <w:t xml:space="preserve">adı. Altın Koza Festivali Yönetmeni Kadir Beycioğlu anısına düzenlenen sempozyum bu yıl ilk kez yapıldı; festival yöneticilerini, akademisyenleri, öğrencileri ve sinemaseverleri bir araya geldi. </w:t>
      </w:r>
    </w:p>
    <w:p w14:paraId="00000003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04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>Açılış Konuşmaları</w:t>
      </w:r>
    </w:p>
    <w:p w14:paraId="00000005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  <w:b/>
        </w:rPr>
        <w:t>İLEF Ahmet Taner Kışlalı Sanat Evi</w:t>
      </w:r>
      <w:r w:rsidRPr="00FA469E">
        <w:rPr>
          <w:rFonts w:ascii="Verdana" w:eastAsia="Verdana" w:hAnsi="Verdana" w:cs="Verdana"/>
        </w:rPr>
        <w:t>’nde g</w:t>
      </w:r>
      <w:r w:rsidRPr="00FA469E">
        <w:rPr>
          <w:rFonts w:ascii="Verdana" w:eastAsia="Verdana" w:hAnsi="Verdana" w:cs="Verdana"/>
        </w:rPr>
        <w:t xml:space="preserve">erçekleştirilen sempozyumda, proje ekibinden Mersin Üniversitesi İletişim Fakültesi öğretim üyesi </w:t>
      </w:r>
      <w:r w:rsidRPr="00FA469E">
        <w:rPr>
          <w:rFonts w:ascii="Verdana" w:eastAsia="Verdana" w:hAnsi="Verdana" w:cs="Verdana"/>
          <w:b/>
        </w:rPr>
        <w:t>Prof. Dr. Senem Duruel Erkılıç</w:t>
      </w:r>
      <w:r w:rsidRPr="00FA469E">
        <w:rPr>
          <w:rFonts w:ascii="Verdana" w:eastAsia="Verdana" w:hAnsi="Verdana" w:cs="Verdana"/>
        </w:rPr>
        <w:t xml:space="preserve"> projeyi anlattıktan sonra açılışta AFF adına </w:t>
      </w:r>
      <w:r w:rsidRPr="00FA469E">
        <w:rPr>
          <w:rFonts w:ascii="Verdana" w:eastAsia="Verdana" w:hAnsi="Verdana" w:cs="Verdana"/>
          <w:b/>
        </w:rPr>
        <w:t>Prof. Dr. S. Ruken Öztürk</w:t>
      </w:r>
      <w:r w:rsidRPr="00FA469E">
        <w:rPr>
          <w:rFonts w:ascii="Verdana" w:eastAsia="Verdana" w:hAnsi="Verdana" w:cs="Verdana"/>
        </w:rPr>
        <w:t xml:space="preserve"> ve İLEF adına </w:t>
      </w:r>
      <w:r w:rsidRPr="00FA469E">
        <w:rPr>
          <w:rFonts w:ascii="Verdana" w:eastAsia="Verdana" w:hAnsi="Verdana" w:cs="Verdana"/>
          <w:b/>
        </w:rPr>
        <w:t>Prof. Dr. Abdülrezak Altun</w:t>
      </w:r>
      <w:r w:rsidRPr="00FA469E">
        <w:rPr>
          <w:rFonts w:ascii="Verdana" w:eastAsia="Verdana" w:hAnsi="Verdana" w:cs="Verdana"/>
        </w:rPr>
        <w:t xml:space="preserve"> konuştu. Altın </w:t>
      </w:r>
      <w:r w:rsidRPr="00FA469E">
        <w:rPr>
          <w:rFonts w:ascii="Verdana" w:eastAsia="Verdana" w:hAnsi="Verdana" w:cs="Verdana"/>
        </w:rPr>
        <w:t xml:space="preserve">Koza’nın yakın zamanda yaşamını yitiren yönetmeni </w:t>
      </w:r>
      <w:r w:rsidRPr="00FA469E">
        <w:rPr>
          <w:rFonts w:ascii="Verdana" w:eastAsia="Verdana" w:hAnsi="Verdana" w:cs="Verdana"/>
          <w:b/>
        </w:rPr>
        <w:t>Kadir Beycioğlu</w:t>
      </w:r>
      <w:r w:rsidRPr="00FA469E">
        <w:rPr>
          <w:rFonts w:ascii="Verdana" w:eastAsia="Verdana" w:hAnsi="Verdana" w:cs="Verdana"/>
        </w:rPr>
        <w:t xml:space="preserve">’nun kızı </w:t>
      </w:r>
      <w:r w:rsidRPr="00FA469E">
        <w:rPr>
          <w:rFonts w:ascii="Verdana" w:eastAsia="Verdana" w:hAnsi="Verdana" w:cs="Verdana"/>
          <w:b/>
        </w:rPr>
        <w:t>Öykü Beycioğlu</w:t>
      </w:r>
      <w:r w:rsidRPr="00FA469E">
        <w:rPr>
          <w:rFonts w:ascii="Verdana" w:eastAsia="Verdana" w:hAnsi="Verdana" w:cs="Verdana"/>
        </w:rPr>
        <w:t xml:space="preserve"> da babasının sinema sevgisinden söz etti.</w:t>
      </w:r>
    </w:p>
    <w:p w14:paraId="00000006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07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>Yeşil ve Sürdürülebilir Film Festivalleri</w:t>
      </w:r>
    </w:p>
    <w:p w14:paraId="00000008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Üç oturumdan oluşan sempozyumun davetli konuşmacısı Utrecht Üniversitesi Film ve </w:t>
      </w:r>
      <w:r w:rsidRPr="00FA469E">
        <w:rPr>
          <w:rFonts w:ascii="Verdana" w:eastAsia="Verdana" w:hAnsi="Verdana" w:cs="Verdana"/>
        </w:rPr>
        <w:t xml:space="preserve">Medya Çalışmaları alanında öğretim üyesi </w:t>
      </w:r>
      <w:r w:rsidRPr="00FA469E">
        <w:rPr>
          <w:rFonts w:ascii="Verdana" w:eastAsia="Verdana" w:hAnsi="Verdana" w:cs="Verdana"/>
          <w:b/>
        </w:rPr>
        <w:t>Doç. Dr. Marijke de Valck</w:t>
      </w:r>
      <w:r w:rsidRPr="00FA469E">
        <w:rPr>
          <w:rFonts w:ascii="Verdana" w:eastAsia="Verdana" w:hAnsi="Verdana" w:cs="Verdana"/>
        </w:rPr>
        <w:t xml:space="preserve">, “Greening Film Festivals” başlıklı bir sunum yaptı. </w:t>
      </w:r>
      <w:r w:rsidRPr="00FA469E">
        <w:rPr>
          <w:rFonts w:ascii="Verdana" w:eastAsia="Verdana" w:hAnsi="Verdana" w:cs="Verdana"/>
          <w:b/>
        </w:rPr>
        <w:t>Doç. Dr. de Valck</w:t>
      </w:r>
      <w:r w:rsidRPr="00FA469E">
        <w:rPr>
          <w:rFonts w:ascii="Verdana" w:eastAsia="Verdana" w:hAnsi="Verdana" w:cs="Verdana"/>
        </w:rPr>
        <w:t xml:space="preserve">, fiziksel festivallerin pandemi döneminde de önemini koruduğunun altını çizdi. </w:t>
      </w:r>
      <w:r w:rsidRPr="00FA469E">
        <w:rPr>
          <w:rFonts w:ascii="Verdana" w:eastAsia="Verdana" w:hAnsi="Verdana" w:cs="Verdana"/>
          <w:b/>
        </w:rPr>
        <w:t>De Valck</w:t>
      </w:r>
      <w:r w:rsidRPr="00FA469E">
        <w:rPr>
          <w:rFonts w:ascii="Verdana" w:eastAsia="Verdana" w:hAnsi="Verdana" w:cs="Verdana"/>
        </w:rPr>
        <w:t xml:space="preserve">, yerel festivallerin yeşil ve </w:t>
      </w:r>
      <w:r w:rsidRPr="00FA469E">
        <w:rPr>
          <w:rFonts w:ascii="Verdana" w:eastAsia="Verdana" w:hAnsi="Verdana" w:cs="Verdana"/>
        </w:rPr>
        <w:t>sürdürülebilir teknolojilere yaslanması gerektiğini vurguladı.</w:t>
      </w:r>
    </w:p>
    <w:p w14:paraId="00000009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0A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 xml:space="preserve">Güney Kore festivallerinde </w:t>
      </w:r>
      <w:r w:rsidRPr="00FA469E">
        <w:rPr>
          <w:rFonts w:ascii="Verdana" w:eastAsia="Verdana" w:hAnsi="Verdana" w:cs="Verdana"/>
          <w:b/>
          <w:i/>
        </w:rPr>
        <w:t>“güvenli temas”</w:t>
      </w:r>
      <w:r w:rsidRPr="00FA469E">
        <w:rPr>
          <w:rFonts w:ascii="Verdana" w:eastAsia="Verdana" w:hAnsi="Verdana" w:cs="Verdana"/>
          <w:b/>
        </w:rPr>
        <w:t xml:space="preserve"> dönemi</w:t>
      </w:r>
    </w:p>
    <w:p w14:paraId="0000000B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İlk oturumda dünyadaki film festivalleri ele alındı. Oturumun ilk konuşmasını Hacettepe Üniversitesi İletişim Fakültesi öğretim üyesi </w:t>
      </w:r>
      <w:r w:rsidRPr="00FA469E">
        <w:rPr>
          <w:rFonts w:ascii="Verdana" w:eastAsia="Verdana" w:hAnsi="Verdana" w:cs="Verdana"/>
          <w:b/>
        </w:rPr>
        <w:t>Mutlu Binark</w:t>
      </w:r>
      <w:r w:rsidRPr="00FA469E">
        <w:rPr>
          <w:rFonts w:ascii="Verdana" w:eastAsia="Verdana" w:hAnsi="Verdana" w:cs="Verdana"/>
        </w:rPr>
        <w:t xml:space="preserve">, </w:t>
      </w:r>
      <w:r w:rsidRPr="00FA469E">
        <w:rPr>
          <w:rFonts w:ascii="Verdana" w:eastAsia="Verdana" w:hAnsi="Verdana" w:cs="Verdana"/>
          <w:b/>
          <w:i/>
        </w:rPr>
        <w:t>“Pandemi Döneminde Güney Kore’de Sinema Endüstrisi ve Film Festivalleri: Seyirciyle Sinema Salonunda Buluşma</w:t>
      </w:r>
      <w:r w:rsidRPr="00FA469E">
        <w:rPr>
          <w:rFonts w:ascii="Verdana" w:eastAsia="Verdana" w:hAnsi="Verdana" w:cs="Verdana"/>
          <w:b/>
          <w:i/>
        </w:rPr>
        <w:t xml:space="preserve"> Yolları”</w:t>
      </w:r>
      <w:r w:rsidRPr="00FA469E">
        <w:rPr>
          <w:rFonts w:ascii="Verdana" w:eastAsia="Verdana" w:hAnsi="Verdana" w:cs="Verdana"/>
        </w:rPr>
        <w:t xml:space="preserve"> başlığında yaptı. </w:t>
      </w:r>
      <w:r w:rsidRPr="00FA469E">
        <w:rPr>
          <w:rFonts w:ascii="Verdana" w:eastAsia="Verdana" w:hAnsi="Verdana" w:cs="Verdana"/>
          <w:b/>
        </w:rPr>
        <w:t>Prof. Dr. Binark</w:t>
      </w:r>
      <w:r w:rsidRPr="00FA469E">
        <w:rPr>
          <w:rFonts w:ascii="Verdana" w:eastAsia="Verdana" w:hAnsi="Verdana" w:cs="Verdana"/>
        </w:rPr>
        <w:t>, TÜBİTAK Projesi kapsamında gittiği Güney Kore’de yaptığı araştırmalarda sinefil kültürünün güçlü olduğunu ve festivallerin düzenlenmesinde sinefillerin etkili olduğunu belirtti. Pandeminin Güney Kore’de film fe</w:t>
      </w:r>
      <w:r w:rsidRPr="00FA469E">
        <w:rPr>
          <w:rFonts w:ascii="Verdana" w:eastAsia="Verdana" w:hAnsi="Verdana" w:cs="Verdana"/>
        </w:rPr>
        <w:t xml:space="preserve">stivalleri kültürünü değiştirmesine rağmen festivallerin “güvenli temas” temasıyla düzenlendiğini ve maddi kazanç yerine nitelikli film gösteriminin ön planda olduğunu kaydetti.  </w:t>
      </w:r>
    </w:p>
    <w:p w14:paraId="0000000C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0D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Akademisyen </w:t>
      </w:r>
      <w:r w:rsidRPr="00FA469E">
        <w:rPr>
          <w:rFonts w:ascii="Verdana" w:eastAsia="Verdana" w:hAnsi="Verdana" w:cs="Verdana"/>
          <w:b/>
        </w:rPr>
        <w:t>Binark</w:t>
      </w:r>
      <w:r w:rsidRPr="00FA469E">
        <w:rPr>
          <w:rFonts w:ascii="Verdana" w:eastAsia="Verdana" w:hAnsi="Verdana" w:cs="Verdana"/>
        </w:rPr>
        <w:t>, Kore hükümetinin COVID-19 sonrası dönemin sinema politi</w:t>
      </w:r>
      <w:r w:rsidRPr="00FA469E">
        <w:rPr>
          <w:rFonts w:ascii="Verdana" w:eastAsia="Verdana" w:hAnsi="Verdana" w:cs="Verdana"/>
        </w:rPr>
        <w:t>kasını belirlemek için 45 kişilik bir çalışma grubu oluşturduğunu, yeşil ve sürdürülebilir teknolojilere odaklandığını anlattı.</w:t>
      </w:r>
    </w:p>
    <w:p w14:paraId="0000000E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0F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lastRenderedPageBreak/>
        <w:t xml:space="preserve">İstanbul Üniversitesi İletişim Fakültesi’nde öğretim üyesi </w:t>
      </w:r>
      <w:r w:rsidRPr="00FA469E">
        <w:rPr>
          <w:rFonts w:ascii="Verdana" w:eastAsia="Verdana" w:hAnsi="Verdana" w:cs="Verdana"/>
          <w:b/>
        </w:rPr>
        <w:t>Prof. Dr. Hasan Akbulut</w:t>
      </w:r>
      <w:r w:rsidRPr="00FA469E">
        <w:rPr>
          <w:rFonts w:ascii="Verdana" w:eastAsia="Verdana" w:hAnsi="Verdana" w:cs="Verdana"/>
        </w:rPr>
        <w:t>, Londra Türk Filmleri Festivali’ni (LTFF) in</w:t>
      </w:r>
      <w:r w:rsidRPr="00FA469E">
        <w:rPr>
          <w:rFonts w:ascii="Verdana" w:eastAsia="Verdana" w:hAnsi="Verdana" w:cs="Verdana"/>
        </w:rPr>
        <w:t xml:space="preserve">celediği çalışmasını katılımcılara sundu. </w:t>
      </w:r>
      <w:r w:rsidRPr="00FA469E">
        <w:rPr>
          <w:rFonts w:ascii="Verdana" w:eastAsia="Verdana" w:hAnsi="Verdana" w:cs="Verdana"/>
          <w:b/>
        </w:rPr>
        <w:t>Prof. Dr. Akbulut</w:t>
      </w:r>
      <w:r w:rsidRPr="00FA469E">
        <w:rPr>
          <w:rFonts w:ascii="Verdana" w:eastAsia="Verdana" w:hAnsi="Verdana" w:cs="Verdana"/>
        </w:rPr>
        <w:t>, LTFF’nin Türkçe konuşan insanları buluşturma amacıyla düzenlendiğini ve yurtdışında sanat sinemasının öncüsü olduğunu kaydetti.</w:t>
      </w:r>
    </w:p>
    <w:p w14:paraId="00000010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11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>Oturumun son konuşmacısı Dokuz Eylül Üniversitesi Güzel Sanatlar F</w:t>
      </w:r>
      <w:r w:rsidRPr="00FA469E">
        <w:rPr>
          <w:rFonts w:ascii="Verdana" w:eastAsia="Verdana" w:hAnsi="Verdana" w:cs="Verdana"/>
        </w:rPr>
        <w:t xml:space="preserve">akültesi’nden </w:t>
      </w:r>
      <w:r w:rsidRPr="00FA469E">
        <w:rPr>
          <w:rFonts w:ascii="Verdana" w:eastAsia="Verdana" w:hAnsi="Verdana" w:cs="Verdana"/>
          <w:b/>
        </w:rPr>
        <w:t>Doç. Dr. Sabire Soytok</w:t>
      </w:r>
      <w:r w:rsidRPr="00FA469E">
        <w:rPr>
          <w:rFonts w:ascii="Verdana" w:eastAsia="Verdana" w:hAnsi="Verdana" w:cs="Verdana"/>
        </w:rPr>
        <w:t>, Farj Film Festivali’nin seçimden sonraki dönüşümünü, dönüşümün İran sineması ve sinema kültürü üzerindeki etkilerini aktardı. Festivalin tarihinin değiştirilerek İran İslam Devrimi’nin yıl dönümü olan 1 Şubat’a alındığ</w:t>
      </w:r>
      <w:r w:rsidRPr="00FA469E">
        <w:rPr>
          <w:rFonts w:ascii="Verdana" w:eastAsia="Verdana" w:hAnsi="Verdana" w:cs="Verdana"/>
        </w:rPr>
        <w:t>ını söyledi.</w:t>
      </w:r>
    </w:p>
    <w:p w14:paraId="00000012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13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Sempozyumun film festivali yöneticilerini bir araya getirdiği ikinci oturumda Ankara Film Festivali Yönetmeni </w:t>
      </w:r>
      <w:r w:rsidRPr="00FA469E">
        <w:rPr>
          <w:rFonts w:ascii="Verdana" w:eastAsia="Verdana" w:hAnsi="Verdana" w:cs="Verdana"/>
          <w:b/>
        </w:rPr>
        <w:t>İnci Demirko</w:t>
      </w:r>
      <w:r w:rsidRPr="00FA469E">
        <w:rPr>
          <w:rFonts w:ascii="Verdana" w:eastAsia="Verdana" w:hAnsi="Verdana" w:cs="Verdana"/>
        </w:rPr>
        <w:t xml:space="preserve">l ve Adana Altın Koza Film Festivali Genel Direktörü </w:t>
      </w:r>
      <w:r w:rsidRPr="00FA469E">
        <w:rPr>
          <w:rFonts w:ascii="Verdana" w:eastAsia="Verdana" w:hAnsi="Verdana" w:cs="Verdana"/>
          <w:b/>
        </w:rPr>
        <w:t>İsmail Timuçin</w:t>
      </w:r>
      <w:r w:rsidRPr="00FA469E">
        <w:rPr>
          <w:rFonts w:ascii="Verdana" w:eastAsia="Verdana" w:hAnsi="Verdana" w:cs="Verdana"/>
        </w:rPr>
        <w:t>, festivallerin işleyiş, organizasyon, yapı ve ekonom</w:t>
      </w:r>
      <w:r w:rsidRPr="00FA469E">
        <w:rPr>
          <w:rFonts w:ascii="Verdana" w:eastAsia="Verdana" w:hAnsi="Verdana" w:cs="Verdana"/>
        </w:rPr>
        <w:t>isi hakkında katılımcıları bilgilendirdi.</w:t>
      </w:r>
    </w:p>
    <w:p w14:paraId="00000014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15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 xml:space="preserve">“Önemli olan filmi ilk bizim göstermemiz değil, güzel film göstermemiz”  </w:t>
      </w:r>
    </w:p>
    <w:p w14:paraId="00000016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  <w:b/>
        </w:rPr>
        <w:t>Demirkol</w:t>
      </w:r>
      <w:r w:rsidRPr="00FA469E">
        <w:rPr>
          <w:rFonts w:ascii="Verdana" w:eastAsia="Verdana" w:hAnsi="Verdana" w:cs="Verdana"/>
        </w:rPr>
        <w:t>, festivalleri düzenlerken geçmişte yaşadıkları zorluklardan söz etti, ama artık 32 yılın rahatlığıyla AFF’yi düzenlediklerini vurg</w:t>
      </w:r>
      <w:r w:rsidRPr="00FA469E">
        <w:rPr>
          <w:rFonts w:ascii="Verdana" w:eastAsia="Verdana" w:hAnsi="Verdana" w:cs="Verdana"/>
        </w:rPr>
        <w:t xml:space="preserve">uladı. Büyük festivalleri sevmediğini belirten yönetmen </w:t>
      </w:r>
      <w:r w:rsidRPr="00FA469E">
        <w:rPr>
          <w:rFonts w:ascii="Verdana" w:eastAsia="Verdana" w:hAnsi="Verdana" w:cs="Verdana"/>
          <w:b/>
        </w:rPr>
        <w:t>Demirkol</w:t>
      </w:r>
      <w:r w:rsidRPr="00FA469E">
        <w:rPr>
          <w:rFonts w:ascii="Verdana" w:eastAsia="Verdana" w:hAnsi="Verdana" w:cs="Verdana"/>
        </w:rPr>
        <w:t xml:space="preserve">, AFF’yi büyütmek yerine daha iyi bir hale getirmek için çalıştıklarının altını çizdi. </w:t>
      </w:r>
      <w:r w:rsidRPr="00FA469E">
        <w:rPr>
          <w:rFonts w:ascii="Verdana" w:eastAsia="Verdana" w:hAnsi="Verdana" w:cs="Verdana"/>
          <w:b/>
        </w:rPr>
        <w:t>Demirkol</w:t>
      </w:r>
      <w:r w:rsidRPr="00FA469E">
        <w:rPr>
          <w:rFonts w:ascii="Verdana" w:eastAsia="Verdana" w:hAnsi="Verdana" w:cs="Verdana"/>
        </w:rPr>
        <w:t xml:space="preserve">, </w:t>
      </w:r>
      <w:r w:rsidRPr="00FA469E">
        <w:rPr>
          <w:rFonts w:ascii="Verdana" w:eastAsia="Verdana" w:hAnsi="Verdana" w:cs="Verdana"/>
          <w:i/>
        </w:rPr>
        <w:t>“Önemli olan filmi ilk bizim göstermemiz değil, güzel film göstermemiz”</w:t>
      </w:r>
      <w:r w:rsidRPr="00FA469E">
        <w:rPr>
          <w:rFonts w:ascii="Verdana" w:eastAsia="Verdana" w:hAnsi="Verdana" w:cs="Verdana"/>
        </w:rPr>
        <w:t xml:space="preserve"> ifadesini kullandı. Bu </w:t>
      </w:r>
      <w:r w:rsidRPr="00FA469E">
        <w:rPr>
          <w:rFonts w:ascii="Verdana" w:eastAsia="Verdana" w:hAnsi="Verdana" w:cs="Verdana"/>
        </w:rPr>
        <w:t xml:space="preserve">yıl festivale gençlerin katılımının yoğun olduğuna dikkat çekti. </w:t>
      </w:r>
    </w:p>
    <w:p w14:paraId="00000017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18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>AFF Yönetmeni Demirkol: Jüri seçince filmi de seçmiş oluyoruz</w:t>
      </w:r>
    </w:p>
    <w:p w14:paraId="00000019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  <w:b/>
        </w:rPr>
        <w:t>Demirkol</w:t>
      </w:r>
      <w:r w:rsidRPr="00FA469E">
        <w:rPr>
          <w:rFonts w:ascii="Verdana" w:eastAsia="Verdana" w:hAnsi="Verdana" w:cs="Verdana"/>
        </w:rPr>
        <w:t xml:space="preserve"> konuşmasında ayrıca jüri üyesi seçimine ilişkin de bilgi verdi. Jüri üyelerini Festival yönetiminin belirlediği danışm</w:t>
      </w:r>
      <w:r w:rsidRPr="00FA469E">
        <w:rPr>
          <w:rFonts w:ascii="Verdana" w:eastAsia="Verdana" w:hAnsi="Verdana" w:cs="Verdana"/>
        </w:rPr>
        <w:t xml:space="preserve">a ve yürütme kurullarının seçtiğini dile getirdi. </w:t>
      </w:r>
      <w:r w:rsidRPr="00FA469E">
        <w:rPr>
          <w:rFonts w:ascii="Verdana" w:eastAsia="Verdana" w:hAnsi="Verdana" w:cs="Verdana"/>
          <w:i/>
        </w:rPr>
        <w:t xml:space="preserve">“Jüri seçtiğiniz zaman filmleri de seçmiş oluyorsunuz” </w:t>
      </w:r>
      <w:r w:rsidRPr="00FA469E">
        <w:rPr>
          <w:rFonts w:ascii="Verdana" w:eastAsia="Verdana" w:hAnsi="Verdana" w:cs="Verdana"/>
        </w:rPr>
        <w:t>diyerek jüri üyesi seçiminin önemine işaret etti.</w:t>
      </w:r>
    </w:p>
    <w:p w14:paraId="0000001A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1B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>Altın Koza’ya 2021’de 3000’den fazla kısa film başvurdu</w:t>
      </w:r>
    </w:p>
    <w:p w14:paraId="0000001C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Altın Koza Film Festivali Genel Direktörü </w:t>
      </w:r>
      <w:r w:rsidRPr="00FA469E">
        <w:rPr>
          <w:rFonts w:ascii="Verdana" w:eastAsia="Verdana" w:hAnsi="Verdana" w:cs="Verdana"/>
          <w:b/>
        </w:rPr>
        <w:t>İs</w:t>
      </w:r>
      <w:r w:rsidRPr="00FA469E">
        <w:rPr>
          <w:rFonts w:ascii="Verdana" w:eastAsia="Verdana" w:hAnsi="Verdana" w:cs="Verdana"/>
          <w:b/>
        </w:rPr>
        <w:t>mail Timuçin</w:t>
      </w:r>
      <w:r w:rsidRPr="00FA469E">
        <w:rPr>
          <w:rFonts w:ascii="Verdana" w:eastAsia="Verdana" w:hAnsi="Verdana" w:cs="Verdana"/>
        </w:rPr>
        <w:t xml:space="preserve">, konuşmasına festivalin tarihini anlatarak başladı. </w:t>
      </w:r>
      <w:r w:rsidRPr="00FA469E">
        <w:rPr>
          <w:rFonts w:ascii="Verdana" w:eastAsia="Verdana" w:hAnsi="Verdana" w:cs="Verdana"/>
          <w:b/>
        </w:rPr>
        <w:t>Timuçin</w:t>
      </w:r>
      <w:r w:rsidRPr="00FA469E">
        <w:rPr>
          <w:rFonts w:ascii="Verdana" w:eastAsia="Verdana" w:hAnsi="Verdana" w:cs="Verdana"/>
        </w:rPr>
        <w:t>, 1973 yılında kesintiye uğrayan festivalin yeniden düzenlenmesi için verdikleri mücadeleyi de anlattı. Festivalde özellikle öğrencilerin kısa filmlerine ayrı bir önem verdiklerini, Al</w:t>
      </w:r>
      <w:r w:rsidRPr="00FA469E">
        <w:rPr>
          <w:rFonts w:ascii="Verdana" w:eastAsia="Verdana" w:hAnsi="Verdana" w:cs="Verdana"/>
        </w:rPr>
        <w:t xml:space="preserve">tın Koza’ya bu yıl 3000’in üzerinde kısa filmin başvurduğunu açıkladı. </w:t>
      </w:r>
      <w:r w:rsidRPr="00FA469E">
        <w:rPr>
          <w:rFonts w:ascii="Verdana" w:eastAsia="Verdana" w:hAnsi="Verdana" w:cs="Verdana"/>
          <w:b/>
        </w:rPr>
        <w:t xml:space="preserve">Timuçin </w:t>
      </w:r>
      <w:r w:rsidRPr="00FA469E">
        <w:rPr>
          <w:rFonts w:ascii="Verdana" w:eastAsia="Verdana" w:hAnsi="Verdana" w:cs="Verdana"/>
        </w:rPr>
        <w:t>2020 yılında festivalin büyük ölçüde çevrimiçi yapıldığını ancak Adana ile özdeşleşen Altın Koza’yı fiziksel yapmayı tercih ettiklerini vurguladı.</w:t>
      </w:r>
    </w:p>
    <w:p w14:paraId="0000001D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1E" w14:textId="77777777" w:rsidR="001C4141" w:rsidRPr="00FA469E" w:rsidRDefault="00FA469E">
      <w:pPr>
        <w:jc w:val="both"/>
        <w:rPr>
          <w:rFonts w:ascii="Verdana" w:eastAsia="Verdana" w:hAnsi="Verdana" w:cs="Verdana"/>
          <w:b/>
        </w:rPr>
      </w:pPr>
      <w:r w:rsidRPr="00FA469E">
        <w:rPr>
          <w:rFonts w:ascii="Verdana" w:eastAsia="Verdana" w:hAnsi="Verdana" w:cs="Verdana"/>
          <w:b/>
        </w:rPr>
        <w:t>Son oturum: COVID-19 ve Festivaller</w:t>
      </w:r>
    </w:p>
    <w:p w14:paraId="0000001F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Sempozyumun son oturumunda ise pandeminin festivallere etkisi ve çevrimiçi festivaller ele alındı, genç akademisyenler bildirilerini sundu. </w:t>
      </w:r>
    </w:p>
    <w:p w14:paraId="00000020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21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Özyeğin Üniversitesi Sanat ve Tasarım Fakültesi’nden Dr. Öğretim Üyesi </w:t>
      </w:r>
      <w:r w:rsidRPr="00FA469E">
        <w:rPr>
          <w:rFonts w:ascii="Verdana" w:eastAsia="Verdana" w:hAnsi="Verdana" w:cs="Verdana"/>
          <w:b/>
        </w:rPr>
        <w:t>Metin Ç</w:t>
      </w:r>
      <w:r w:rsidRPr="00FA469E">
        <w:rPr>
          <w:rFonts w:ascii="Verdana" w:eastAsia="Verdana" w:hAnsi="Verdana" w:cs="Verdana"/>
          <w:b/>
        </w:rPr>
        <w:t>avuş</w:t>
      </w:r>
      <w:r w:rsidRPr="00FA469E">
        <w:rPr>
          <w:rFonts w:ascii="Verdana" w:eastAsia="Verdana" w:hAnsi="Verdana" w:cs="Verdana"/>
        </w:rPr>
        <w:t xml:space="preserve">, </w:t>
      </w:r>
      <w:r w:rsidRPr="00FA469E">
        <w:rPr>
          <w:rFonts w:ascii="Verdana" w:eastAsia="Verdana" w:hAnsi="Verdana" w:cs="Verdana"/>
          <w:b/>
          <w:i/>
        </w:rPr>
        <w:t>“Türkiye’de COVID-19 Sonrası Film Festivalleri”</w:t>
      </w:r>
      <w:r w:rsidRPr="00FA469E">
        <w:rPr>
          <w:rFonts w:ascii="Verdana" w:eastAsia="Verdana" w:hAnsi="Verdana" w:cs="Verdana"/>
          <w:b/>
        </w:rPr>
        <w:t xml:space="preserve"> </w:t>
      </w:r>
      <w:r w:rsidRPr="00FA469E">
        <w:rPr>
          <w:rFonts w:ascii="Verdana" w:eastAsia="Verdana" w:hAnsi="Verdana" w:cs="Verdana"/>
        </w:rPr>
        <w:t>başlıklı sunumunda festivallerin pandemi sırasında ve sonrasındaki çalışmalarını değerlendirdi. Fiziksel, çevrim içi ve hibrit düzenlenen festivallerin yöneticileriyle yaptığı görüşmeleri aktardı. Festi</w:t>
      </w:r>
      <w:r w:rsidRPr="00FA469E">
        <w:rPr>
          <w:rFonts w:ascii="Verdana" w:eastAsia="Verdana" w:hAnsi="Verdana" w:cs="Verdana"/>
        </w:rPr>
        <w:t xml:space="preserve">val yöneticileri ve film ekiplerinin bu süreçte yaşadıkları sıkıntıları ve buldukları çözüm önerilerini, festival kültürü ve film izleme pratikleri açısından değerlendirdi. </w:t>
      </w:r>
      <w:r w:rsidRPr="00FA469E">
        <w:rPr>
          <w:rFonts w:ascii="Verdana" w:eastAsia="Verdana" w:hAnsi="Verdana" w:cs="Verdana"/>
          <w:b/>
        </w:rPr>
        <w:t>Dr. Çavuş</w:t>
      </w:r>
      <w:r w:rsidRPr="00FA469E">
        <w:rPr>
          <w:rFonts w:ascii="Verdana" w:eastAsia="Verdana" w:hAnsi="Verdana" w:cs="Verdana"/>
        </w:rPr>
        <w:t>, söz konusu çalışmasının devam ettiğini, daha çok festival yöneticisine u</w:t>
      </w:r>
      <w:r w:rsidRPr="00FA469E">
        <w:rPr>
          <w:rFonts w:ascii="Verdana" w:eastAsia="Verdana" w:hAnsi="Verdana" w:cs="Verdana"/>
        </w:rPr>
        <w:t>laşmayı hedeflediklerini ifade etti.</w:t>
      </w:r>
    </w:p>
    <w:p w14:paraId="00000022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23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 xml:space="preserve">Aydın Adnan Menderes Üniversitesi’nden kısa film yönetmeni </w:t>
      </w:r>
      <w:r w:rsidRPr="00FA469E">
        <w:rPr>
          <w:rFonts w:ascii="Verdana" w:eastAsia="Verdana" w:hAnsi="Verdana" w:cs="Verdana"/>
          <w:b/>
        </w:rPr>
        <w:t>Onur Erkin</w:t>
      </w:r>
      <w:r w:rsidRPr="00FA469E">
        <w:rPr>
          <w:rFonts w:ascii="Verdana" w:eastAsia="Verdana" w:hAnsi="Verdana" w:cs="Verdana"/>
        </w:rPr>
        <w:t>, festivallerin pandemi dönemindeki dönüşümünü ve paravan film festivallerine ilişkin bir bildiri sundu. Genellikle ücretli olan paravan film festiva</w:t>
      </w:r>
      <w:r w:rsidRPr="00FA469E">
        <w:rPr>
          <w:rFonts w:ascii="Verdana" w:eastAsia="Verdana" w:hAnsi="Verdana" w:cs="Verdana"/>
        </w:rPr>
        <w:t>llerinin diğer festivallerden farklı olarak sık sık düzenlendiğini ve çok fazla kategorileri olduğunu söyleyerek, kısa film yönetmeni ve yapımcılarını paravan festivallere karşı uyardı.</w:t>
      </w:r>
    </w:p>
    <w:p w14:paraId="00000024" w14:textId="77777777" w:rsidR="001C4141" w:rsidRPr="00FA469E" w:rsidRDefault="001C4141">
      <w:pPr>
        <w:jc w:val="both"/>
        <w:rPr>
          <w:rFonts w:ascii="Verdana" w:eastAsia="Verdana" w:hAnsi="Verdana" w:cs="Verdana"/>
        </w:rPr>
      </w:pPr>
    </w:p>
    <w:p w14:paraId="00000025" w14:textId="77777777" w:rsidR="001C4141" w:rsidRPr="00FA469E" w:rsidRDefault="00FA469E">
      <w:pPr>
        <w:jc w:val="both"/>
        <w:rPr>
          <w:rFonts w:ascii="Verdana" w:eastAsia="Verdana" w:hAnsi="Verdana" w:cs="Verdana"/>
        </w:rPr>
      </w:pPr>
      <w:r w:rsidRPr="00FA469E">
        <w:rPr>
          <w:rFonts w:ascii="Verdana" w:eastAsia="Verdana" w:hAnsi="Verdana" w:cs="Verdana"/>
        </w:rPr>
        <w:t>İzmir Ekonomi Üniversitesi İletişim Fakültesi’nde Araştırma Görevlisi</w:t>
      </w:r>
      <w:r w:rsidRPr="00FA469E">
        <w:rPr>
          <w:rFonts w:ascii="Verdana" w:eastAsia="Verdana" w:hAnsi="Verdana" w:cs="Verdana"/>
        </w:rPr>
        <w:t xml:space="preserve"> </w:t>
      </w:r>
      <w:r w:rsidRPr="00FA469E">
        <w:rPr>
          <w:rFonts w:ascii="Verdana" w:eastAsia="Verdana" w:hAnsi="Verdana" w:cs="Verdana"/>
          <w:b/>
        </w:rPr>
        <w:t xml:space="preserve">Tuncer Mert Aydın </w:t>
      </w:r>
      <w:r w:rsidRPr="00FA469E">
        <w:rPr>
          <w:rFonts w:ascii="Verdana" w:eastAsia="Verdana" w:hAnsi="Verdana" w:cs="Verdana"/>
          <w:b/>
          <w:i/>
        </w:rPr>
        <w:t>“Türkiye, Ulusaşırılaşma ve Çevrim İçi Film Festivalleri”</w:t>
      </w:r>
      <w:r w:rsidRPr="00FA469E">
        <w:rPr>
          <w:rFonts w:ascii="Verdana" w:eastAsia="Verdana" w:hAnsi="Verdana" w:cs="Verdana"/>
        </w:rPr>
        <w:t xml:space="preserve"> başlığını taşıyan bir sunum yaptı. Arş. Gör. </w:t>
      </w:r>
      <w:r w:rsidRPr="00FA469E">
        <w:rPr>
          <w:rFonts w:ascii="Verdana" w:eastAsia="Verdana" w:hAnsi="Verdana" w:cs="Verdana"/>
          <w:b/>
        </w:rPr>
        <w:t>Aydın</w:t>
      </w:r>
      <w:r w:rsidRPr="00FA469E">
        <w:rPr>
          <w:rFonts w:ascii="Verdana" w:eastAsia="Verdana" w:hAnsi="Verdana" w:cs="Verdana"/>
        </w:rPr>
        <w:t>, Seattle ve Münih Türk Filmleri Festivalleri’nin yönetmenleriyle yaptığı görüşmeleri katılımcılarla paylaştı.</w:t>
      </w:r>
    </w:p>
    <w:p w14:paraId="00000026" w14:textId="77777777" w:rsidR="001C4141" w:rsidRPr="00FA469E" w:rsidRDefault="001C4141"/>
    <w:sectPr w:rsidR="001C4141" w:rsidRPr="00FA469E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41"/>
    <w:rsid w:val="001C4141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ADC3"/>
  <w15:docId w15:val="{24ED425C-89F0-4667-872E-818774C9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9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yXgGd3/PC9e/baEOTKujKKF3w==">AMUW2mXVJ/JJsk++ePKa/wAPehamvHevrneD+ThmzKmP6vajWMjXyeCzAROlxiwlH519+L0E8BO/TtgeJgo+qAUz6NC1mT48rlczXXlecTuZwAZW1xf2wqE=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2021-11-10T21:59:00Z</dcterms:created>
  <dcterms:modified xsi:type="dcterms:W3CDTF">2021-11-14T09:04:00Z</dcterms:modified>
</cp:coreProperties>
</file>