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25DF" w14:textId="77777777" w:rsidR="008B03A1" w:rsidRDefault="008B03A1" w:rsidP="008B03A1">
      <w:pPr>
        <w:pStyle w:val="AralkYok"/>
        <w:rPr>
          <w:b/>
          <w:bCs/>
          <w:sz w:val="40"/>
          <w:szCs w:val="40"/>
        </w:rPr>
      </w:pPr>
      <w:r>
        <w:rPr>
          <w:b/>
          <w:bCs/>
          <w:sz w:val="40"/>
          <w:szCs w:val="40"/>
        </w:rPr>
        <w:t>KARİYO &amp; ABABAY VAKFI YILIN YÖNETMENİ ÖDÜLÜ AÇIKLANDI!</w:t>
      </w:r>
    </w:p>
    <w:p w14:paraId="2C74958F" w14:textId="77777777" w:rsidR="008B03A1" w:rsidRDefault="008B03A1" w:rsidP="008B03A1">
      <w:pPr>
        <w:spacing w:before="100" w:beforeAutospacing="1" w:after="100" w:afterAutospacing="1" w:line="240" w:lineRule="auto"/>
        <w:rPr>
          <w:rFonts w:eastAsia="Times New Roman" w:cstheme="minorHAnsi"/>
          <w:sz w:val="24"/>
          <w:szCs w:val="24"/>
          <w:lang w:eastAsia="tr-TR"/>
        </w:rPr>
      </w:pPr>
      <w:r>
        <w:rPr>
          <w:rFonts w:eastAsia="Times New Roman" w:cstheme="minorHAnsi"/>
          <w:color w:val="555555"/>
          <w:sz w:val="24"/>
          <w:szCs w:val="24"/>
          <w:lang w:eastAsia="tr-TR"/>
        </w:rPr>
        <w:t xml:space="preserve">İlk kez 2018 yılında düzenlenen </w:t>
      </w:r>
      <w:r>
        <w:rPr>
          <w:rFonts w:eastAsia="Times New Roman" w:cstheme="minorHAnsi"/>
          <w:b/>
          <w:bCs/>
          <w:color w:val="555555"/>
          <w:sz w:val="24"/>
          <w:szCs w:val="24"/>
          <w:lang w:eastAsia="tr-TR"/>
        </w:rPr>
        <w:t>Başka Sinema Ayvalık Film Festivali</w:t>
      </w:r>
      <w:r>
        <w:rPr>
          <w:rFonts w:eastAsia="Times New Roman" w:cstheme="minorHAnsi"/>
          <w:color w:val="555555"/>
          <w:sz w:val="24"/>
          <w:szCs w:val="24"/>
          <w:lang w:eastAsia="tr-TR"/>
        </w:rPr>
        <w:t xml:space="preserve"> kapsamında ana sponsor </w:t>
      </w: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&amp; Ababay Vakfı</w:t>
      </w:r>
      <w:r>
        <w:rPr>
          <w:rFonts w:eastAsia="Times New Roman" w:cstheme="minorHAnsi"/>
          <w:color w:val="555555"/>
          <w:sz w:val="24"/>
          <w:szCs w:val="24"/>
          <w:lang w:eastAsia="tr-TR"/>
        </w:rPr>
        <w:t xml:space="preserve"> tarafından verilen </w:t>
      </w:r>
      <w:r>
        <w:rPr>
          <w:rFonts w:eastAsia="Times New Roman" w:cstheme="minorHAnsi"/>
          <w:b/>
          <w:bCs/>
          <w:color w:val="555555"/>
          <w:sz w:val="24"/>
          <w:szCs w:val="24"/>
          <w:lang w:eastAsia="tr-TR"/>
        </w:rPr>
        <w:t>Yılın Yönetmeni Ödülü</w:t>
      </w:r>
      <w:r>
        <w:rPr>
          <w:rFonts w:eastAsia="Times New Roman" w:cstheme="minorHAnsi"/>
          <w:color w:val="555555"/>
          <w:sz w:val="24"/>
          <w:szCs w:val="24"/>
          <w:lang w:eastAsia="tr-TR"/>
        </w:rPr>
        <w:t xml:space="preserve">’nün bu yılki sahibi belli oldu. İki yıl gibi kısa bir sürede Türkiye’nin önde gelen festivalleri arasında adı anılmaya başlayan </w:t>
      </w:r>
      <w:r>
        <w:rPr>
          <w:rFonts w:eastAsia="Times New Roman" w:cstheme="minorHAnsi"/>
          <w:b/>
          <w:bCs/>
          <w:color w:val="555555"/>
          <w:sz w:val="24"/>
          <w:szCs w:val="24"/>
          <w:lang w:eastAsia="tr-TR"/>
        </w:rPr>
        <w:t>Başka Sinema Ayvalık Film Festivali</w:t>
      </w:r>
      <w:r>
        <w:rPr>
          <w:rFonts w:eastAsia="Times New Roman" w:cstheme="minorHAnsi"/>
          <w:color w:val="555555"/>
          <w:sz w:val="24"/>
          <w:szCs w:val="24"/>
          <w:lang w:eastAsia="tr-TR"/>
        </w:rPr>
        <w:t xml:space="preserve">’nin 2020 yılının ekim ayında yapılması planlanan üçüncüsü, seyircilerin ve sinemacıların sağlığı düşünülerek iptal edilmişti. Festival, </w:t>
      </w:r>
      <w:proofErr w:type="spellStart"/>
      <w:r>
        <w:rPr>
          <w:rFonts w:eastAsia="Times New Roman" w:cstheme="minorHAnsi"/>
          <w:color w:val="555555"/>
          <w:sz w:val="24"/>
          <w:szCs w:val="24"/>
          <w:lang w:eastAsia="tr-TR"/>
        </w:rPr>
        <w:t>pandemi</w:t>
      </w:r>
      <w:proofErr w:type="spellEnd"/>
      <w:r>
        <w:rPr>
          <w:rFonts w:eastAsia="Times New Roman" w:cstheme="minorHAnsi"/>
          <w:color w:val="555555"/>
          <w:sz w:val="24"/>
          <w:szCs w:val="24"/>
          <w:lang w:eastAsia="tr-TR"/>
        </w:rPr>
        <w:t xml:space="preserve"> nedeniyle bu yıl düzenlenemedi ancak </w:t>
      </w: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 xml:space="preserve"> &amp; Ababay Vakfı</w:t>
      </w:r>
      <w:r>
        <w:rPr>
          <w:rFonts w:eastAsia="Times New Roman" w:cstheme="minorHAnsi"/>
          <w:color w:val="555555"/>
          <w:sz w:val="24"/>
          <w:szCs w:val="24"/>
          <w:lang w:eastAsia="tr-TR"/>
        </w:rPr>
        <w:t xml:space="preserve"> sinemaya desteğini sürdürmeye devam ediyor.</w:t>
      </w:r>
      <w:r>
        <w:rPr>
          <w:rFonts w:eastAsia="Times New Roman" w:cstheme="minorHAnsi"/>
          <w:b/>
          <w:bCs/>
          <w:color w:val="555555"/>
          <w:sz w:val="24"/>
          <w:szCs w:val="24"/>
          <w:lang w:eastAsia="tr-TR"/>
        </w:rPr>
        <w:t xml:space="preserve"> </w:t>
      </w: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&amp; Ababay Vakfı Yılın Yönetmeni Ödülü</w:t>
      </w:r>
      <w:r>
        <w:rPr>
          <w:rFonts w:eastAsia="Times New Roman" w:cstheme="minorHAnsi"/>
          <w:color w:val="555555"/>
          <w:sz w:val="24"/>
          <w:szCs w:val="24"/>
          <w:lang w:eastAsia="tr-TR"/>
        </w:rPr>
        <w:t xml:space="preserve">’ne bu yıl </w:t>
      </w:r>
      <w:r>
        <w:rPr>
          <w:rFonts w:eastAsia="Times New Roman" w:cstheme="minorHAnsi"/>
          <w:b/>
          <w:bCs/>
          <w:color w:val="555555"/>
          <w:sz w:val="24"/>
          <w:szCs w:val="24"/>
          <w:lang w:eastAsia="tr-TR"/>
        </w:rPr>
        <w:t>“Aşk Büyü vs.”</w:t>
      </w:r>
      <w:r>
        <w:rPr>
          <w:rFonts w:eastAsia="Times New Roman" w:cstheme="minorHAnsi"/>
          <w:color w:val="555555"/>
          <w:sz w:val="24"/>
          <w:szCs w:val="24"/>
          <w:lang w:eastAsia="tr-TR"/>
        </w:rPr>
        <w:t xml:space="preserve"> filmi ile </w:t>
      </w:r>
      <w:r>
        <w:rPr>
          <w:rFonts w:eastAsia="Times New Roman" w:cstheme="minorHAnsi"/>
          <w:b/>
          <w:bCs/>
          <w:color w:val="555555"/>
          <w:sz w:val="24"/>
          <w:szCs w:val="24"/>
          <w:lang w:eastAsia="tr-TR"/>
        </w:rPr>
        <w:t>Ümit Ünal</w:t>
      </w:r>
      <w:r>
        <w:rPr>
          <w:rFonts w:eastAsia="Times New Roman" w:cstheme="minorHAnsi"/>
          <w:color w:val="555555"/>
          <w:sz w:val="24"/>
          <w:szCs w:val="24"/>
          <w:lang w:eastAsia="tr-TR"/>
        </w:rPr>
        <w:t xml:space="preserve"> layık görüldü.</w:t>
      </w:r>
    </w:p>
    <w:p w14:paraId="0F9A559C" w14:textId="77777777" w:rsidR="008B03A1" w:rsidRDefault="008B03A1" w:rsidP="008B03A1">
      <w:pPr>
        <w:spacing w:before="100" w:beforeAutospacing="1" w:after="100" w:afterAutospacing="1" w:line="240" w:lineRule="auto"/>
        <w:rPr>
          <w:rFonts w:eastAsia="Times New Roman" w:cstheme="minorHAnsi"/>
          <w:sz w:val="24"/>
          <w:szCs w:val="24"/>
          <w:lang w:eastAsia="tr-TR"/>
        </w:rPr>
      </w:pP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 xml:space="preserve"> &amp; Ababay Vakfı</w:t>
      </w:r>
      <w:r>
        <w:rPr>
          <w:rFonts w:eastAsia="Times New Roman" w:cstheme="minorHAnsi"/>
          <w:color w:val="555555"/>
          <w:sz w:val="24"/>
          <w:szCs w:val="24"/>
          <w:lang w:eastAsia="tr-TR"/>
        </w:rPr>
        <w:t xml:space="preserve">, sinema alanında yaratıcılığı, öncü ve örnek olmayı, ilham vericiliği, üretkenliği, ulusal ve uluslararası sanatsal başarıyı onurlandırmak amacıyla </w:t>
      </w:r>
      <w:r>
        <w:rPr>
          <w:rFonts w:eastAsia="Times New Roman" w:cstheme="minorHAnsi"/>
          <w:b/>
          <w:bCs/>
          <w:color w:val="555555"/>
          <w:sz w:val="24"/>
          <w:szCs w:val="24"/>
          <w:lang w:eastAsia="tr-TR"/>
        </w:rPr>
        <w:t xml:space="preserve">“Yılın Yönetmeni </w:t>
      </w:r>
      <w:proofErr w:type="spellStart"/>
      <w:r>
        <w:rPr>
          <w:rFonts w:eastAsia="Times New Roman" w:cstheme="minorHAnsi"/>
          <w:b/>
          <w:bCs/>
          <w:color w:val="555555"/>
          <w:sz w:val="24"/>
          <w:szCs w:val="24"/>
          <w:lang w:eastAsia="tr-TR"/>
        </w:rPr>
        <w:t>Ödülü”</w:t>
      </w:r>
      <w:r>
        <w:rPr>
          <w:rFonts w:eastAsia="Times New Roman" w:cstheme="minorHAnsi"/>
          <w:color w:val="555555"/>
          <w:sz w:val="24"/>
          <w:szCs w:val="24"/>
          <w:lang w:eastAsia="tr-TR"/>
        </w:rPr>
        <w:t>nü</w:t>
      </w:r>
      <w:proofErr w:type="spellEnd"/>
      <w:r>
        <w:rPr>
          <w:rFonts w:eastAsia="Times New Roman" w:cstheme="minorHAnsi"/>
          <w:color w:val="555555"/>
          <w:sz w:val="24"/>
          <w:szCs w:val="24"/>
          <w:lang w:eastAsia="tr-TR"/>
        </w:rPr>
        <w:t xml:space="preserve"> ilk yılında </w:t>
      </w:r>
      <w:r>
        <w:rPr>
          <w:rFonts w:eastAsia="Times New Roman" w:cstheme="minorHAnsi"/>
          <w:b/>
          <w:bCs/>
          <w:color w:val="555555"/>
          <w:sz w:val="24"/>
          <w:szCs w:val="24"/>
          <w:lang w:eastAsia="tr-TR"/>
        </w:rPr>
        <w:t>“Ahlat Ağacı”</w:t>
      </w:r>
      <w:r>
        <w:rPr>
          <w:rFonts w:eastAsia="Times New Roman" w:cstheme="minorHAnsi"/>
          <w:color w:val="555555"/>
          <w:sz w:val="24"/>
          <w:szCs w:val="24"/>
          <w:lang w:eastAsia="tr-TR"/>
        </w:rPr>
        <w:t xml:space="preserve"> filmi ile </w:t>
      </w:r>
      <w:r>
        <w:rPr>
          <w:rFonts w:eastAsia="Times New Roman" w:cstheme="minorHAnsi"/>
          <w:b/>
          <w:bCs/>
          <w:color w:val="555555"/>
          <w:sz w:val="24"/>
          <w:szCs w:val="24"/>
          <w:lang w:eastAsia="tr-TR"/>
        </w:rPr>
        <w:t>Nuri Bilge Ceylan</w:t>
      </w:r>
      <w:r>
        <w:rPr>
          <w:rFonts w:eastAsia="Times New Roman" w:cstheme="minorHAnsi"/>
          <w:color w:val="555555"/>
          <w:sz w:val="24"/>
          <w:szCs w:val="24"/>
          <w:lang w:eastAsia="tr-TR"/>
        </w:rPr>
        <w:t xml:space="preserve">’a, geçen yıl ise </w:t>
      </w:r>
      <w:r>
        <w:rPr>
          <w:rFonts w:eastAsia="Times New Roman" w:cstheme="minorHAnsi"/>
          <w:b/>
          <w:bCs/>
          <w:color w:val="555555"/>
          <w:sz w:val="24"/>
          <w:szCs w:val="24"/>
          <w:lang w:eastAsia="tr-TR"/>
        </w:rPr>
        <w:t>“Kız Kardeşler”</w:t>
      </w:r>
      <w:r>
        <w:rPr>
          <w:rFonts w:eastAsia="Times New Roman" w:cstheme="minorHAnsi"/>
          <w:color w:val="555555"/>
          <w:sz w:val="24"/>
          <w:szCs w:val="24"/>
          <w:lang w:eastAsia="tr-TR"/>
        </w:rPr>
        <w:t xml:space="preserve"> filmiyle </w:t>
      </w:r>
      <w:r>
        <w:rPr>
          <w:rFonts w:eastAsia="Times New Roman" w:cstheme="minorHAnsi"/>
          <w:b/>
          <w:bCs/>
          <w:color w:val="555555"/>
          <w:sz w:val="24"/>
          <w:szCs w:val="24"/>
          <w:lang w:eastAsia="tr-TR"/>
        </w:rPr>
        <w:t>Emin Alper</w:t>
      </w:r>
      <w:r>
        <w:rPr>
          <w:rFonts w:eastAsia="Times New Roman" w:cstheme="minorHAnsi"/>
          <w:color w:val="555555"/>
          <w:sz w:val="24"/>
          <w:szCs w:val="24"/>
          <w:lang w:eastAsia="tr-TR"/>
        </w:rPr>
        <w:t>’e vermişti.</w:t>
      </w:r>
    </w:p>
    <w:p w14:paraId="2ED3002A" w14:textId="77777777" w:rsidR="008B03A1" w:rsidRDefault="008B03A1" w:rsidP="008B03A1">
      <w:pPr>
        <w:spacing w:before="100" w:beforeAutospacing="1" w:after="100" w:afterAutospacing="1" w:line="240" w:lineRule="auto"/>
        <w:rPr>
          <w:rFonts w:eastAsia="Times New Roman" w:cstheme="minorHAnsi"/>
          <w:sz w:val="24"/>
          <w:szCs w:val="24"/>
          <w:lang w:eastAsia="tr-TR"/>
        </w:rPr>
      </w:pPr>
      <w:r>
        <w:rPr>
          <w:rFonts w:eastAsia="Times New Roman" w:cstheme="minorHAnsi"/>
          <w:b/>
          <w:bCs/>
          <w:color w:val="555555"/>
          <w:sz w:val="24"/>
          <w:szCs w:val="24"/>
          <w:lang w:eastAsia="tr-TR"/>
        </w:rPr>
        <w:t>“</w:t>
      </w: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 xml:space="preserve"> &amp; Ababay Vakfı Yılın Yönetmeni Ödülü”</w:t>
      </w:r>
      <w:r>
        <w:rPr>
          <w:rFonts w:eastAsia="Times New Roman" w:cstheme="minorHAnsi"/>
          <w:color w:val="555555"/>
          <w:sz w:val="24"/>
          <w:szCs w:val="24"/>
          <w:lang w:eastAsia="tr-TR"/>
        </w:rPr>
        <w:t xml:space="preserve"> son bir yıl içinde uzun metraj sinema filmi ticari gösterime girmiş ya da ulusal ve uluslararası festivallerde yer almış olan yönetmenlerden birine üstün sanatsal başarısı için veriliyor. Bu yıl </w:t>
      </w: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 xml:space="preserve"> &amp; Ababay Vakfı Yılın Yönetmeni Ödülü Danışma Kurulu</w:t>
      </w:r>
      <w:r>
        <w:rPr>
          <w:rFonts w:eastAsia="Times New Roman" w:cstheme="minorHAnsi"/>
          <w:color w:val="555555"/>
          <w:sz w:val="24"/>
          <w:szCs w:val="24"/>
          <w:lang w:eastAsia="tr-TR"/>
        </w:rPr>
        <w:t xml:space="preserve">; yönetmen </w:t>
      </w:r>
      <w:r>
        <w:rPr>
          <w:rFonts w:eastAsia="Times New Roman" w:cstheme="minorHAnsi"/>
          <w:b/>
          <w:bCs/>
          <w:color w:val="555555"/>
          <w:sz w:val="24"/>
          <w:szCs w:val="24"/>
          <w:lang w:eastAsia="tr-TR"/>
        </w:rPr>
        <w:t>Ceylan Özgün Özçelik</w:t>
      </w:r>
      <w:r>
        <w:rPr>
          <w:rFonts w:eastAsia="Times New Roman" w:cstheme="minorHAnsi"/>
          <w:color w:val="555555"/>
          <w:sz w:val="24"/>
          <w:szCs w:val="24"/>
          <w:lang w:eastAsia="tr-TR"/>
        </w:rPr>
        <w:t xml:space="preserve">, senarist ve yönetmen </w:t>
      </w:r>
      <w:r>
        <w:rPr>
          <w:rFonts w:eastAsia="Times New Roman" w:cstheme="minorHAnsi"/>
          <w:b/>
          <w:bCs/>
          <w:color w:val="555555"/>
          <w:sz w:val="24"/>
          <w:szCs w:val="24"/>
          <w:lang w:eastAsia="tr-TR"/>
        </w:rPr>
        <w:t>Deniz Akçay Katıksız</w:t>
      </w:r>
      <w:r>
        <w:rPr>
          <w:rFonts w:eastAsia="Times New Roman" w:cstheme="minorHAnsi"/>
          <w:color w:val="555555"/>
          <w:sz w:val="24"/>
          <w:szCs w:val="24"/>
          <w:lang w:eastAsia="tr-TR"/>
        </w:rPr>
        <w:t xml:space="preserve">, görüntü yönetmeni </w:t>
      </w:r>
      <w:r>
        <w:rPr>
          <w:rFonts w:eastAsia="Times New Roman" w:cstheme="minorHAnsi"/>
          <w:b/>
          <w:bCs/>
          <w:color w:val="555555"/>
          <w:sz w:val="24"/>
          <w:szCs w:val="24"/>
          <w:lang w:eastAsia="tr-TR"/>
        </w:rPr>
        <w:t>Emre Erkmen</w:t>
      </w:r>
      <w:r>
        <w:rPr>
          <w:rFonts w:eastAsia="Times New Roman" w:cstheme="minorHAnsi"/>
          <w:color w:val="555555"/>
          <w:sz w:val="24"/>
          <w:szCs w:val="24"/>
          <w:lang w:eastAsia="tr-TR"/>
        </w:rPr>
        <w:t xml:space="preserve">, gazeteci </w:t>
      </w:r>
      <w:r>
        <w:rPr>
          <w:rFonts w:eastAsia="Times New Roman" w:cstheme="minorHAnsi"/>
          <w:b/>
          <w:bCs/>
          <w:color w:val="555555"/>
          <w:sz w:val="24"/>
          <w:szCs w:val="24"/>
          <w:lang w:eastAsia="tr-TR"/>
        </w:rPr>
        <w:t xml:space="preserve">Pınar </w:t>
      </w:r>
      <w:proofErr w:type="spellStart"/>
      <w:r>
        <w:rPr>
          <w:rFonts w:eastAsia="Times New Roman" w:cstheme="minorHAnsi"/>
          <w:b/>
          <w:bCs/>
          <w:color w:val="555555"/>
          <w:sz w:val="24"/>
          <w:szCs w:val="24"/>
          <w:lang w:eastAsia="tr-TR"/>
        </w:rPr>
        <w:t>Öğünç</w:t>
      </w:r>
      <w:proofErr w:type="spellEnd"/>
      <w:r>
        <w:rPr>
          <w:rFonts w:eastAsia="Times New Roman" w:cstheme="minorHAnsi"/>
          <w:color w:val="555555"/>
          <w:sz w:val="24"/>
          <w:szCs w:val="24"/>
          <w:lang w:eastAsia="tr-TR"/>
        </w:rPr>
        <w:t xml:space="preserve"> ve oyuncu </w:t>
      </w:r>
      <w:r>
        <w:rPr>
          <w:rFonts w:eastAsia="Times New Roman" w:cstheme="minorHAnsi"/>
          <w:b/>
          <w:bCs/>
          <w:color w:val="555555"/>
          <w:sz w:val="24"/>
          <w:szCs w:val="24"/>
          <w:lang w:eastAsia="tr-TR"/>
        </w:rPr>
        <w:t>Tilbe Saran</w:t>
      </w:r>
      <w:r>
        <w:rPr>
          <w:rFonts w:eastAsia="Times New Roman" w:cstheme="minorHAnsi"/>
          <w:color w:val="555555"/>
          <w:sz w:val="24"/>
          <w:szCs w:val="24"/>
          <w:lang w:eastAsia="tr-TR"/>
        </w:rPr>
        <w:t xml:space="preserve">’dan oluşuyordu. Danışma Kurulu’nun belirlediği dört aday arasından </w:t>
      </w: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 xml:space="preserve"> &amp; Ababay Vakfı </w:t>
      </w:r>
      <w:r>
        <w:rPr>
          <w:rFonts w:eastAsia="Times New Roman" w:cstheme="minorHAnsi"/>
          <w:color w:val="555555"/>
          <w:sz w:val="24"/>
          <w:szCs w:val="24"/>
          <w:lang w:eastAsia="tr-TR"/>
        </w:rPr>
        <w:t xml:space="preserve">tarafından seçilen </w:t>
      </w:r>
      <w:r>
        <w:rPr>
          <w:rFonts w:eastAsia="Times New Roman" w:cstheme="minorHAnsi"/>
          <w:b/>
          <w:bCs/>
          <w:color w:val="555555"/>
          <w:sz w:val="24"/>
          <w:szCs w:val="24"/>
          <w:lang w:eastAsia="tr-TR"/>
        </w:rPr>
        <w:t>Ümit Ünal</w:t>
      </w:r>
      <w:r>
        <w:rPr>
          <w:rFonts w:eastAsia="Times New Roman" w:cstheme="minorHAnsi"/>
          <w:color w:val="555555"/>
          <w:sz w:val="24"/>
          <w:szCs w:val="24"/>
          <w:lang w:eastAsia="tr-TR"/>
        </w:rPr>
        <w:t xml:space="preserve">, </w:t>
      </w:r>
      <w:r>
        <w:rPr>
          <w:rFonts w:eastAsia="Times New Roman" w:cstheme="minorHAnsi"/>
          <w:b/>
          <w:bCs/>
          <w:color w:val="555555"/>
          <w:sz w:val="24"/>
          <w:szCs w:val="24"/>
          <w:lang w:eastAsia="tr-TR"/>
        </w:rPr>
        <w:t>“Aşk, Büyü vs.”</w:t>
      </w:r>
      <w:r>
        <w:rPr>
          <w:rFonts w:eastAsia="Times New Roman" w:cstheme="minorHAnsi"/>
          <w:color w:val="555555"/>
          <w:sz w:val="24"/>
          <w:szCs w:val="24"/>
          <w:lang w:eastAsia="tr-TR"/>
        </w:rPr>
        <w:t xml:space="preserve"> filmi ile 100.000 TL değerindeki ödülün sahibi oldu.</w:t>
      </w:r>
    </w:p>
    <w:p w14:paraId="6FBA1177" w14:textId="77777777" w:rsidR="008B03A1" w:rsidRDefault="008B03A1" w:rsidP="008B03A1">
      <w:pPr>
        <w:spacing w:before="100" w:beforeAutospacing="1" w:after="100" w:afterAutospacing="1" w:line="240" w:lineRule="auto"/>
        <w:rPr>
          <w:rFonts w:eastAsia="Times New Roman" w:cstheme="minorHAnsi"/>
          <w:sz w:val="24"/>
          <w:szCs w:val="24"/>
          <w:lang w:eastAsia="tr-TR"/>
        </w:rPr>
      </w:pPr>
      <w:proofErr w:type="spellStart"/>
      <w:r>
        <w:rPr>
          <w:rFonts w:eastAsia="Times New Roman" w:cstheme="minorHAnsi"/>
          <w:color w:val="555555"/>
          <w:sz w:val="24"/>
          <w:szCs w:val="24"/>
          <w:lang w:eastAsia="tr-TR"/>
        </w:rPr>
        <w:t>Pandemi</w:t>
      </w:r>
      <w:proofErr w:type="spellEnd"/>
      <w:r>
        <w:rPr>
          <w:rFonts w:eastAsia="Times New Roman" w:cstheme="minorHAnsi"/>
          <w:color w:val="555555"/>
          <w:sz w:val="24"/>
          <w:szCs w:val="24"/>
          <w:lang w:eastAsia="tr-TR"/>
        </w:rPr>
        <w:t xml:space="preserve"> nedeniyle İskoçya’dan Türkiye’ye dönemeyen </w:t>
      </w:r>
      <w:r>
        <w:rPr>
          <w:rFonts w:eastAsia="Times New Roman" w:cstheme="minorHAnsi"/>
          <w:b/>
          <w:bCs/>
          <w:color w:val="555555"/>
          <w:sz w:val="24"/>
          <w:szCs w:val="24"/>
          <w:lang w:eastAsia="tr-TR"/>
        </w:rPr>
        <w:t>Ümit Ünal</w:t>
      </w:r>
      <w:r>
        <w:rPr>
          <w:rFonts w:eastAsia="Times New Roman" w:cstheme="minorHAnsi"/>
          <w:color w:val="555555"/>
          <w:sz w:val="24"/>
          <w:szCs w:val="24"/>
          <w:lang w:eastAsia="tr-TR"/>
        </w:rPr>
        <w:t xml:space="preserve"> bu yılki ödülü kazandığı haberini alınca, “Yılın yönetmeni olmak çok gurur verici. Ama inanın 2020'nin yönetmeni ben olsam çok daha eğlenceli bir yıl geçirirdik. Bu salgın da ancak gerilim unsuru olarak bir ay kadar sürerdi. Şaka bir yana çok mutluyum, KAV Vakfına, Danışma Kuruluna ve elbette filmde yer alan herkese çok çok teşekkür ediyorum,” dedi.</w:t>
      </w:r>
    </w:p>
    <w:p w14:paraId="503CE3A3" w14:textId="77777777" w:rsidR="008B03A1" w:rsidRDefault="008B03A1" w:rsidP="008B03A1">
      <w:pPr>
        <w:spacing w:before="100" w:beforeAutospacing="1" w:after="100" w:afterAutospacing="1" w:line="240" w:lineRule="auto"/>
        <w:rPr>
          <w:rFonts w:eastAsia="Times New Roman" w:cstheme="minorHAnsi"/>
          <w:sz w:val="24"/>
          <w:szCs w:val="24"/>
          <w:lang w:eastAsia="tr-TR"/>
        </w:rPr>
      </w:pPr>
      <w:proofErr w:type="spellStart"/>
      <w:r>
        <w:rPr>
          <w:rFonts w:eastAsia="Times New Roman" w:cstheme="minorHAnsi"/>
          <w:b/>
          <w:bCs/>
          <w:color w:val="555555"/>
          <w:sz w:val="24"/>
          <w:szCs w:val="24"/>
          <w:lang w:eastAsia="tr-TR"/>
        </w:rPr>
        <w:t>Kariyo</w:t>
      </w:r>
      <w:proofErr w:type="spellEnd"/>
      <w:r>
        <w:rPr>
          <w:rFonts w:eastAsia="Times New Roman" w:cstheme="minorHAnsi"/>
          <w:b/>
          <w:bCs/>
          <w:color w:val="555555"/>
          <w:sz w:val="24"/>
          <w:szCs w:val="24"/>
          <w:lang w:eastAsia="tr-TR"/>
        </w:rPr>
        <w:t xml:space="preserve"> &amp; Ababay Vakfı</w:t>
      </w:r>
      <w:r>
        <w:rPr>
          <w:rFonts w:eastAsia="Times New Roman" w:cstheme="minorHAnsi"/>
          <w:color w:val="555555"/>
          <w:sz w:val="24"/>
          <w:szCs w:val="24"/>
          <w:lang w:eastAsia="tr-TR"/>
        </w:rPr>
        <w:t xml:space="preserve"> adına açıklama yapan </w:t>
      </w:r>
      <w:r>
        <w:rPr>
          <w:rFonts w:eastAsia="Times New Roman" w:cstheme="minorHAnsi"/>
          <w:b/>
          <w:bCs/>
          <w:color w:val="555555"/>
          <w:sz w:val="24"/>
          <w:szCs w:val="24"/>
          <w:lang w:eastAsia="tr-TR"/>
        </w:rPr>
        <w:t xml:space="preserve">Sami </w:t>
      </w:r>
      <w:proofErr w:type="spellStart"/>
      <w:r>
        <w:rPr>
          <w:rFonts w:eastAsia="Times New Roman" w:cstheme="minorHAnsi"/>
          <w:b/>
          <w:bCs/>
          <w:color w:val="555555"/>
          <w:sz w:val="24"/>
          <w:szCs w:val="24"/>
          <w:lang w:eastAsia="tr-TR"/>
        </w:rPr>
        <w:t>Kariyo</w:t>
      </w:r>
      <w:proofErr w:type="spellEnd"/>
      <w:r>
        <w:rPr>
          <w:rFonts w:eastAsia="Times New Roman" w:cstheme="minorHAnsi"/>
          <w:color w:val="555555"/>
          <w:sz w:val="24"/>
          <w:szCs w:val="24"/>
          <w:lang w:eastAsia="tr-TR"/>
        </w:rPr>
        <w:t xml:space="preserve"> ve </w:t>
      </w:r>
      <w:proofErr w:type="spellStart"/>
      <w:r>
        <w:rPr>
          <w:rFonts w:eastAsia="Times New Roman" w:cstheme="minorHAnsi"/>
          <w:b/>
          <w:bCs/>
          <w:color w:val="555555"/>
          <w:sz w:val="24"/>
          <w:szCs w:val="24"/>
          <w:lang w:eastAsia="tr-TR"/>
        </w:rPr>
        <w:t>Dürin</w:t>
      </w:r>
      <w:proofErr w:type="spellEnd"/>
      <w:r>
        <w:rPr>
          <w:rFonts w:eastAsia="Times New Roman" w:cstheme="minorHAnsi"/>
          <w:b/>
          <w:bCs/>
          <w:color w:val="555555"/>
          <w:sz w:val="24"/>
          <w:szCs w:val="24"/>
          <w:lang w:eastAsia="tr-TR"/>
        </w:rPr>
        <w:t xml:space="preserve"> Ababay</w:t>
      </w:r>
      <w:r>
        <w:rPr>
          <w:rFonts w:eastAsia="Times New Roman" w:cstheme="minorHAnsi"/>
          <w:color w:val="555555"/>
          <w:sz w:val="24"/>
          <w:szCs w:val="24"/>
          <w:lang w:eastAsia="tr-TR"/>
        </w:rPr>
        <w:t xml:space="preserve"> da, “Bu yıl üçüncüsünü vereceğimiz ödülü yine festivalimizde açıklamayı planlamıştık. Ne var ki, </w:t>
      </w:r>
      <w:proofErr w:type="spellStart"/>
      <w:r>
        <w:rPr>
          <w:rFonts w:eastAsia="Times New Roman" w:cstheme="minorHAnsi"/>
          <w:color w:val="555555"/>
          <w:sz w:val="24"/>
          <w:szCs w:val="24"/>
          <w:lang w:eastAsia="tr-TR"/>
        </w:rPr>
        <w:t>pandemi</w:t>
      </w:r>
      <w:proofErr w:type="spellEnd"/>
      <w:r>
        <w:rPr>
          <w:rFonts w:eastAsia="Times New Roman" w:cstheme="minorHAnsi"/>
          <w:color w:val="555555"/>
          <w:sz w:val="24"/>
          <w:szCs w:val="24"/>
          <w:lang w:eastAsia="tr-TR"/>
        </w:rPr>
        <w:t xml:space="preserve"> koşulları nedeniyle festivalimizi gerçekleştiremeyince, ödülümüzü bir yıllığına iptal etmek ile iptal etmemek seçenekleri arasında kaldık. Cesaretlendirici güzel haberlere her zamankinden daha çok ihtiyacımız olduğu gerçeğinden hareketle, seçimimizi devamlılıktan yana yaptık. Değerli danışma kurulumuzun önerdiği dört yönetmeni zor bir süreç sonrası teke indirdik. </w:t>
      </w:r>
      <w:proofErr w:type="spellStart"/>
      <w:r>
        <w:rPr>
          <w:rFonts w:eastAsia="Times New Roman" w:cstheme="minorHAnsi"/>
          <w:color w:val="555555"/>
          <w:sz w:val="24"/>
          <w:szCs w:val="24"/>
          <w:lang w:eastAsia="tr-TR"/>
        </w:rPr>
        <w:t>Kariyo</w:t>
      </w:r>
      <w:proofErr w:type="spellEnd"/>
      <w:r>
        <w:rPr>
          <w:rFonts w:eastAsia="Times New Roman" w:cstheme="minorHAnsi"/>
          <w:color w:val="555555"/>
          <w:sz w:val="24"/>
          <w:szCs w:val="24"/>
          <w:lang w:eastAsia="tr-TR"/>
        </w:rPr>
        <w:t xml:space="preserve"> &amp; Ababay Vakfı Yılın Yönetmeni Ödülü’nün üçüncü yıl kazananı Ümit Ünal’ı kutluyor, sinemamıza katkılarının devamını diliyoruz. Gelecek yıl Ümit Ünal’ı Ayvalık’ta ağırlamayı umuyoruz,” dediler.</w:t>
      </w:r>
    </w:p>
    <w:p w14:paraId="4AF5C326" w14:textId="77777777" w:rsidR="008B03A1" w:rsidRDefault="008B03A1" w:rsidP="008B03A1">
      <w:pPr>
        <w:pStyle w:val="AralkYok"/>
        <w:rPr>
          <w:rFonts w:eastAsia="Times New Roman" w:cstheme="minorHAnsi"/>
          <w:color w:val="555555"/>
          <w:sz w:val="24"/>
          <w:szCs w:val="24"/>
          <w:lang w:eastAsia="tr-TR"/>
        </w:rPr>
      </w:pPr>
      <w:r>
        <w:rPr>
          <w:rFonts w:eastAsia="Times New Roman" w:cstheme="minorHAnsi"/>
          <w:b/>
          <w:bCs/>
          <w:color w:val="555555"/>
          <w:sz w:val="24"/>
          <w:szCs w:val="24"/>
          <w:lang w:eastAsia="tr-TR"/>
        </w:rPr>
        <w:t>Başka Sinema Ayvalık Film Festivali</w:t>
      </w:r>
      <w:r>
        <w:rPr>
          <w:rFonts w:eastAsia="Times New Roman" w:cstheme="minorHAnsi"/>
          <w:color w:val="555555"/>
          <w:sz w:val="24"/>
          <w:szCs w:val="24"/>
          <w:lang w:eastAsia="tr-TR"/>
        </w:rPr>
        <w:t>’nin 2021’de güçlü bir program, ilgi çekici konu, konuklar ve öğrenci atölyeleriyle yine ekim ayında düzenlenmesi planlanıyor.</w:t>
      </w:r>
    </w:p>
    <w:p w14:paraId="514C67F6" w14:textId="77777777" w:rsidR="008B03A1" w:rsidRDefault="008B03A1" w:rsidP="008B03A1">
      <w:pPr>
        <w:pStyle w:val="AralkYok"/>
        <w:rPr>
          <w:rFonts w:eastAsia="Times New Roman" w:cstheme="minorHAnsi"/>
          <w:color w:val="555555"/>
          <w:sz w:val="24"/>
          <w:szCs w:val="24"/>
          <w:lang w:eastAsia="tr-TR"/>
        </w:rPr>
      </w:pPr>
    </w:p>
    <w:p w14:paraId="22F50022" w14:textId="77777777" w:rsidR="008B03A1" w:rsidRDefault="008B03A1" w:rsidP="008B03A1">
      <w:pPr>
        <w:pStyle w:val="AralkYok"/>
        <w:rPr>
          <w:b/>
          <w:bCs/>
          <w:sz w:val="24"/>
          <w:szCs w:val="24"/>
        </w:rPr>
      </w:pPr>
    </w:p>
    <w:p w14:paraId="7B3D3C6E" w14:textId="3836A216" w:rsidR="008B03A1" w:rsidRDefault="008B03A1" w:rsidP="008B03A1">
      <w:pPr>
        <w:pStyle w:val="AralkYok"/>
        <w:rPr>
          <w:b/>
          <w:bCs/>
          <w:sz w:val="24"/>
          <w:szCs w:val="24"/>
        </w:rPr>
      </w:pPr>
      <w:r>
        <w:rPr>
          <w:b/>
          <w:bCs/>
          <w:sz w:val="24"/>
          <w:szCs w:val="24"/>
        </w:rPr>
        <w:lastRenderedPageBreak/>
        <w:t>Medya İlişkileri:</w:t>
      </w:r>
    </w:p>
    <w:p w14:paraId="77442FA9" w14:textId="77777777" w:rsidR="008B03A1" w:rsidRDefault="008B03A1" w:rsidP="008B03A1">
      <w:pPr>
        <w:pStyle w:val="AralkYok"/>
        <w:rPr>
          <w:sz w:val="24"/>
          <w:szCs w:val="24"/>
        </w:rPr>
      </w:pPr>
      <w:r>
        <w:rPr>
          <w:sz w:val="24"/>
          <w:szCs w:val="24"/>
        </w:rPr>
        <w:t>Merve Genç</w:t>
      </w:r>
    </w:p>
    <w:p w14:paraId="0DE54F39" w14:textId="77777777" w:rsidR="008B03A1" w:rsidRDefault="008B03A1" w:rsidP="008B03A1">
      <w:pPr>
        <w:pStyle w:val="AralkYok"/>
        <w:rPr>
          <w:color w:val="0033CC"/>
          <w:sz w:val="24"/>
          <w:szCs w:val="24"/>
        </w:rPr>
      </w:pPr>
      <w:r>
        <w:rPr>
          <w:color w:val="0033CC"/>
          <w:sz w:val="24"/>
          <w:szCs w:val="24"/>
        </w:rPr>
        <w:t>ayvalikfilmfestivali@baskasinema.com</w:t>
      </w:r>
    </w:p>
    <w:p w14:paraId="311CF5AE" w14:textId="77777777" w:rsidR="008B03A1" w:rsidRDefault="008B03A1" w:rsidP="008B03A1">
      <w:pPr>
        <w:pStyle w:val="AralkYok"/>
        <w:rPr>
          <w:color w:val="0033CC"/>
          <w:sz w:val="24"/>
          <w:szCs w:val="24"/>
        </w:rPr>
      </w:pPr>
      <w:r>
        <w:rPr>
          <w:color w:val="0033CC"/>
          <w:sz w:val="24"/>
          <w:szCs w:val="24"/>
        </w:rPr>
        <w:t>merve.genc@baskasinema.com</w:t>
      </w:r>
    </w:p>
    <w:p w14:paraId="3F09E1FD" w14:textId="77777777" w:rsidR="008B03A1" w:rsidRDefault="008B03A1" w:rsidP="008B03A1">
      <w:pPr>
        <w:pStyle w:val="AralkYok"/>
        <w:rPr>
          <w:b/>
          <w:bCs/>
          <w:sz w:val="24"/>
          <w:szCs w:val="24"/>
        </w:rPr>
      </w:pPr>
      <w:r>
        <w:rPr>
          <w:b/>
          <w:bCs/>
          <w:sz w:val="24"/>
          <w:szCs w:val="24"/>
        </w:rPr>
        <w:t>Sosyal Medya Adresleri:</w:t>
      </w:r>
    </w:p>
    <w:p w14:paraId="792F6F36" w14:textId="77777777" w:rsidR="008B03A1" w:rsidRDefault="008B03A1" w:rsidP="008B03A1">
      <w:pPr>
        <w:pStyle w:val="AralkYok"/>
        <w:rPr>
          <w:sz w:val="24"/>
          <w:szCs w:val="24"/>
        </w:rPr>
      </w:pPr>
      <w:hyperlink r:id="rId4" w:history="1">
        <w:r>
          <w:rPr>
            <w:rStyle w:val="Kpr"/>
            <w:sz w:val="24"/>
            <w:szCs w:val="24"/>
          </w:rPr>
          <w:t>https://www.instagram.com/ayvalik_bsaff/</w:t>
        </w:r>
      </w:hyperlink>
    </w:p>
    <w:p w14:paraId="2BCA75B0" w14:textId="77777777" w:rsidR="008B03A1" w:rsidRDefault="008B03A1" w:rsidP="008B03A1">
      <w:pPr>
        <w:pStyle w:val="AralkYok"/>
        <w:rPr>
          <w:sz w:val="24"/>
          <w:szCs w:val="24"/>
        </w:rPr>
      </w:pPr>
      <w:hyperlink r:id="rId5" w:history="1">
        <w:r>
          <w:rPr>
            <w:rStyle w:val="Kpr"/>
            <w:sz w:val="24"/>
            <w:szCs w:val="24"/>
          </w:rPr>
          <w:t>https://www.twitter.com/ayvalik_bsaff/</w:t>
        </w:r>
      </w:hyperlink>
    </w:p>
    <w:p w14:paraId="11119936" w14:textId="77777777" w:rsidR="008B03A1" w:rsidRDefault="008B03A1" w:rsidP="008B03A1">
      <w:pPr>
        <w:pStyle w:val="AralkYok"/>
        <w:rPr>
          <w:sz w:val="24"/>
          <w:szCs w:val="24"/>
        </w:rPr>
      </w:pPr>
      <w:hyperlink r:id="rId6" w:history="1">
        <w:r>
          <w:rPr>
            <w:rStyle w:val="Kpr"/>
            <w:sz w:val="24"/>
            <w:szCs w:val="24"/>
          </w:rPr>
          <w:t>https://www.facebook.com/BaskaSinemaAyvalikFilmFestivali</w:t>
        </w:r>
      </w:hyperlink>
    </w:p>
    <w:p w14:paraId="6B2F6FE7" w14:textId="77777777" w:rsidR="008B03A1" w:rsidRDefault="008B03A1" w:rsidP="008B03A1">
      <w:pPr>
        <w:pStyle w:val="AralkYok"/>
        <w:rPr>
          <w:sz w:val="24"/>
          <w:szCs w:val="24"/>
        </w:rPr>
      </w:pPr>
      <w:hyperlink r:id="rId7" w:history="1">
        <w:r>
          <w:rPr>
            <w:rStyle w:val="Kpr"/>
            <w:sz w:val="24"/>
            <w:szCs w:val="24"/>
          </w:rPr>
          <w:t>https://www.youtube.com/channel/UCtXAyruJ94kxT84QPPYILDg</w:t>
        </w:r>
      </w:hyperlink>
    </w:p>
    <w:p w14:paraId="15E4CF1B" w14:textId="77777777" w:rsidR="008B03A1" w:rsidRDefault="008B03A1" w:rsidP="008B03A1">
      <w:pPr>
        <w:pStyle w:val="AralkYok"/>
        <w:rPr>
          <w:sz w:val="24"/>
          <w:szCs w:val="24"/>
        </w:rPr>
      </w:pPr>
    </w:p>
    <w:p w14:paraId="100F0727" w14:textId="77777777" w:rsidR="008B03A1" w:rsidRDefault="008B03A1"/>
    <w:sectPr w:rsidR="008B0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A1"/>
    <w:rsid w:val="008B03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2C55"/>
  <w15:chartTrackingRefBased/>
  <w15:docId w15:val="{F4ED9AB3-B70E-409E-83B0-F332341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1"/>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03A1"/>
    <w:rPr>
      <w:color w:val="0563C1" w:themeColor="hyperlink"/>
      <w:u w:val="single"/>
    </w:rPr>
  </w:style>
  <w:style w:type="paragraph" w:styleId="AralkYok">
    <w:name w:val="No Spacing"/>
    <w:uiPriority w:val="1"/>
    <w:qFormat/>
    <w:rsid w:val="008B0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7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skaSinemaAyvalikFilmFestivali" TargetMode="External"/><Relationship Id="rId5" Type="http://schemas.openxmlformats.org/officeDocument/2006/relationships/hyperlink" Target="https://www.twitter.com/ayvalik_bsaff/" TargetMode="External"/><Relationship Id="rId4" Type="http://schemas.openxmlformats.org/officeDocument/2006/relationships/hyperlink" Target="https://www.instagram.com/ayvalik_bsaff/"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2020-11-28T07:29:00Z</dcterms:created>
  <dcterms:modified xsi:type="dcterms:W3CDTF">2020-11-28T07:30:00Z</dcterms:modified>
</cp:coreProperties>
</file>