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87B" w:rsidRPr="0018756E" w:rsidRDefault="004C187B" w:rsidP="004C187B">
      <w:pPr>
        <w:pStyle w:val="Normal1"/>
        <w:jc w:val="center"/>
        <w:rPr>
          <w:rFonts w:asciiTheme="minorHAnsi" w:hAnsiTheme="minorHAnsi" w:cstheme="minorHAnsi"/>
          <w:sz w:val="24"/>
          <w:szCs w:val="24"/>
        </w:rPr>
      </w:pPr>
      <w:r w:rsidRPr="0018756E">
        <w:rPr>
          <w:rFonts w:asciiTheme="minorHAnsi" w:hAnsiTheme="minorHAnsi" w:cstheme="minorHAnsi"/>
          <w:b/>
          <w:color w:val="222222"/>
          <w:sz w:val="24"/>
          <w:szCs w:val="24"/>
        </w:rPr>
        <w:t>“SİNEMA ARTIK KÖYLERDE”</w:t>
      </w:r>
    </w:p>
    <w:p w:rsidR="004C187B" w:rsidRPr="002D2459" w:rsidRDefault="004C187B" w:rsidP="004C187B">
      <w:pPr>
        <w:pStyle w:val="Normal1"/>
        <w:jc w:val="center"/>
        <w:rPr>
          <w:rFonts w:asciiTheme="minorHAnsi" w:hAnsiTheme="minorHAnsi" w:cstheme="minorHAnsi"/>
          <w:sz w:val="40"/>
          <w:szCs w:val="40"/>
        </w:rPr>
      </w:pPr>
      <w:r w:rsidRPr="002D2459">
        <w:rPr>
          <w:rFonts w:asciiTheme="minorHAnsi" w:hAnsiTheme="minorHAnsi" w:cstheme="minorHAnsi"/>
          <w:b/>
          <w:color w:val="222222"/>
          <w:sz w:val="40"/>
          <w:szCs w:val="40"/>
        </w:rPr>
        <w:t>SineMASAL</w:t>
      </w:r>
    </w:p>
    <w:p w:rsidR="004C187B" w:rsidRPr="002D2459" w:rsidRDefault="004C187B" w:rsidP="004C187B">
      <w:pPr>
        <w:pStyle w:val="Normal1"/>
        <w:jc w:val="center"/>
        <w:rPr>
          <w:rFonts w:asciiTheme="minorHAnsi" w:hAnsiTheme="minorHAnsi" w:cstheme="minorHAnsi"/>
          <w:b/>
          <w:color w:val="222222"/>
          <w:sz w:val="40"/>
          <w:szCs w:val="40"/>
        </w:rPr>
      </w:pPr>
      <w:r w:rsidRPr="002D2459">
        <w:rPr>
          <w:rFonts w:asciiTheme="minorHAnsi" w:hAnsiTheme="minorHAnsi" w:cstheme="minorHAnsi"/>
          <w:b/>
          <w:color w:val="222222"/>
          <w:sz w:val="40"/>
          <w:szCs w:val="40"/>
        </w:rPr>
        <w:t>AÇIK HAVA SİNEMA FESTİVALİ 17-30 HAZİRAN 2013</w:t>
      </w:r>
    </w:p>
    <w:p w:rsidR="004C187B" w:rsidRPr="0018756E" w:rsidRDefault="004C187B" w:rsidP="004C187B">
      <w:pPr>
        <w:pStyle w:val="Normal1"/>
        <w:jc w:val="center"/>
        <w:rPr>
          <w:rFonts w:asciiTheme="minorHAnsi" w:hAnsiTheme="minorHAnsi" w:cstheme="minorHAnsi"/>
          <w:sz w:val="24"/>
          <w:szCs w:val="24"/>
        </w:rPr>
      </w:pPr>
    </w:p>
    <w:p w:rsidR="004C187B" w:rsidRPr="0018756E" w:rsidRDefault="004C187B" w:rsidP="0018756E">
      <w:pPr>
        <w:pStyle w:val="Normal1"/>
        <w:ind w:firstLine="567"/>
        <w:jc w:val="both"/>
        <w:rPr>
          <w:rFonts w:asciiTheme="minorHAnsi" w:hAnsiTheme="minorHAnsi" w:cstheme="minorHAnsi"/>
          <w:color w:val="222222"/>
          <w:sz w:val="24"/>
          <w:szCs w:val="24"/>
        </w:rPr>
      </w:pPr>
      <w:r w:rsidRPr="0018756E">
        <w:rPr>
          <w:rFonts w:asciiTheme="minorHAnsi" w:hAnsiTheme="minorHAnsi" w:cstheme="minorHAnsi"/>
          <w:color w:val="222222"/>
          <w:sz w:val="24"/>
          <w:szCs w:val="24"/>
        </w:rPr>
        <w:t>“Sinema Artık Köylerde” sloganıyla yola çıkan</w:t>
      </w:r>
      <w:r w:rsidR="0018756E" w:rsidRPr="0018756E">
        <w:rPr>
          <w:rFonts w:asciiTheme="minorHAnsi" w:hAnsiTheme="minorHAnsi" w:cstheme="minorHAnsi"/>
          <w:color w:val="222222"/>
          <w:sz w:val="24"/>
          <w:szCs w:val="24"/>
        </w:rPr>
        <w:t xml:space="preserve"> </w:t>
      </w:r>
      <w:r w:rsidRPr="0018756E">
        <w:rPr>
          <w:rFonts w:asciiTheme="minorHAnsi" w:hAnsiTheme="minorHAnsi" w:cstheme="minorHAnsi"/>
          <w:color w:val="222222"/>
          <w:sz w:val="24"/>
          <w:szCs w:val="24"/>
        </w:rPr>
        <w:t>ve Avrupa’nın 6 ülkesinden genç sinemacıların katılımı ile Güneydoğu Anadolu Bölge</w:t>
      </w:r>
      <w:r w:rsidR="0018756E" w:rsidRPr="0018756E">
        <w:rPr>
          <w:rFonts w:asciiTheme="minorHAnsi" w:hAnsiTheme="minorHAnsi" w:cstheme="minorHAnsi"/>
          <w:color w:val="222222"/>
          <w:sz w:val="24"/>
          <w:szCs w:val="24"/>
        </w:rPr>
        <w:t xml:space="preserve">sinde 6 ilde gerçekleşecek olan </w:t>
      </w:r>
      <w:r w:rsidRPr="0018756E">
        <w:rPr>
          <w:rFonts w:asciiTheme="minorHAnsi" w:hAnsiTheme="minorHAnsi" w:cstheme="minorHAnsi"/>
          <w:b/>
          <w:color w:val="222222"/>
          <w:sz w:val="24"/>
          <w:szCs w:val="24"/>
        </w:rPr>
        <w:t>SineMASAL</w:t>
      </w:r>
      <w:r w:rsidRPr="0018756E">
        <w:rPr>
          <w:rFonts w:asciiTheme="minorHAnsi" w:hAnsiTheme="minorHAnsi" w:cstheme="minorHAnsi"/>
          <w:color w:val="222222"/>
          <w:sz w:val="24"/>
          <w:szCs w:val="24"/>
        </w:rPr>
        <w:t xml:space="preserve"> Açık Hava Sinema</w:t>
      </w:r>
      <w:r w:rsidRPr="0018756E">
        <w:rPr>
          <w:rFonts w:asciiTheme="minorHAnsi" w:hAnsiTheme="minorHAnsi" w:cstheme="minorHAnsi"/>
          <w:sz w:val="24"/>
          <w:szCs w:val="24"/>
        </w:rPr>
        <w:t xml:space="preserve"> </w:t>
      </w:r>
      <w:r w:rsidRPr="0018756E">
        <w:rPr>
          <w:rFonts w:asciiTheme="minorHAnsi" w:hAnsiTheme="minorHAnsi" w:cstheme="minorHAnsi"/>
          <w:color w:val="222222"/>
          <w:sz w:val="24"/>
          <w:szCs w:val="24"/>
        </w:rPr>
        <w:t>Festivali için geri sayım başladı.</w:t>
      </w:r>
    </w:p>
    <w:p w:rsidR="004C187B" w:rsidRPr="0018756E" w:rsidRDefault="004C187B" w:rsidP="004C187B">
      <w:pPr>
        <w:pStyle w:val="Normal1"/>
        <w:jc w:val="center"/>
        <w:rPr>
          <w:rFonts w:asciiTheme="minorHAnsi" w:hAnsiTheme="minorHAnsi" w:cstheme="minorHAnsi"/>
          <w:sz w:val="24"/>
          <w:szCs w:val="24"/>
        </w:rPr>
      </w:pPr>
    </w:p>
    <w:p w:rsidR="004C187B" w:rsidRPr="0018756E" w:rsidRDefault="004C187B" w:rsidP="004C187B">
      <w:pPr>
        <w:pStyle w:val="Normal1"/>
        <w:spacing w:line="278" w:lineRule="auto"/>
        <w:ind w:firstLine="567"/>
        <w:jc w:val="both"/>
        <w:rPr>
          <w:rFonts w:asciiTheme="minorHAnsi" w:hAnsiTheme="minorHAnsi" w:cstheme="minorHAnsi"/>
          <w:sz w:val="24"/>
          <w:szCs w:val="24"/>
        </w:rPr>
      </w:pPr>
      <w:r w:rsidRPr="0018756E">
        <w:rPr>
          <w:rFonts w:asciiTheme="minorHAnsi" w:eastAsia="Calibri" w:hAnsiTheme="minorHAnsi" w:cstheme="minorHAnsi"/>
          <w:color w:val="222222"/>
          <w:sz w:val="24"/>
          <w:szCs w:val="24"/>
        </w:rPr>
        <w:t>AB Bakanlığı Ulusal Ajansı’nın desteklediği, proje tasarımını ve yönetmenliğini Enes Kaya’nın yaptığı festival, 17 Haziran Pazartesi günü İstanbul’da başlayacak ve sırası ile</w:t>
      </w:r>
      <w:r w:rsidRPr="0018756E">
        <w:rPr>
          <w:rFonts w:asciiTheme="minorHAnsi" w:hAnsiTheme="minorHAnsi" w:cstheme="minorHAnsi"/>
          <w:sz w:val="24"/>
          <w:szCs w:val="24"/>
        </w:rPr>
        <w:t xml:space="preserve"> </w:t>
      </w:r>
      <w:r w:rsidRPr="0018756E">
        <w:rPr>
          <w:rFonts w:asciiTheme="minorHAnsi" w:eastAsia="Calibri" w:hAnsiTheme="minorHAnsi" w:cstheme="minorHAnsi"/>
          <w:b/>
          <w:color w:val="222222"/>
          <w:sz w:val="24"/>
          <w:szCs w:val="24"/>
        </w:rPr>
        <w:t xml:space="preserve">Kahramanmaraş, Gaziantep, Adıyaman, Şanlıurfa, Diyarbakır </w:t>
      </w:r>
      <w:r w:rsidRPr="0018756E">
        <w:rPr>
          <w:rFonts w:asciiTheme="minorHAnsi" w:eastAsia="Calibri" w:hAnsiTheme="minorHAnsi" w:cstheme="minorHAnsi"/>
          <w:color w:val="222222"/>
          <w:sz w:val="24"/>
          <w:szCs w:val="24"/>
        </w:rPr>
        <w:t xml:space="preserve">illerinde devam ederek 30 Haziran Pazar günü </w:t>
      </w:r>
      <w:r w:rsidRPr="0018756E">
        <w:rPr>
          <w:rFonts w:asciiTheme="minorHAnsi" w:eastAsia="Calibri" w:hAnsiTheme="minorHAnsi" w:cstheme="minorHAnsi"/>
          <w:b/>
          <w:color w:val="222222"/>
          <w:sz w:val="24"/>
          <w:szCs w:val="24"/>
        </w:rPr>
        <w:t>Mardin</w:t>
      </w:r>
      <w:r w:rsidRPr="0018756E">
        <w:rPr>
          <w:rFonts w:asciiTheme="minorHAnsi" w:eastAsia="Calibri" w:hAnsiTheme="minorHAnsi" w:cstheme="minorHAnsi"/>
          <w:color w:val="222222"/>
          <w:sz w:val="24"/>
          <w:szCs w:val="24"/>
        </w:rPr>
        <w:t>’de son bulacak.</w:t>
      </w:r>
    </w:p>
    <w:p w:rsidR="004C187B" w:rsidRPr="0018756E" w:rsidRDefault="004C187B" w:rsidP="004C187B">
      <w:pPr>
        <w:pStyle w:val="Normal1"/>
        <w:ind w:firstLine="567"/>
        <w:rPr>
          <w:rFonts w:asciiTheme="minorHAnsi" w:hAnsiTheme="minorHAnsi" w:cstheme="minorHAnsi"/>
          <w:sz w:val="24"/>
          <w:szCs w:val="24"/>
        </w:rPr>
      </w:pPr>
    </w:p>
    <w:p w:rsidR="004C187B" w:rsidRPr="0018756E" w:rsidRDefault="004C187B" w:rsidP="0018756E">
      <w:pPr>
        <w:pStyle w:val="Normal1"/>
        <w:ind w:firstLine="567"/>
        <w:jc w:val="both"/>
        <w:rPr>
          <w:rFonts w:asciiTheme="minorHAnsi" w:hAnsiTheme="minorHAnsi" w:cstheme="minorHAnsi"/>
          <w:color w:val="auto"/>
          <w:sz w:val="24"/>
          <w:szCs w:val="24"/>
          <w:shd w:val="clear" w:color="auto" w:fill="FFFFFF"/>
        </w:rPr>
      </w:pPr>
      <w:r w:rsidRPr="0018756E">
        <w:rPr>
          <w:rFonts w:asciiTheme="minorHAnsi" w:hAnsiTheme="minorHAnsi" w:cstheme="minorHAnsi"/>
          <w:color w:val="222222"/>
          <w:sz w:val="24"/>
          <w:szCs w:val="24"/>
        </w:rPr>
        <w:t>SineMASAL’ı diğer festivallerden farklı kılan en önemli özelliği coğrafi ve ekonomik engellerden dolayı sosyal aktivitelerden mahrum kalan köylerde gerçekleşecek olması</w:t>
      </w:r>
      <w:r w:rsidRPr="0018756E">
        <w:rPr>
          <w:rFonts w:asciiTheme="minorHAnsi" w:hAnsiTheme="minorHAnsi" w:cstheme="minorHAnsi"/>
          <w:color w:val="auto"/>
          <w:sz w:val="24"/>
          <w:szCs w:val="24"/>
          <w:shd w:val="clear" w:color="auto" w:fill="FFFFFF"/>
        </w:rPr>
        <w:t xml:space="preserve">dır. Sonraki yıllarda da </w:t>
      </w:r>
      <w:bookmarkStart w:id="0" w:name="_GoBack"/>
      <w:r w:rsidRPr="0018756E">
        <w:rPr>
          <w:rFonts w:asciiTheme="minorHAnsi" w:hAnsiTheme="minorHAnsi" w:cstheme="minorHAnsi"/>
          <w:color w:val="auto"/>
          <w:sz w:val="24"/>
          <w:szCs w:val="24"/>
          <w:shd w:val="clear" w:color="auto" w:fill="FFFFFF"/>
        </w:rPr>
        <w:t>gezi</w:t>
      </w:r>
      <w:bookmarkEnd w:id="0"/>
      <w:r w:rsidR="00257359">
        <w:rPr>
          <w:rFonts w:asciiTheme="minorHAnsi" w:hAnsiTheme="minorHAnsi" w:cstheme="minorHAnsi"/>
          <w:color w:val="auto"/>
          <w:sz w:val="24"/>
          <w:szCs w:val="24"/>
          <w:shd w:val="clear" w:color="auto" w:fill="FFFFFF"/>
        </w:rPr>
        <w:t>ci festival</w:t>
      </w:r>
      <w:r w:rsidRPr="0018756E">
        <w:rPr>
          <w:rFonts w:asciiTheme="minorHAnsi" w:hAnsiTheme="minorHAnsi" w:cstheme="minorHAnsi"/>
          <w:color w:val="auto"/>
          <w:sz w:val="24"/>
          <w:szCs w:val="24"/>
          <w:shd w:val="clear" w:color="auto" w:fill="FFFFFF"/>
        </w:rPr>
        <w:t xml:space="preserve"> konsepti ile, Türkiye’nin bütün illerini tek tek dolaşarak festivali devam ettirecek olmaları tüm ekibi şimdiden heyecanlandırmakta.</w:t>
      </w:r>
    </w:p>
    <w:p w:rsidR="0018756E" w:rsidRPr="0018756E" w:rsidRDefault="0018756E" w:rsidP="0018756E">
      <w:pPr>
        <w:pStyle w:val="Normal1"/>
        <w:ind w:firstLine="567"/>
        <w:jc w:val="both"/>
        <w:rPr>
          <w:rFonts w:asciiTheme="minorHAnsi" w:hAnsiTheme="minorHAnsi" w:cstheme="minorHAnsi"/>
          <w:color w:val="auto"/>
          <w:sz w:val="24"/>
          <w:szCs w:val="24"/>
          <w:shd w:val="clear" w:color="auto" w:fill="FFFFFF"/>
        </w:rPr>
      </w:pPr>
    </w:p>
    <w:p w:rsidR="0018756E" w:rsidRPr="0018756E" w:rsidRDefault="0018756E" w:rsidP="0018756E">
      <w:pPr>
        <w:spacing w:after="0"/>
        <w:ind w:firstLine="567"/>
        <w:jc w:val="both"/>
        <w:rPr>
          <w:rFonts w:cstheme="minorHAnsi"/>
          <w:sz w:val="24"/>
          <w:szCs w:val="24"/>
        </w:rPr>
      </w:pPr>
      <w:r w:rsidRPr="0018756E">
        <w:rPr>
          <w:rFonts w:cstheme="minorHAnsi"/>
          <w:sz w:val="24"/>
          <w:szCs w:val="24"/>
        </w:rPr>
        <w:t xml:space="preserve">SineMASAL proje tasarımcısı Enes Kaya köylerde festival fikrinin ortaya çıkışını şu şekilde dile getiriyor: “2006 yılından bu yana aktif olarak sinema, dizi ve reklam sektöründe yapım biriminde çalışmalarımı sürdürmekteyim. Bu süreçte Türkiye’nin 41 iline ve yüzlerce köyüne gitme fırsatı buldum. Sonra farkettim ki çekim sürecinde, bizlere gönülden destek olan köy halkına filmlerimiz ulaşmıyor. Bende sinemayı köylere götürmeye karar verdim. AB Bakanlığı Ulusal Ajans’ın desteği ile yıllardır planladığım projemi bir festival haline getirdim. Tamamıyla gönüllü çalışan bir ekip ve bizlere inanan tüm sponsorlarımız ile </w:t>
      </w:r>
      <w:r w:rsidRPr="0018756E">
        <w:rPr>
          <w:rFonts w:cstheme="minorHAnsi"/>
          <w:b/>
          <w:sz w:val="24"/>
          <w:szCs w:val="24"/>
        </w:rPr>
        <w:t>’’Sinema Artık Köylerde’’</w:t>
      </w:r>
      <w:r w:rsidRPr="0018756E">
        <w:rPr>
          <w:rFonts w:cstheme="minorHAnsi"/>
          <w:sz w:val="24"/>
          <w:szCs w:val="24"/>
        </w:rPr>
        <w:t xml:space="preserve"> sloganı eşliğinde bu yıl festivalimizin ilkini gerçekleştireceğiz.</w:t>
      </w:r>
    </w:p>
    <w:p w:rsidR="0018756E" w:rsidRPr="0018756E" w:rsidRDefault="0018756E" w:rsidP="0018756E">
      <w:pPr>
        <w:pStyle w:val="Normal1"/>
        <w:ind w:firstLine="567"/>
        <w:jc w:val="both"/>
        <w:rPr>
          <w:rFonts w:asciiTheme="minorHAnsi" w:eastAsiaTheme="minorHAnsi" w:hAnsiTheme="minorHAnsi" w:cstheme="minorHAnsi"/>
          <w:color w:val="auto"/>
          <w:sz w:val="24"/>
          <w:szCs w:val="24"/>
          <w:lang w:eastAsia="en-US"/>
        </w:rPr>
      </w:pPr>
    </w:p>
    <w:p w:rsidR="0018756E" w:rsidRPr="0018756E" w:rsidRDefault="0018756E" w:rsidP="0018756E">
      <w:pPr>
        <w:pStyle w:val="Normal1"/>
        <w:ind w:firstLine="567"/>
        <w:jc w:val="both"/>
        <w:rPr>
          <w:rFonts w:asciiTheme="minorHAnsi" w:hAnsiTheme="minorHAnsi" w:cstheme="minorHAnsi"/>
          <w:color w:val="222222"/>
          <w:sz w:val="24"/>
          <w:szCs w:val="24"/>
        </w:rPr>
      </w:pPr>
      <w:r w:rsidRPr="0018756E">
        <w:rPr>
          <w:rFonts w:asciiTheme="minorHAnsi" w:hAnsiTheme="minorHAnsi" w:cstheme="minorHAnsi"/>
          <w:sz w:val="24"/>
          <w:szCs w:val="24"/>
        </w:rPr>
        <w:t>Toprağının bereketini nasırlı ellerinden alan Anadolu’ya sunduğumuz ilk SineMASAL’ın hepimize ilham vermesi dileğiyle.”</w:t>
      </w:r>
    </w:p>
    <w:p w:rsidR="0018756E" w:rsidRPr="0018756E" w:rsidRDefault="0018756E" w:rsidP="0018756E">
      <w:pPr>
        <w:pStyle w:val="Normal1"/>
        <w:ind w:firstLine="567"/>
        <w:jc w:val="both"/>
        <w:rPr>
          <w:rFonts w:asciiTheme="minorHAnsi" w:hAnsiTheme="minorHAnsi" w:cstheme="minorHAnsi"/>
          <w:color w:val="222222"/>
          <w:sz w:val="24"/>
          <w:szCs w:val="24"/>
        </w:rPr>
      </w:pPr>
    </w:p>
    <w:p w:rsidR="0018756E" w:rsidRPr="0018756E" w:rsidRDefault="0018756E" w:rsidP="0018756E">
      <w:pPr>
        <w:pStyle w:val="Normal1"/>
        <w:ind w:firstLine="567"/>
        <w:jc w:val="both"/>
        <w:rPr>
          <w:rFonts w:asciiTheme="minorHAnsi" w:hAnsiTheme="minorHAnsi" w:cstheme="minorHAnsi"/>
          <w:color w:val="222222"/>
          <w:sz w:val="24"/>
          <w:szCs w:val="24"/>
        </w:rPr>
      </w:pPr>
      <w:r w:rsidRPr="0018756E">
        <w:rPr>
          <w:rFonts w:asciiTheme="minorHAnsi" w:hAnsiTheme="minorHAnsi" w:cstheme="minorHAnsi"/>
          <w:color w:val="222222"/>
          <w:sz w:val="24"/>
          <w:szCs w:val="24"/>
        </w:rPr>
        <w:t xml:space="preserve">Festival takvimi ve detayları için </w:t>
      </w:r>
      <w:hyperlink r:id="rId4">
        <w:r w:rsidRPr="0018756E">
          <w:rPr>
            <w:rFonts w:asciiTheme="minorHAnsi" w:hAnsiTheme="minorHAnsi" w:cstheme="minorHAnsi"/>
            <w:color w:val="1155CC"/>
            <w:sz w:val="24"/>
            <w:szCs w:val="24"/>
            <w:u w:val="single"/>
          </w:rPr>
          <w:t>www.sinemasal.org</w:t>
        </w:r>
      </w:hyperlink>
      <w:r w:rsidRPr="0018756E">
        <w:rPr>
          <w:rFonts w:asciiTheme="minorHAnsi" w:hAnsiTheme="minorHAnsi" w:cstheme="minorHAnsi"/>
          <w:color w:val="222222"/>
          <w:sz w:val="24"/>
          <w:szCs w:val="24"/>
        </w:rPr>
        <w:t xml:space="preserve"> adresimizi ziyaret edebilir, sosyal medya ağlarımıza dahil olarak da festivali gün gün bizimle birlikte yaşayabilirsiniz.</w:t>
      </w:r>
    </w:p>
    <w:p w:rsidR="0018756E" w:rsidRPr="0018756E" w:rsidRDefault="0018756E" w:rsidP="0018756E">
      <w:pPr>
        <w:pStyle w:val="Normal1"/>
        <w:ind w:firstLine="567"/>
        <w:rPr>
          <w:rFonts w:asciiTheme="minorHAnsi" w:hAnsiTheme="minorHAnsi" w:cstheme="minorHAnsi"/>
          <w:color w:val="222222"/>
          <w:sz w:val="24"/>
          <w:szCs w:val="24"/>
        </w:rPr>
      </w:pPr>
    </w:p>
    <w:p w:rsidR="0018756E" w:rsidRPr="0018756E" w:rsidRDefault="0018756E" w:rsidP="0018756E">
      <w:pPr>
        <w:pStyle w:val="AralkYok"/>
        <w:rPr>
          <w:rFonts w:cstheme="minorHAnsi"/>
          <w:b/>
        </w:rPr>
      </w:pPr>
      <w:r w:rsidRPr="0018756E">
        <w:rPr>
          <w:rFonts w:cstheme="minorHAnsi"/>
          <w:b/>
        </w:rPr>
        <w:t>Festival Programı:</w:t>
      </w:r>
    </w:p>
    <w:p w:rsidR="0018756E" w:rsidRPr="0018756E" w:rsidRDefault="0018756E" w:rsidP="0018756E">
      <w:pPr>
        <w:pStyle w:val="AralkYok"/>
        <w:rPr>
          <w:rFonts w:cstheme="minorHAnsi"/>
        </w:rPr>
      </w:pPr>
      <w:r w:rsidRPr="0018756E">
        <w:rPr>
          <w:rFonts w:cstheme="minorHAnsi"/>
        </w:rPr>
        <w:t>20 Haziran Perşembe : Kahramanmaraş</w:t>
      </w:r>
    </w:p>
    <w:p w:rsidR="0018756E" w:rsidRPr="0018756E" w:rsidRDefault="0018756E" w:rsidP="0018756E">
      <w:pPr>
        <w:pStyle w:val="AralkYok"/>
        <w:rPr>
          <w:rFonts w:cstheme="minorHAnsi"/>
        </w:rPr>
      </w:pPr>
      <w:r w:rsidRPr="0018756E">
        <w:rPr>
          <w:rFonts w:cstheme="minorHAnsi"/>
        </w:rPr>
        <w:t>22 Haziran Cumartesi : Gaziantep</w:t>
      </w:r>
    </w:p>
    <w:p w:rsidR="0018756E" w:rsidRPr="0018756E" w:rsidRDefault="0018756E" w:rsidP="0018756E">
      <w:pPr>
        <w:pStyle w:val="AralkYok"/>
        <w:rPr>
          <w:rFonts w:cstheme="minorHAnsi"/>
        </w:rPr>
      </w:pPr>
      <w:r w:rsidRPr="0018756E">
        <w:rPr>
          <w:rFonts w:cstheme="minorHAnsi"/>
        </w:rPr>
        <w:t>24 Haziran Pazartesi : Adıyaman</w:t>
      </w:r>
    </w:p>
    <w:p w:rsidR="0018756E" w:rsidRPr="0018756E" w:rsidRDefault="0018756E" w:rsidP="0018756E">
      <w:pPr>
        <w:pStyle w:val="AralkYok"/>
        <w:rPr>
          <w:rFonts w:cstheme="minorHAnsi"/>
        </w:rPr>
      </w:pPr>
      <w:r w:rsidRPr="0018756E">
        <w:rPr>
          <w:rFonts w:cstheme="minorHAnsi"/>
        </w:rPr>
        <w:t>26 Haziran Çarşamba : Şanlıurfa</w:t>
      </w:r>
    </w:p>
    <w:p w:rsidR="0018756E" w:rsidRPr="0018756E" w:rsidRDefault="0018756E" w:rsidP="0018756E">
      <w:pPr>
        <w:pStyle w:val="AralkYok"/>
        <w:rPr>
          <w:rFonts w:cstheme="minorHAnsi"/>
        </w:rPr>
      </w:pPr>
      <w:r w:rsidRPr="0018756E">
        <w:rPr>
          <w:rFonts w:cstheme="minorHAnsi"/>
        </w:rPr>
        <w:t>28 Haziran Cuma : Diyarbakır</w:t>
      </w:r>
    </w:p>
    <w:p w:rsidR="0018756E" w:rsidRPr="0018756E" w:rsidRDefault="0018756E" w:rsidP="0018756E">
      <w:pPr>
        <w:pStyle w:val="AralkYok"/>
        <w:rPr>
          <w:rFonts w:cstheme="minorHAnsi"/>
        </w:rPr>
      </w:pPr>
      <w:r w:rsidRPr="0018756E">
        <w:rPr>
          <w:rFonts w:cstheme="minorHAnsi"/>
        </w:rPr>
        <w:t>30 Haziran Pazar : Mardin</w:t>
      </w:r>
    </w:p>
    <w:p w:rsidR="0018756E" w:rsidRDefault="0018756E" w:rsidP="0018756E">
      <w:pPr>
        <w:pStyle w:val="AralkYok"/>
      </w:pPr>
    </w:p>
    <w:p w:rsidR="004C187B" w:rsidRPr="00566D37" w:rsidRDefault="004C187B" w:rsidP="00566D37">
      <w:pPr>
        <w:pStyle w:val="AralkYok"/>
        <w:jc w:val="right"/>
      </w:pPr>
      <w:r w:rsidRPr="00566D37">
        <w:t xml:space="preserve">Websitesi: </w:t>
      </w:r>
      <w:hyperlink r:id="rId5" w:history="1">
        <w:r w:rsidRPr="00566D37">
          <w:rPr>
            <w:rStyle w:val="Kpr"/>
          </w:rPr>
          <w:t>http://www.sinemasal.org</w:t>
        </w:r>
      </w:hyperlink>
    </w:p>
    <w:p w:rsidR="004C187B" w:rsidRPr="00566D37" w:rsidRDefault="004C187B" w:rsidP="00566D37">
      <w:pPr>
        <w:pStyle w:val="AralkYok"/>
        <w:jc w:val="right"/>
      </w:pPr>
      <w:r w:rsidRPr="00566D37">
        <w:lastRenderedPageBreak/>
        <w:t xml:space="preserve">E-mail: </w:t>
      </w:r>
      <w:hyperlink r:id="rId6" w:history="1">
        <w:r w:rsidRPr="00566D37">
          <w:rPr>
            <w:rStyle w:val="Kpr"/>
          </w:rPr>
          <w:t>info@sinemasal.org</w:t>
        </w:r>
      </w:hyperlink>
    </w:p>
    <w:sectPr w:rsidR="004C187B" w:rsidRPr="00566D37" w:rsidSect="006E19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C187B"/>
    <w:rsid w:val="0018756E"/>
    <w:rsid w:val="00257359"/>
    <w:rsid w:val="002D2459"/>
    <w:rsid w:val="0033156B"/>
    <w:rsid w:val="004C187B"/>
    <w:rsid w:val="004F3784"/>
    <w:rsid w:val="00566D37"/>
    <w:rsid w:val="006E19BB"/>
    <w:rsid w:val="007632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5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4C187B"/>
    <w:pPr>
      <w:spacing w:after="0"/>
    </w:pPr>
    <w:rPr>
      <w:rFonts w:ascii="Arial" w:eastAsia="Arial" w:hAnsi="Arial" w:cs="Arial"/>
      <w:color w:val="000000"/>
      <w:lang w:eastAsia="tr-TR"/>
    </w:rPr>
  </w:style>
  <w:style w:type="character" w:styleId="Kpr">
    <w:name w:val="Hyperlink"/>
    <w:basedOn w:val="VarsaylanParagrafYazTipi"/>
    <w:uiPriority w:val="99"/>
    <w:unhideWhenUsed/>
    <w:rsid w:val="004C187B"/>
    <w:rPr>
      <w:color w:val="0000FF" w:themeColor="hyperlink"/>
      <w:u w:val="single"/>
    </w:rPr>
  </w:style>
  <w:style w:type="paragraph" w:styleId="AralkYok">
    <w:name w:val="No Spacing"/>
    <w:uiPriority w:val="1"/>
    <w:qFormat/>
    <w:rsid w:val="00566D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C187B"/>
    <w:pPr>
      <w:spacing w:after="0"/>
    </w:pPr>
    <w:rPr>
      <w:rFonts w:ascii="Arial" w:eastAsia="Arial" w:hAnsi="Arial" w:cs="Arial"/>
      <w:color w:val="000000"/>
      <w:lang w:eastAsia="tr-TR"/>
    </w:rPr>
  </w:style>
  <w:style w:type="character" w:styleId="Hyperlink">
    <w:name w:val="Hyperlink"/>
    <w:basedOn w:val="DefaultParagraphFont"/>
    <w:uiPriority w:val="99"/>
    <w:unhideWhenUsed/>
    <w:rsid w:val="004C187B"/>
    <w:rPr>
      <w:color w:val="0000FF" w:themeColor="hyperlink"/>
      <w:u w:val="single"/>
    </w:rPr>
  </w:style>
  <w:style w:type="paragraph" w:styleId="NoSpacing">
    <w:name w:val="No Spacing"/>
    <w:uiPriority w:val="1"/>
    <w:qFormat/>
    <w:rsid w:val="00566D3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inemasal.org" TargetMode="External"/><Relationship Id="rId5" Type="http://schemas.openxmlformats.org/officeDocument/2006/relationships/hyperlink" Target="http://www.sinemasal.org" TargetMode="External"/><Relationship Id="rId4" Type="http://schemas.openxmlformats.org/officeDocument/2006/relationships/hyperlink" Target="http://www.sinemasal.org/"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Lunaroom</dc:creator>
  <cp:lastModifiedBy>ao</cp:lastModifiedBy>
  <cp:revision>6</cp:revision>
  <dcterms:created xsi:type="dcterms:W3CDTF">2013-05-03T21:45:00Z</dcterms:created>
  <dcterms:modified xsi:type="dcterms:W3CDTF">2013-05-22T19:36:00Z</dcterms:modified>
</cp:coreProperties>
</file>