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FC" w:rsidRPr="00000260" w:rsidRDefault="00000260" w:rsidP="00000260">
      <w:pPr>
        <w:pStyle w:val="AralkYok"/>
        <w:jc w:val="center"/>
        <w:rPr>
          <w:rFonts w:ascii="Century Gothic" w:hAnsi="Century Gothic"/>
          <w:b/>
          <w:sz w:val="40"/>
          <w:szCs w:val="40"/>
        </w:rPr>
      </w:pPr>
      <w:bookmarkStart w:id="0" w:name="_GoBack"/>
      <w:r>
        <w:rPr>
          <w:rFonts w:ascii="Century Gothic" w:hAnsi="Century Gothic"/>
          <w:b/>
          <w:sz w:val="40"/>
          <w:szCs w:val="40"/>
        </w:rPr>
        <w:t>SİNEMA</w:t>
      </w:r>
      <w:r w:rsidR="009139FC" w:rsidRPr="00000260">
        <w:rPr>
          <w:rFonts w:ascii="Century Gothic" w:hAnsi="Century Gothic"/>
          <w:b/>
          <w:sz w:val="40"/>
          <w:szCs w:val="40"/>
        </w:rPr>
        <w:t>SEVERLERİN</w:t>
      </w:r>
      <w:r>
        <w:rPr>
          <w:rFonts w:ascii="Century Gothic" w:hAnsi="Century Gothic"/>
          <w:b/>
          <w:sz w:val="40"/>
          <w:szCs w:val="40"/>
        </w:rPr>
        <w:t xml:space="preserve"> </w:t>
      </w:r>
      <w:r w:rsidR="009139FC" w:rsidRPr="00000260">
        <w:rPr>
          <w:rFonts w:ascii="Century Gothic" w:hAnsi="Century Gothic"/>
          <w:b/>
          <w:sz w:val="40"/>
          <w:szCs w:val="40"/>
        </w:rPr>
        <w:t>ARŞİVİNDE YERALACAK YENİ BİR DVD</w:t>
      </w:r>
      <w:r w:rsidR="007D5360" w:rsidRPr="00000260">
        <w:rPr>
          <w:rFonts w:ascii="Century Gothic" w:hAnsi="Century Gothic"/>
          <w:b/>
          <w:sz w:val="40"/>
          <w:szCs w:val="40"/>
        </w:rPr>
        <w:t xml:space="preserve"> </w:t>
      </w:r>
      <w:r w:rsidR="009139FC" w:rsidRPr="00000260">
        <w:rPr>
          <w:rFonts w:ascii="Century Gothic" w:hAnsi="Century Gothic"/>
          <w:b/>
          <w:sz w:val="40"/>
          <w:szCs w:val="40"/>
        </w:rPr>
        <w:t>“DALİDA” FİLMİ 12 TEMMUZ’DA ÇIKIYOR</w:t>
      </w:r>
    </w:p>
    <w:p w:rsidR="00000260" w:rsidRDefault="00000260" w:rsidP="00000260">
      <w:pPr>
        <w:pStyle w:val="AralkYok"/>
      </w:pPr>
    </w:p>
    <w:p w:rsidR="009139FC" w:rsidRPr="00000260" w:rsidRDefault="00E44240" w:rsidP="00B42B54">
      <w:pPr>
        <w:jc w:val="center"/>
        <w:rPr>
          <w:rFonts w:ascii="Century Gothic" w:hAnsi="Century Gothic"/>
          <w:b/>
          <w:sz w:val="28"/>
          <w:szCs w:val="28"/>
        </w:rPr>
      </w:pPr>
      <w:r w:rsidRPr="00000260">
        <w:rPr>
          <w:rFonts w:ascii="Century Gothic" w:hAnsi="Century Gothic"/>
          <w:b/>
          <w:sz w:val="28"/>
          <w:szCs w:val="28"/>
        </w:rPr>
        <w:t xml:space="preserve">TÜM ZAMANLARIN EN ÜNLÜ ŞARKICISI DALİDA’NIN </w:t>
      </w:r>
      <w:r w:rsidR="009139FC" w:rsidRPr="00000260">
        <w:rPr>
          <w:rFonts w:ascii="Century Gothic" w:hAnsi="Century Gothic"/>
          <w:b/>
          <w:sz w:val="28"/>
          <w:szCs w:val="28"/>
        </w:rPr>
        <w:t>SANSASYONEL VE BİR O KADAR ACI DOLU HAYATI GÖZLER ÖNÜNE SERİLİYOR</w:t>
      </w:r>
      <w:r w:rsidR="007D5360" w:rsidRPr="00000260">
        <w:rPr>
          <w:rFonts w:ascii="Century Gothic" w:hAnsi="Century Gothic"/>
          <w:b/>
          <w:sz w:val="28"/>
          <w:szCs w:val="28"/>
        </w:rPr>
        <w:t>.</w:t>
      </w:r>
    </w:p>
    <w:p w:rsidR="001D2203" w:rsidRDefault="003815AE" w:rsidP="00A62867">
      <w:pPr>
        <w:jc w:val="both"/>
        <w:rPr>
          <w:rFonts w:ascii="Century Gothic" w:hAnsi="Century Gothic"/>
          <w:sz w:val="24"/>
          <w:szCs w:val="24"/>
        </w:rPr>
      </w:pPr>
      <w:r w:rsidRPr="00A62867">
        <w:rPr>
          <w:rFonts w:ascii="Century Gothic" w:hAnsi="Century Gothic"/>
          <w:sz w:val="24"/>
          <w:szCs w:val="24"/>
        </w:rPr>
        <w:t xml:space="preserve">Tüm zamanların en ünlü şarkıcılarından </w:t>
      </w:r>
      <w:proofErr w:type="spellStart"/>
      <w:r w:rsidRPr="00A62867">
        <w:rPr>
          <w:rFonts w:ascii="Century Gothic" w:hAnsi="Century Gothic"/>
          <w:sz w:val="24"/>
          <w:szCs w:val="24"/>
        </w:rPr>
        <w:t>DALIDA’nın</w:t>
      </w:r>
      <w:proofErr w:type="spellEnd"/>
      <w:r w:rsidRPr="00A62867">
        <w:rPr>
          <w:rFonts w:ascii="Century Gothic" w:hAnsi="Century Gothic"/>
          <w:sz w:val="24"/>
          <w:szCs w:val="24"/>
        </w:rPr>
        <w:t xml:space="preserve"> hayatı</w:t>
      </w:r>
      <w:r w:rsidR="007D5360">
        <w:rPr>
          <w:rFonts w:ascii="Century Gothic" w:hAnsi="Century Gothic"/>
          <w:sz w:val="24"/>
          <w:szCs w:val="24"/>
        </w:rPr>
        <w:t>nı konu alan film bu yıl ülkemizde ilk olarak İstanbul film festivalinde gösterime girdi.</w:t>
      </w:r>
      <w:r w:rsidR="00000260">
        <w:rPr>
          <w:rFonts w:ascii="Century Gothic" w:hAnsi="Century Gothic"/>
          <w:sz w:val="24"/>
          <w:szCs w:val="24"/>
        </w:rPr>
        <w:t xml:space="preserve"> </w:t>
      </w:r>
      <w:r w:rsidR="007D5360">
        <w:rPr>
          <w:rFonts w:ascii="Century Gothic" w:hAnsi="Century Gothic"/>
          <w:sz w:val="24"/>
          <w:szCs w:val="24"/>
        </w:rPr>
        <w:t xml:space="preserve">Ve Daha sonra sinemalarda </w:t>
      </w:r>
      <w:r w:rsidR="00000260">
        <w:rPr>
          <w:rFonts w:ascii="Century Gothic" w:hAnsi="Century Gothic"/>
          <w:sz w:val="24"/>
          <w:szCs w:val="24"/>
        </w:rPr>
        <w:t>gösterilen filmin, arşivlik DVD.</w:t>
      </w:r>
      <w:r w:rsidR="007D5360">
        <w:rPr>
          <w:rFonts w:ascii="Century Gothic" w:hAnsi="Century Gothic"/>
          <w:sz w:val="24"/>
          <w:szCs w:val="24"/>
        </w:rPr>
        <w:t xml:space="preserve">si 12 Temmuz’da tüm satış noktalarında sinema severlerle buluşmaya hazırlanıyor. </w:t>
      </w:r>
    </w:p>
    <w:p w:rsidR="001D2203" w:rsidRDefault="003815AE" w:rsidP="00A62867">
      <w:pPr>
        <w:jc w:val="both"/>
        <w:rPr>
          <w:rFonts w:ascii="Century Gothic" w:hAnsi="Century Gothic"/>
          <w:sz w:val="24"/>
          <w:szCs w:val="24"/>
        </w:rPr>
      </w:pPr>
      <w:r w:rsidRPr="00A62867">
        <w:rPr>
          <w:rFonts w:ascii="Century Gothic" w:hAnsi="Century Gothic"/>
          <w:sz w:val="24"/>
          <w:szCs w:val="24"/>
        </w:rPr>
        <w:t xml:space="preserve">Kahire’de doğan ve henüz 23 yaşındayken Paris </w:t>
      </w:r>
      <w:proofErr w:type="spellStart"/>
      <w:r w:rsidRPr="00A62867">
        <w:rPr>
          <w:rFonts w:ascii="Century Gothic" w:hAnsi="Century Gothic"/>
          <w:sz w:val="24"/>
          <w:szCs w:val="24"/>
        </w:rPr>
        <w:t>Olympia’da</w:t>
      </w:r>
      <w:proofErr w:type="spellEnd"/>
      <w:r w:rsidRPr="00A62867">
        <w:rPr>
          <w:rFonts w:ascii="Century Gothic" w:hAnsi="Century Gothic"/>
          <w:sz w:val="24"/>
          <w:szCs w:val="24"/>
        </w:rPr>
        <w:t xml:space="preserve"> ilk konserini vererek şöhret basamaklarını tırmanan </w:t>
      </w:r>
      <w:proofErr w:type="spellStart"/>
      <w:r w:rsidR="001D2203">
        <w:rPr>
          <w:rFonts w:ascii="Century Gothic" w:hAnsi="Century Gothic"/>
          <w:sz w:val="24"/>
          <w:szCs w:val="24"/>
        </w:rPr>
        <w:t>Dalida</w:t>
      </w:r>
      <w:proofErr w:type="spellEnd"/>
      <w:r w:rsidR="00CB7F36">
        <w:rPr>
          <w:rFonts w:ascii="Century Gothic" w:hAnsi="Century Gothic"/>
          <w:sz w:val="24"/>
          <w:szCs w:val="24"/>
        </w:rPr>
        <w:t xml:space="preserve">, </w:t>
      </w:r>
      <w:r w:rsidR="001D2203">
        <w:rPr>
          <w:rFonts w:ascii="Century Gothic" w:hAnsi="Century Gothic"/>
          <w:sz w:val="24"/>
          <w:szCs w:val="24"/>
        </w:rPr>
        <w:t xml:space="preserve">müzik yaşamı boyunca 170 milyon adet plağı satıldı. 2000’ e yakın şarkıyı </w:t>
      </w:r>
      <w:proofErr w:type="spellStart"/>
      <w:r w:rsidR="001D2203">
        <w:rPr>
          <w:rFonts w:ascii="Century Gothic" w:hAnsi="Century Gothic"/>
          <w:sz w:val="24"/>
          <w:szCs w:val="24"/>
        </w:rPr>
        <w:t>kayıtetti</w:t>
      </w:r>
      <w:proofErr w:type="spellEnd"/>
      <w:r w:rsidR="001D2203">
        <w:rPr>
          <w:rFonts w:ascii="Century Gothic" w:hAnsi="Century Gothic"/>
          <w:sz w:val="24"/>
          <w:szCs w:val="24"/>
        </w:rPr>
        <w:t xml:space="preserve"> ve 70 altın plak kazandı.</w:t>
      </w:r>
    </w:p>
    <w:p w:rsidR="0081786E" w:rsidRDefault="001D2203" w:rsidP="00A62867">
      <w:pPr>
        <w:jc w:val="both"/>
        <w:rPr>
          <w:rFonts w:ascii="Century Gothic" w:hAnsi="Century Gothic"/>
          <w:sz w:val="24"/>
          <w:szCs w:val="24"/>
        </w:rPr>
      </w:pPr>
      <w:proofErr w:type="spellStart"/>
      <w:r w:rsidRPr="001D2203">
        <w:rPr>
          <w:rFonts w:ascii="Century Gothic" w:hAnsi="Century Gothic"/>
          <w:sz w:val="24"/>
          <w:szCs w:val="24"/>
        </w:rPr>
        <w:t>Dalida</w:t>
      </w:r>
      <w:proofErr w:type="spellEnd"/>
      <w:r w:rsidR="00CB7F36">
        <w:rPr>
          <w:rFonts w:ascii="Century Gothic" w:hAnsi="Century Gothic"/>
          <w:sz w:val="24"/>
          <w:szCs w:val="24"/>
        </w:rPr>
        <w:t>,</w:t>
      </w:r>
      <w:r w:rsidRPr="001D2203">
        <w:rPr>
          <w:rFonts w:ascii="Century Gothic" w:hAnsi="Century Gothic"/>
          <w:sz w:val="24"/>
          <w:szCs w:val="24"/>
        </w:rPr>
        <w:t xml:space="preserve"> yaşadığı çağın ötesine geçen inanılmaz sahne performansı ve akıl almaz yeteneğiyle zamanımızın pek çok starına da öncülük etti.</w:t>
      </w:r>
      <w:r w:rsidR="0000026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1987’de </w:t>
      </w:r>
      <w:r w:rsidR="00CB7F36">
        <w:rPr>
          <w:rFonts w:ascii="Century Gothic" w:hAnsi="Century Gothic"/>
          <w:sz w:val="24"/>
          <w:szCs w:val="24"/>
        </w:rPr>
        <w:t xml:space="preserve">trajik hayatını 54 yaşında intihar ederek sonlandıran sanatçı </w:t>
      </w:r>
      <w:proofErr w:type="spellStart"/>
      <w:r w:rsidR="00CB7F36">
        <w:rPr>
          <w:rFonts w:ascii="Century Gothic" w:hAnsi="Century Gothic"/>
          <w:sz w:val="24"/>
          <w:szCs w:val="24"/>
        </w:rPr>
        <w:t>Dalida’nın</w:t>
      </w:r>
      <w:proofErr w:type="spellEnd"/>
      <w:r w:rsidR="00A22794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dünyada ve ülkemizde </w:t>
      </w:r>
      <w:r w:rsidR="00B42B54" w:rsidRPr="00B42B54">
        <w:rPr>
          <w:rFonts w:ascii="Century Gothic" w:hAnsi="Century Gothic"/>
          <w:sz w:val="24"/>
          <w:szCs w:val="24"/>
        </w:rPr>
        <w:t>geçen onca yıla rağmen şarkıları</w:t>
      </w:r>
      <w:r w:rsidR="00E973A2">
        <w:rPr>
          <w:rFonts w:ascii="Century Gothic" w:hAnsi="Century Gothic"/>
          <w:sz w:val="24"/>
          <w:szCs w:val="24"/>
        </w:rPr>
        <w:t>,</w:t>
      </w:r>
      <w:r w:rsidR="00CB7F36">
        <w:rPr>
          <w:rFonts w:ascii="Century Gothic" w:hAnsi="Century Gothic"/>
          <w:sz w:val="24"/>
          <w:szCs w:val="24"/>
        </w:rPr>
        <w:t xml:space="preserve"> hala dinleyenleri büyülemeye devam etmektedir.</w:t>
      </w:r>
    </w:p>
    <w:p w:rsidR="00B42B54" w:rsidRDefault="00B42B54" w:rsidP="00A62867">
      <w:pPr>
        <w:jc w:val="both"/>
        <w:rPr>
          <w:rFonts w:ascii="Century Gothic" w:hAnsi="Century Gothic"/>
          <w:b/>
          <w:sz w:val="24"/>
          <w:szCs w:val="24"/>
        </w:rPr>
      </w:pPr>
      <w:r w:rsidRPr="00B42B54">
        <w:rPr>
          <w:rFonts w:ascii="Century Gothic" w:hAnsi="Century Gothic"/>
          <w:b/>
          <w:sz w:val="24"/>
          <w:szCs w:val="24"/>
        </w:rPr>
        <w:t>Arşiv nite</w:t>
      </w:r>
      <w:r w:rsidR="00000260">
        <w:rPr>
          <w:rFonts w:ascii="Century Gothic" w:hAnsi="Century Gothic"/>
          <w:b/>
          <w:sz w:val="24"/>
          <w:szCs w:val="24"/>
        </w:rPr>
        <w:t>liği taşıyan bu filmde “</w:t>
      </w:r>
      <w:proofErr w:type="spellStart"/>
      <w:r w:rsidR="00000260">
        <w:rPr>
          <w:rFonts w:ascii="Century Gothic" w:hAnsi="Century Gothic"/>
          <w:b/>
          <w:sz w:val="24"/>
          <w:szCs w:val="24"/>
        </w:rPr>
        <w:t>Dalida”</w:t>
      </w:r>
      <w:r w:rsidRPr="00B42B54">
        <w:rPr>
          <w:rFonts w:ascii="Century Gothic" w:hAnsi="Century Gothic"/>
          <w:b/>
          <w:sz w:val="24"/>
          <w:szCs w:val="24"/>
        </w:rPr>
        <w:t>nın</w:t>
      </w:r>
      <w:proofErr w:type="spellEnd"/>
      <w:r w:rsidRPr="00B42B54">
        <w:rPr>
          <w:rFonts w:ascii="Century Gothic" w:hAnsi="Century Gothic"/>
          <w:b/>
          <w:sz w:val="24"/>
          <w:szCs w:val="24"/>
        </w:rPr>
        <w:t xml:space="preserve"> yaşam hikayesini ve eşsiz sahne </w:t>
      </w:r>
      <w:proofErr w:type="spellStart"/>
      <w:r w:rsidRPr="00B42B54">
        <w:rPr>
          <w:rFonts w:ascii="Century Gothic" w:hAnsi="Century Gothic"/>
          <w:b/>
          <w:sz w:val="24"/>
          <w:szCs w:val="24"/>
        </w:rPr>
        <w:t>performanı</w:t>
      </w:r>
      <w:proofErr w:type="spellEnd"/>
      <w:r w:rsidRPr="00B42B54">
        <w:rPr>
          <w:rFonts w:ascii="Century Gothic" w:hAnsi="Century Gothic"/>
          <w:b/>
          <w:sz w:val="24"/>
          <w:szCs w:val="24"/>
        </w:rPr>
        <w:t xml:space="preserve"> izleyeceksiniz.</w:t>
      </w:r>
    </w:p>
    <w:p w:rsidR="0081786E" w:rsidRPr="0081786E" w:rsidRDefault="0081786E" w:rsidP="00A62867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81786E">
        <w:rPr>
          <w:rFonts w:ascii="Century Gothic" w:hAnsi="Century Gothic"/>
          <w:b/>
          <w:sz w:val="24"/>
          <w:szCs w:val="24"/>
          <w:u w:val="single"/>
        </w:rPr>
        <w:t>FİLMİN KÜNYESİ</w:t>
      </w:r>
    </w:p>
    <w:p w:rsidR="002D1D9A" w:rsidRPr="0081786E" w:rsidRDefault="00000260" w:rsidP="0081786E">
      <w:pPr>
        <w:pStyle w:val="AralkYok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Yönetmen</w:t>
      </w:r>
      <w:r w:rsidR="002D1D9A" w:rsidRPr="0081786E">
        <w:rPr>
          <w:rFonts w:ascii="Century Gothic" w:hAnsi="Century Gothic"/>
          <w:sz w:val="24"/>
          <w:szCs w:val="24"/>
        </w:rPr>
        <w:t>: Lisa AZUELOS</w:t>
      </w:r>
    </w:p>
    <w:p w:rsidR="002D1D9A" w:rsidRPr="0081786E" w:rsidRDefault="002D1D9A" w:rsidP="0081786E">
      <w:pPr>
        <w:pStyle w:val="AralkYok"/>
        <w:rPr>
          <w:rFonts w:ascii="Century Gothic" w:hAnsi="Century Gothic"/>
          <w:sz w:val="24"/>
          <w:szCs w:val="24"/>
        </w:rPr>
      </w:pPr>
      <w:r w:rsidRPr="0081786E">
        <w:rPr>
          <w:rFonts w:ascii="Century Gothic" w:hAnsi="Century Gothic"/>
          <w:sz w:val="24"/>
          <w:szCs w:val="24"/>
        </w:rPr>
        <w:t>Yapımcılar:</w:t>
      </w:r>
      <w:r w:rsidR="0000026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1786E">
        <w:rPr>
          <w:rFonts w:ascii="Century Gothic" w:hAnsi="Century Gothic"/>
          <w:sz w:val="24"/>
          <w:szCs w:val="24"/>
        </w:rPr>
        <w:t>Julien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 MADON, Lisa AZUELOS, </w:t>
      </w:r>
      <w:proofErr w:type="spellStart"/>
      <w:r w:rsidRPr="0081786E">
        <w:rPr>
          <w:rFonts w:ascii="Century Gothic" w:hAnsi="Century Gothic"/>
          <w:sz w:val="24"/>
          <w:szCs w:val="24"/>
        </w:rPr>
        <w:t>Jerome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 SEYDOUX</w:t>
      </w:r>
    </w:p>
    <w:p w:rsidR="002D1D9A" w:rsidRPr="0081786E" w:rsidRDefault="002D1D9A" w:rsidP="0081786E">
      <w:pPr>
        <w:pStyle w:val="AralkYok"/>
        <w:rPr>
          <w:rFonts w:ascii="Century Gothic" w:hAnsi="Century Gothic"/>
          <w:sz w:val="24"/>
          <w:szCs w:val="24"/>
        </w:rPr>
      </w:pPr>
      <w:r w:rsidRPr="0081786E">
        <w:rPr>
          <w:rFonts w:ascii="Century Gothic" w:hAnsi="Century Gothic"/>
          <w:sz w:val="24"/>
          <w:szCs w:val="24"/>
        </w:rPr>
        <w:t>Senaryo: Lisa AZUELOS &amp; Orlando</w:t>
      </w:r>
    </w:p>
    <w:p w:rsidR="002D1D9A" w:rsidRPr="0081786E" w:rsidRDefault="002D1D9A" w:rsidP="0081786E">
      <w:pPr>
        <w:pStyle w:val="AralkYok"/>
        <w:rPr>
          <w:rFonts w:ascii="Century Gothic" w:hAnsi="Century Gothic"/>
          <w:sz w:val="24"/>
          <w:szCs w:val="24"/>
        </w:rPr>
      </w:pPr>
      <w:r w:rsidRPr="0081786E">
        <w:rPr>
          <w:rFonts w:ascii="Century Gothic" w:hAnsi="Century Gothic"/>
          <w:sz w:val="24"/>
          <w:szCs w:val="24"/>
        </w:rPr>
        <w:t>Görüntü Yönetmeni</w:t>
      </w:r>
      <w:r w:rsidR="00000260">
        <w:rPr>
          <w:rFonts w:ascii="Century Gothic" w:hAnsi="Century Gothic"/>
          <w:sz w:val="24"/>
          <w:szCs w:val="24"/>
        </w:rPr>
        <w:t>:</w:t>
      </w:r>
      <w:r w:rsidRPr="008178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1786E">
        <w:rPr>
          <w:rFonts w:ascii="Century Gothic" w:hAnsi="Century Gothic"/>
          <w:sz w:val="24"/>
          <w:szCs w:val="24"/>
        </w:rPr>
        <w:t>Antonie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1786E">
        <w:rPr>
          <w:rFonts w:ascii="Century Gothic" w:hAnsi="Century Gothic"/>
          <w:sz w:val="24"/>
          <w:szCs w:val="24"/>
        </w:rPr>
        <w:t>Sanıer</w:t>
      </w:r>
      <w:proofErr w:type="spellEnd"/>
    </w:p>
    <w:p w:rsidR="002D1D9A" w:rsidRPr="0081786E" w:rsidRDefault="00000260" w:rsidP="0081786E">
      <w:pPr>
        <w:pStyle w:val="AralkYok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Müzik</w:t>
      </w:r>
      <w:r w:rsidR="002D1D9A" w:rsidRPr="0081786E">
        <w:rPr>
          <w:rFonts w:ascii="Century Gothic" w:hAnsi="Century Gothic"/>
          <w:sz w:val="24"/>
          <w:szCs w:val="24"/>
        </w:rPr>
        <w:t xml:space="preserve">: </w:t>
      </w:r>
      <w:proofErr w:type="spellStart"/>
      <w:r w:rsidR="002D1D9A" w:rsidRPr="0081786E">
        <w:rPr>
          <w:rFonts w:ascii="Century Gothic" w:hAnsi="Century Gothic"/>
          <w:sz w:val="24"/>
          <w:szCs w:val="24"/>
        </w:rPr>
        <w:t>Jeanne</w:t>
      </w:r>
      <w:proofErr w:type="spellEnd"/>
      <w:r w:rsidR="002D1D9A" w:rsidRPr="0081786E">
        <w:rPr>
          <w:rFonts w:ascii="Century Gothic" w:hAnsi="Century Gothic"/>
          <w:sz w:val="24"/>
          <w:szCs w:val="24"/>
        </w:rPr>
        <w:t xml:space="preserve"> TRELLU, </w:t>
      </w:r>
      <w:proofErr w:type="spellStart"/>
      <w:r w:rsidR="002D1D9A" w:rsidRPr="0081786E">
        <w:rPr>
          <w:rFonts w:ascii="Century Gothic" w:hAnsi="Century Gothic"/>
          <w:sz w:val="24"/>
          <w:szCs w:val="24"/>
        </w:rPr>
        <w:t>Jaco</w:t>
      </w:r>
      <w:proofErr w:type="spellEnd"/>
      <w:r w:rsidR="002D1D9A" w:rsidRPr="0081786E">
        <w:rPr>
          <w:rFonts w:ascii="Century Gothic" w:hAnsi="Century Gothic"/>
          <w:sz w:val="24"/>
          <w:szCs w:val="24"/>
        </w:rPr>
        <w:t xml:space="preserve"> ZIJLSTRA</w:t>
      </w:r>
    </w:p>
    <w:p w:rsidR="002D1D9A" w:rsidRPr="0081786E" w:rsidRDefault="00000260" w:rsidP="0081786E">
      <w:pPr>
        <w:pStyle w:val="AralkYok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Kurgu</w:t>
      </w:r>
      <w:r w:rsidR="002D1D9A" w:rsidRPr="0081786E">
        <w:rPr>
          <w:rFonts w:ascii="Century Gothic" w:hAnsi="Century Gothic"/>
          <w:sz w:val="24"/>
          <w:szCs w:val="24"/>
        </w:rPr>
        <w:t>: Thomas FERNANDEZ</w:t>
      </w:r>
    </w:p>
    <w:p w:rsidR="002D1D9A" w:rsidRPr="0081786E" w:rsidRDefault="002D1D9A" w:rsidP="0081786E">
      <w:pPr>
        <w:pStyle w:val="AralkYok"/>
        <w:rPr>
          <w:rFonts w:ascii="Century Gothic" w:hAnsi="Century Gothic"/>
          <w:sz w:val="24"/>
          <w:szCs w:val="24"/>
        </w:rPr>
      </w:pPr>
      <w:r w:rsidRPr="0081786E">
        <w:rPr>
          <w:rFonts w:ascii="Century Gothic" w:hAnsi="Century Gothic"/>
          <w:sz w:val="24"/>
          <w:szCs w:val="24"/>
        </w:rPr>
        <w:t xml:space="preserve">Oyuncular: </w:t>
      </w:r>
      <w:proofErr w:type="spellStart"/>
      <w:r w:rsidRPr="0081786E">
        <w:rPr>
          <w:rFonts w:ascii="Century Gothic" w:hAnsi="Century Gothic"/>
          <w:sz w:val="24"/>
          <w:szCs w:val="24"/>
        </w:rPr>
        <w:t>Sveva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1786E">
        <w:rPr>
          <w:rFonts w:ascii="Century Gothic" w:hAnsi="Century Gothic"/>
          <w:sz w:val="24"/>
          <w:szCs w:val="24"/>
        </w:rPr>
        <w:t>Alviti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1786E">
        <w:rPr>
          <w:rFonts w:ascii="Century Gothic" w:hAnsi="Century Gothic"/>
          <w:sz w:val="24"/>
          <w:szCs w:val="24"/>
        </w:rPr>
        <w:t>Riccardo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1786E">
        <w:rPr>
          <w:rFonts w:ascii="Century Gothic" w:hAnsi="Century Gothic"/>
          <w:sz w:val="24"/>
          <w:szCs w:val="24"/>
        </w:rPr>
        <w:t>Scmarcio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, Jean-Paul </w:t>
      </w:r>
      <w:proofErr w:type="spellStart"/>
      <w:r w:rsidRPr="0081786E">
        <w:rPr>
          <w:rFonts w:ascii="Century Gothic" w:hAnsi="Century Gothic"/>
          <w:sz w:val="24"/>
          <w:szCs w:val="24"/>
        </w:rPr>
        <w:t>Rouve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81786E">
        <w:rPr>
          <w:rFonts w:ascii="Century Gothic" w:hAnsi="Century Gothic"/>
          <w:sz w:val="24"/>
          <w:szCs w:val="24"/>
        </w:rPr>
        <w:t>Nicholas</w:t>
      </w:r>
      <w:proofErr w:type="spellEnd"/>
      <w:r w:rsidRPr="0081786E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81786E">
        <w:rPr>
          <w:rFonts w:ascii="Century Gothic" w:hAnsi="Century Gothic"/>
          <w:sz w:val="24"/>
          <w:szCs w:val="24"/>
        </w:rPr>
        <w:t>Duvauchelle</w:t>
      </w:r>
      <w:proofErr w:type="spellEnd"/>
    </w:p>
    <w:p w:rsidR="0081786E" w:rsidRPr="0081786E" w:rsidRDefault="002D1D9A" w:rsidP="0081786E">
      <w:pPr>
        <w:pStyle w:val="AralkYok"/>
        <w:rPr>
          <w:rFonts w:ascii="Century Gothic" w:hAnsi="Century Gothic"/>
          <w:sz w:val="24"/>
          <w:szCs w:val="24"/>
        </w:rPr>
      </w:pPr>
      <w:r w:rsidRPr="0081786E">
        <w:rPr>
          <w:rFonts w:ascii="Century Gothic" w:hAnsi="Century Gothic"/>
          <w:sz w:val="24"/>
          <w:szCs w:val="24"/>
        </w:rPr>
        <w:t>Süre 124 dakika</w:t>
      </w:r>
    </w:p>
    <w:p w:rsidR="002D1D9A" w:rsidRPr="0081786E" w:rsidRDefault="002D1D9A" w:rsidP="0081786E">
      <w:pPr>
        <w:pStyle w:val="AralkYok"/>
        <w:rPr>
          <w:rFonts w:ascii="Century Gothic" w:hAnsi="Century Gothic"/>
          <w:sz w:val="24"/>
          <w:szCs w:val="24"/>
        </w:rPr>
      </w:pPr>
      <w:r w:rsidRPr="0081786E">
        <w:rPr>
          <w:rFonts w:ascii="Century Gothic" w:hAnsi="Century Gothic"/>
          <w:sz w:val="24"/>
          <w:szCs w:val="24"/>
        </w:rPr>
        <w:t>Yapım yılı 2016</w:t>
      </w:r>
    </w:p>
    <w:p w:rsidR="00B42B54" w:rsidRPr="0081786E" w:rsidRDefault="002D1D9A" w:rsidP="0081786E">
      <w:pPr>
        <w:pStyle w:val="AralkYok"/>
        <w:rPr>
          <w:rFonts w:ascii="Century Gothic" w:hAnsi="Century Gothic"/>
          <w:sz w:val="24"/>
          <w:szCs w:val="24"/>
        </w:rPr>
      </w:pPr>
      <w:r w:rsidRPr="0081786E">
        <w:rPr>
          <w:rFonts w:ascii="Century Gothic" w:hAnsi="Century Gothic"/>
          <w:sz w:val="24"/>
          <w:szCs w:val="24"/>
        </w:rPr>
        <w:t>Ülke:</w:t>
      </w:r>
      <w:r w:rsidR="00000260">
        <w:rPr>
          <w:rFonts w:ascii="Century Gothic" w:hAnsi="Century Gothic"/>
          <w:sz w:val="24"/>
          <w:szCs w:val="24"/>
        </w:rPr>
        <w:t xml:space="preserve"> </w:t>
      </w:r>
      <w:r w:rsidRPr="0081786E">
        <w:rPr>
          <w:rFonts w:ascii="Century Gothic" w:hAnsi="Century Gothic"/>
          <w:sz w:val="24"/>
          <w:szCs w:val="24"/>
        </w:rPr>
        <w:t>Fransa</w:t>
      </w:r>
      <w:bookmarkEnd w:id="0"/>
    </w:p>
    <w:sectPr w:rsidR="00B42B54" w:rsidRPr="0081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AE"/>
    <w:rsid w:val="00000260"/>
    <w:rsid w:val="000142F3"/>
    <w:rsid w:val="000611C4"/>
    <w:rsid w:val="00157745"/>
    <w:rsid w:val="001D2203"/>
    <w:rsid w:val="002D1D9A"/>
    <w:rsid w:val="003815AE"/>
    <w:rsid w:val="004A53A0"/>
    <w:rsid w:val="00682D16"/>
    <w:rsid w:val="007D5360"/>
    <w:rsid w:val="0081786E"/>
    <w:rsid w:val="009139FC"/>
    <w:rsid w:val="009D68F1"/>
    <w:rsid w:val="00A22794"/>
    <w:rsid w:val="00A62867"/>
    <w:rsid w:val="00B42B54"/>
    <w:rsid w:val="00CB7F36"/>
    <w:rsid w:val="00E44240"/>
    <w:rsid w:val="00E9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F0B"/>
  <w15:docId w15:val="{959E93A0-F69B-4CA7-82F1-98939D28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2D1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ferda kervan</dc:creator>
  <cp:lastModifiedBy>Sadi Cilingir</cp:lastModifiedBy>
  <cp:revision>10</cp:revision>
  <dcterms:created xsi:type="dcterms:W3CDTF">2017-07-11T21:08:00Z</dcterms:created>
  <dcterms:modified xsi:type="dcterms:W3CDTF">2017-07-14T18:21:00Z</dcterms:modified>
</cp:coreProperties>
</file>