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8AFC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n-US" w:eastAsia="tr-TR"/>
          <w14:ligatures w14:val="none"/>
        </w:rPr>
        <w:t>14 NİSAN’DA VİZYONA GİRECEK OLAN “SÜPER MARİO KARDEŞLER FİLMİ” FİLMİNİN ANA AFİŞİ PAYLAŞILDI!</w:t>
      </w:r>
    </w:p>
    <w:p w14:paraId="2B3CED2B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B635BC4" w14:textId="77777777" w:rsidR="00847483" w:rsidRPr="00847483" w:rsidRDefault="00000000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="00847483" w:rsidRPr="00847483">
          <w:rPr>
            <w:rFonts w:ascii="Arial" w:eastAsia="Times New Roman" w:hAnsi="Arial" w:cs="Arial"/>
            <w:color w:val="000000"/>
            <w:kern w:val="0"/>
            <w:sz w:val="28"/>
            <w:szCs w:val="28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#SüperMarioKardeşlerFilmi</w:t>
        </w:r>
      </w:hyperlink>
    </w:p>
    <w:p w14:paraId="0DC4638B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422B9035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Aksiyon-Komedi</w:t>
      </w:r>
    </w:p>
    <w:p w14:paraId="1C480A63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Chris Pratt,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Anya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Taylor-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Charlie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Jack Black,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Keegan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-Michael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Rogen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Fred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Armisen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Kevin Michael Richardson, Sebastian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Maniscalco</w:t>
      </w:r>
      <w:proofErr w:type="spellEnd"/>
    </w:p>
    <w:p w14:paraId="12C3363C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Matthew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Fogel</w:t>
      </w:r>
      <w:proofErr w:type="spellEnd"/>
    </w:p>
    <w:p w14:paraId="66044D19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Yönetmenler:</w:t>
      </w: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Aaron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Horvath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Michael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Jelenic</w:t>
      </w:r>
      <w:proofErr w:type="spellEnd"/>
    </w:p>
    <w:p w14:paraId="4E0EA5DA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Yapımcılar</w:t>
      </w: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: Chris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Meledandri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Shigeru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Miyamoto</w:t>
      </w:r>
      <w:proofErr w:type="spellEnd"/>
    </w:p>
    <w:p w14:paraId="22FD7A02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713E6216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İkonik küresel eğlence markalarından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Illumination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Nintendo, son 40 yıldır pop kültürün en ünlü tesisatçılarının rol aldığı yeni, beyaz perde macerası Süper Mario Kardeşler Filmi’ni yapmak için güçlerini birleştiriyor.</w:t>
      </w:r>
    </w:p>
    <w:p w14:paraId="0145CB26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6D8F2CAC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Nintendo’nun Mario oyunlarının dünyasına dayanan film, aksiyon yüklü, coşkulu, sinematik komedi filminde izleyicileri daha önce yapılanlara hiç benzemeyen canlı, heyecanlı yeni bir evrene davet ediyor.</w:t>
      </w:r>
    </w:p>
    <w:p w14:paraId="28B1A159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418790B3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Brooklyn’li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tesisatçılar Mario (Chris Pratt; Jurassic World ve LEGO Filmi serisi) ve erkek kardeşi Luigi (Charlie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;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It’s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Always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Sunny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Philadelphia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) bir ana su borusunu tamir etmek için yeraltında çalışırken gizemli bir borudan aktarılarak sihirli, yeni bir dünyaya girerler. Ama kardeşler ayrı düşünce Mario, Luigi’yi bulmak için destansı bir maceraya çıkar.</w:t>
      </w:r>
    </w:p>
    <w:p w14:paraId="08C6F3CE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383D1F8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Mario, Mantar Krallığı sakini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Toad’un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Keegan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-Michael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Key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; Aslan Kral) yardımıyla ve Mantar Krallığı’nın iradesi güçlü yöneticisi Prenses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Peach’ten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Anya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Taylor-</w:t>
      </w:r>
      <w:proofErr w:type="gram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Joy;The</w:t>
      </w:r>
      <w:proofErr w:type="spellEnd"/>
      <w:proofErr w:type="gram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Queen’s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Gambit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) aldığı bazı eğitimlerle kendi gücünü bulur.</w:t>
      </w:r>
    </w:p>
    <w:p w14:paraId="031AF06A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3B85B367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Süper Mario Kardeşler Filmi’nde olağanüstü bir komedi kadrosu yer alıyor. Aralarında Jack Black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Jumanji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filmleri)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Bowser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rolünde,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Rogen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(Kötü Komşular serisi)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Donkey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Kong rolünde, Fred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Armisen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Portlandia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Saturday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Night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Live)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Cranky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Kong rolünde, Kevin Michael Richardson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American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proofErr w:type="gram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Dad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!,</w:t>
      </w:r>
      <w:proofErr w:type="gram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Family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Guy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Kamek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rolünde ve Sebastian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Maniscalco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Green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Book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Spike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rolünde yer alıyor. Ayrıca Süper Mario oyunlarından 30 yıldan uzun bir süredir Mario ve Luigi karakterlerini seslendiren özel seslendirmen olarak Charles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Martinet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yer alıyor.</w:t>
      </w:r>
    </w:p>
    <w:p w14:paraId="1340464C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23D58DDB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Filmin yönetmenleri Aaron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Horvath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Michael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Jelenic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Teen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Titans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proofErr w:type="gram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Go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!,</w:t>
      </w:r>
      <w:proofErr w:type="gram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Genç Titanlar Filmi iş ortakları), senaryo yazarı Matthew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Fogel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(Minyonlar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Gru’nun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Yükselişi, LEGO Filmi 2).</w:t>
      </w:r>
    </w:p>
    <w:p w14:paraId="52AFBF88" w14:textId="77777777" w:rsidR="00847483" w:rsidRPr="00847483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AF4B967" w14:textId="3F5CBB59" w:rsidR="00147A57" w:rsidRDefault="0084748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Nintendo ve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Illumination’dan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— global gişe rekortmenleri Çılgın Hırsız, Minyonlar, Şarkını Söyle, Evcil Hayvanların Gizli Yaşamı yaratıcıları, ikili arasında altı yıldan fazla süredir geçen yakın ilişkiler ve görüşmelerden sonra, Süper Mario Kardeşler Filmi’nin yapımcısı,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Illumination’ın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kurucusu ve CEO’su Chris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Meledandri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p.g.a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 ile Nintendo’nun Vekil Yönetmeni ve Ortağı, Mario’nun yaratıcısı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Shigeru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Miyamoto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 Filmin finans ortakları Universal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Nintendo ve filmin dağıtımı tüm dünyada Universal </w:t>
      </w:r>
      <w:proofErr w:type="spellStart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847483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tarafından yapılacaktır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.</w:t>
      </w:r>
    </w:p>
    <w:p w14:paraId="117ACDD3" w14:textId="77777777" w:rsidR="00291BE3" w:rsidRPr="00CD6B12" w:rsidRDefault="00291BE3" w:rsidP="00291BE3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CD6B12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tr-TR"/>
          <w14:ligatures w14:val="none"/>
        </w:rPr>
        <w:lastRenderedPageBreak/>
        <w:t>“SÜPER MARİO KARDEŞLER FİLMİ “14 NİSAN’DA SİNEMALARDA!</w:t>
      </w:r>
    </w:p>
    <w:p w14:paraId="638C1E7F" w14:textId="77777777" w:rsidR="00291BE3" w:rsidRPr="00847483" w:rsidRDefault="00291BE3" w:rsidP="0084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sectPr w:rsidR="00291BE3" w:rsidRPr="0084748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83"/>
    <w:rsid w:val="00147A57"/>
    <w:rsid w:val="00291BE3"/>
    <w:rsid w:val="00383653"/>
    <w:rsid w:val="0084748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C623"/>
  <w15:chartTrackingRefBased/>
  <w15:docId w15:val="{C092D559-9472-4A1F-84EE-AD80FC14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7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s%C3%BCpermariokarde%C5%9Flerfil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2023-03-19T08:55:00Z</dcterms:created>
  <dcterms:modified xsi:type="dcterms:W3CDTF">2023-03-19T09:51:00Z</dcterms:modified>
</cp:coreProperties>
</file>