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1A8B" w14:textId="6652CC48" w:rsidR="00AF2A4F" w:rsidRPr="00F05E12" w:rsidRDefault="00AF2A4F" w:rsidP="00F05E1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05E12">
        <w:rPr>
          <w:rFonts w:ascii="Times New Roman" w:eastAsia="Times New Roman" w:hAnsi="Times New Roman" w:cs="Times New Roman"/>
          <w:b/>
          <w:sz w:val="40"/>
          <w:szCs w:val="40"/>
        </w:rPr>
        <w:t xml:space="preserve">Sezonun </w:t>
      </w:r>
      <w:r w:rsidR="00F05E12" w:rsidRPr="00F05E12">
        <w:rPr>
          <w:rFonts w:ascii="Times New Roman" w:eastAsia="Times New Roman" w:hAnsi="Times New Roman" w:cs="Times New Roman"/>
          <w:b/>
          <w:sz w:val="40"/>
          <w:szCs w:val="40"/>
        </w:rPr>
        <w:t xml:space="preserve">İddialı Animasyon Filmlerinden </w:t>
      </w:r>
      <w:r w:rsidR="00D33FEF" w:rsidRPr="00F05E12">
        <w:rPr>
          <w:rFonts w:ascii="Times New Roman" w:eastAsia="Times New Roman" w:hAnsi="Times New Roman" w:cs="Times New Roman"/>
          <w:b/>
          <w:sz w:val="40"/>
          <w:szCs w:val="40"/>
        </w:rPr>
        <w:t>Karagöz</w:t>
      </w:r>
      <w:r w:rsidR="00F05E12" w:rsidRPr="00F05E12"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  <w:r w:rsidRPr="00F05E12">
        <w:rPr>
          <w:rFonts w:ascii="Times New Roman" w:eastAsia="Times New Roman" w:hAnsi="Times New Roman" w:cs="Times New Roman"/>
          <w:b/>
          <w:sz w:val="40"/>
          <w:szCs w:val="40"/>
        </w:rPr>
        <w:t>Yar Bana Bir Eğlence</w:t>
      </w:r>
      <w:r w:rsidR="00F05E12" w:rsidRPr="00F05E12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Pr="00F05E12">
        <w:rPr>
          <w:rFonts w:ascii="Times New Roman" w:eastAsia="Times New Roman" w:hAnsi="Times New Roman" w:cs="Times New Roman"/>
          <w:b/>
          <w:sz w:val="40"/>
          <w:szCs w:val="40"/>
        </w:rPr>
        <w:t xml:space="preserve">Atlas </w:t>
      </w:r>
      <w:r w:rsidR="00F05E12" w:rsidRPr="00F05E12">
        <w:rPr>
          <w:rFonts w:ascii="Times New Roman" w:eastAsia="Times New Roman" w:hAnsi="Times New Roman" w:cs="Times New Roman"/>
          <w:b/>
          <w:sz w:val="40"/>
          <w:szCs w:val="40"/>
        </w:rPr>
        <w:t xml:space="preserve">1948 </w:t>
      </w:r>
      <w:r w:rsidRPr="00F05E12">
        <w:rPr>
          <w:rFonts w:ascii="Times New Roman" w:eastAsia="Times New Roman" w:hAnsi="Times New Roman" w:cs="Times New Roman"/>
          <w:b/>
          <w:sz w:val="40"/>
          <w:szCs w:val="40"/>
        </w:rPr>
        <w:t xml:space="preserve">Sineması’nda </w:t>
      </w:r>
      <w:r w:rsidR="00F05E12" w:rsidRPr="00F05E12">
        <w:rPr>
          <w:rFonts w:ascii="Times New Roman" w:eastAsia="Times New Roman" w:hAnsi="Times New Roman" w:cs="Times New Roman"/>
          <w:b/>
          <w:sz w:val="40"/>
          <w:szCs w:val="40"/>
        </w:rPr>
        <w:t xml:space="preserve">İzleyici </w:t>
      </w:r>
      <w:r w:rsidR="00F05E12">
        <w:rPr>
          <w:rFonts w:ascii="Times New Roman" w:eastAsia="Times New Roman" w:hAnsi="Times New Roman" w:cs="Times New Roman"/>
          <w:b/>
          <w:sz w:val="40"/>
          <w:szCs w:val="40"/>
        </w:rPr>
        <w:t>i</w:t>
      </w:r>
      <w:r w:rsidR="00F05E12" w:rsidRPr="00F05E12">
        <w:rPr>
          <w:rFonts w:ascii="Times New Roman" w:eastAsia="Times New Roman" w:hAnsi="Times New Roman" w:cs="Times New Roman"/>
          <w:b/>
          <w:sz w:val="40"/>
          <w:szCs w:val="40"/>
        </w:rPr>
        <w:t>le Buluşacak</w:t>
      </w:r>
    </w:p>
    <w:p w14:paraId="05D4A3A9" w14:textId="77777777" w:rsidR="005B1DED" w:rsidRPr="00F05E12" w:rsidRDefault="00D33FEF" w:rsidP="00F05E1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Yedirenk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İletişim tarafından, Kültür ve Turizm Bakanlığı desteği ve TRT ortaklığı ile yapımı gerçekleştirilen Karagöz</w:t>
      </w:r>
      <w:r w:rsidR="00AF2A4F" w:rsidRPr="00F05E12">
        <w:rPr>
          <w:rFonts w:ascii="Times New Roman" w:eastAsia="Times New Roman" w:hAnsi="Times New Roman" w:cs="Times New Roman"/>
          <w:sz w:val="24"/>
          <w:szCs w:val="24"/>
        </w:rPr>
        <w:t>: Yar Bana Bir Eğlence filmi</w:t>
      </w:r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26 Ağustos’tan itibaren sinemalarda.</w:t>
      </w:r>
    </w:p>
    <w:p w14:paraId="499746DD" w14:textId="77777777" w:rsidR="00AF2A4F" w:rsidRPr="00F05E12" w:rsidRDefault="00AF2A4F" w:rsidP="00F05E1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Yapımcılığını Bilal Arıoğlu ve İsrafil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Kuralay’ın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, yönetmenliğini ise Murat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Karahüseyinoğlu’nun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üstlendiği filmin galası 23 Ağustos’ta Atlas 1948 Sineması’nda gerçekleştirilecek.</w:t>
      </w:r>
    </w:p>
    <w:p w14:paraId="4B86562A" w14:textId="77777777" w:rsidR="00AF2A4F" w:rsidRPr="00F05E12" w:rsidRDefault="00AF2A4F" w:rsidP="00F05E1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Karagöz ve Hacivat dışında 80 civarında animasyon karakterin kullanıldığı filmde karakterlere usta oyuncular ses verecek. Karagöz’ü Yetkin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Dikinciler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, Hacivat’ı ise Altan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Erkekli’nin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seslendirdiği filmde, Karagöz’ün eşini Nilgün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Kasapaşoğlu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Mestan’ı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Mazlum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Kiper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, Tuzsuz Deli Bekir’i Selçuk Kıpçak,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Cazu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Kızı’nı; Zeynep Önen,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Cazu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Oğlu’nu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Bora Sivri,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Nuridil’i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ise Asuman </w:t>
      </w:r>
      <w:proofErr w:type="spellStart"/>
      <w:r w:rsidRPr="00F05E12">
        <w:rPr>
          <w:rFonts w:ascii="Times New Roman" w:eastAsia="Times New Roman" w:hAnsi="Times New Roman" w:cs="Times New Roman"/>
          <w:sz w:val="24"/>
          <w:szCs w:val="24"/>
        </w:rPr>
        <w:t>Barnak</w:t>
      </w:r>
      <w:proofErr w:type="spell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seslendirecek.</w:t>
      </w:r>
    </w:p>
    <w:p w14:paraId="7BA466D7" w14:textId="77777777" w:rsidR="00D33FEF" w:rsidRPr="00F05E12" w:rsidRDefault="00AF2A4F" w:rsidP="00F05E1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Çalışmalarına </w:t>
      </w:r>
      <w:r w:rsidR="00D33FEF" w:rsidRPr="00F05E12">
        <w:rPr>
          <w:rFonts w:ascii="Times New Roman" w:eastAsia="Times New Roman" w:hAnsi="Times New Roman" w:cs="Times New Roman"/>
          <w:sz w:val="24"/>
          <w:szCs w:val="24"/>
        </w:rPr>
        <w:t>2018 yılında başla</w:t>
      </w:r>
      <w:r w:rsidR="001B6F9D" w:rsidRPr="00F05E12">
        <w:rPr>
          <w:rFonts w:ascii="Times New Roman" w:eastAsia="Times New Roman" w:hAnsi="Times New Roman" w:cs="Times New Roman"/>
          <w:sz w:val="24"/>
          <w:szCs w:val="24"/>
        </w:rPr>
        <w:t>nan filmin a</w:t>
      </w:r>
      <w:r w:rsidR="00D33FEF" w:rsidRPr="00F05E12">
        <w:rPr>
          <w:rFonts w:ascii="Times New Roman" w:eastAsia="Times New Roman" w:hAnsi="Times New Roman" w:cs="Times New Roman"/>
          <w:sz w:val="24"/>
          <w:szCs w:val="24"/>
        </w:rPr>
        <w:t xml:space="preserve">nimasyonlarının bir kısmı İran’da, </w:t>
      </w:r>
      <w:r w:rsidR="001B6F9D" w:rsidRPr="00F05E12">
        <w:rPr>
          <w:rFonts w:ascii="Times New Roman" w:eastAsia="Times New Roman" w:hAnsi="Times New Roman" w:cs="Times New Roman"/>
          <w:sz w:val="24"/>
          <w:szCs w:val="24"/>
        </w:rPr>
        <w:t xml:space="preserve">bir kısmı Hindistan’da gerçekleştirildi. </w:t>
      </w:r>
      <w:r w:rsidR="00D33FEF" w:rsidRPr="00F05E12">
        <w:rPr>
          <w:rFonts w:ascii="Times New Roman" w:eastAsia="Times New Roman" w:hAnsi="Times New Roman" w:cs="Times New Roman"/>
          <w:sz w:val="24"/>
          <w:szCs w:val="24"/>
        </w:rPr>
        <w:t xml:space="preserve">Yönetmen Murat </w:t>
      </w:r>
      <w:proofErr w:type="spellStart"/>
      <w:r w:rsidR="00D33FEF" w:rsidRPr="00F05E12">
        <w:rPr>
          <w:rFonts w:ascii="Times New Roman" w:eastAsia="Times New Roman" w:hAnsi="Times New Roman" w:cs="Times New Roman"/>
          <w:sz w:val="24"/>
          <w:szCs w:val="24"/>
        </w:rPr>
        <w:t>Karahüseyinoğlu</w:t>
      </w:r>
      <w:proofErr w:type="spellEnd"/>
      <w:r w:rsidR="00D33FEF" w:rsidRPr="00F05E12">
        <w:rPr>
          <w:rFonts w:ascii="Times New Roman" w:eastAsia="Times New Roman" w:hAnsi="Times New Roman" w:cs="Times New Roman"/>
          <w:sz w:val="24"/>
          <w:szCs w:val="24"/>
        </w:rPr>
        <w:t xml:space="preserve"> gölge oyunlarının üstatlarından Hayal-i Torun Çelebi ve Tuncay </w:t>
      </w:r>
      <w:proofErr w:type="spellStart"/>
      <w:r w:rsidR="00D33FEF" w:rsidRPr="00F05E12">
        <w:rPr>
          <w:rFonts w:ascii="Times New Roman" w:eastAsia="Times New Roman" w:hAnsi="Times New Roman" w:cs="Times New Roman"/>
          <w:sz w:val="24"/>
          <w:szCs w:val="24"/>
        </w:rPr>
        <w:t>Tanboğa’dan</w:t>
      </w:r>
      <w:proofErr w:type="spellEnd"/>
      <w:r w:rsidR="00D33FEF" w:rsidRPr="00F05E12">
        <w:rPr>
          <w:rFonts w:ascii="Times New Roman" w:eastAsia="Times New Roman" w:hAnsi="Times New Roman" w:cs="Times New Roman"/>
          <w:sz w:val="24"/>
          <w:szCs w:val="24"/>
        </w:rPr>
        <w:t xml:space="preserve"> ders aldı. </w:t>
      </w:r>
    </w:p>
    <w:p w14:paraId="6D0A4149" w14:textId="77777777" w:rsidR="00D33FEF" w:rsidRPr="00F05E12" w:rsidRDefault="00D33FEF" w:rsidP="00F05E1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Hacivat-Karagöz geleneğinin aslına sadık kalınarak hazırlanan projeyle bu kültürün daha geniş kitlelerce tanınması hedeflendi. </w:t>
      </w:r>
    </w:p>
    <w:p w14:paraId="3D777F09" w14:textId="77777777" w:rsidR="005B1DED" w:rsidRPr="00F05E12" w:rsidRDefault="00D33FEF" w:rsidP="00F05E1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Yüzyıllardır izleyiciyi güldürürken düşündüren Karagöz ve Hacivat, biraz da zamanın ruhunu göz önünde bulundurup gelişen ve zenginleşen görsel teknolojinin gücünü arkasına alarak, seyircinin karşısına çıkıyor. </w:t>
      </w:r>
      <w:proofErr w:type="gramStart"/>
      <w:r w:rsidRPr="00F05E12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End"/>
      <w:r w:rsidRPr="00F05E12">
        <w:rPr>
          <w:rFonts w:ascii="Times New Roman" w:eastAsia="Times New Roman" w:hAnsi="Times New Roman" w:cs="Times New Roman"/>
          <w:sz w:val="24"/>
          <w:szCs w:val="24"/>
        </w:rPr>
        <w:t xml:space="preserve"> yılda tamamlanan ve ilk defa bir animasyonla beyaz perdeye aktarılacak olan filmin müzikleri Gökhan Tamir’e ait.</w:t>
      </w:r>
    </w:p>
    <w:sectPr w:rsidR="005B1DED" w:rsidRPr="00F05E12" w:rsidSect="005B1D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DED"/>
    <w:rsid w:val="000D383E"/>
    <w:rsid w:val="001B6F9D"/>
    <w:rsid w:val="005B1DED"/>
    <w:rsid w:val="00AF2A4F"/>
    <w:rsid w:val="00D33FEF"/>
    <w:rsid w:val="00F0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56E"/>
  <w15:docId w15:val="{819715D0-C81F-46C8-839E-329E765A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5B1D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5B1D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5B1D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5B1D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5B1DE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5B1D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B1DED"/>
  </w:style>
  <w:style w:type="table" w:customStyle="1" w:styleId="TableNormal">
    <w:name w:val="Table Normal"/>
    <w:rsid w:val="005B1D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5B1DED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5B1D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PGM_OZLEM</dc:creator>
  <cp:lastModifiedBy>Sadi Cilingir</cp:lastModifiedBy>
  <cp:revision>4</cp:revision>
  <dcterms:created xsi:type="dcterms:W3CDTF">2022-08-15T11:47:00Z</dcterms:created>
  <dcterms:modified xsi:type="dcterms:W3CDTF">2022-08-23T06:01:00Z</dcterms:modified>
</cp:coreProperties>
</file>