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C671" w14:textId="2585E1A5" w:rsidR="00195D72" w:rsidRDefault="00D91FF8" w:rsidP="00195D72">
      <w:pPr>
        <w:jc w:val="center"/>
        <w:rPr>
          <w:color w:val="000000" w:themeColor="text1"/>
        </w:rPr>
      </w:pPr>
      <w:r w:rsidRPr="00D66F7D">
        <w:rPr>
          <w:b/>
          <w:noProof/>
          <w:color w:val="000000" w:themeColor="text1"/>
          <w:sz w:val="36"/>
          <w:szCs w:val="36"/>
          <w:lang w:eastAsia="tr-TR"/>
        </w:rPr>
        <w:drawing>
          <wp:inline distT="0" distB="0" distL="0" distR="0" wp14:anchorId="1C2E2B18" wp14:editId="3237FB61">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5765FA91" w14:textId="77777777" w:rsidR="005B5AA1" w:rsidRDefault="005B5AA1" w:rsidP="00B9474B">
      <w:pPr>
        <w:rPr>
          <w:b/>
          <w:bCs/>
          <w:color w:val="000000" w:themeColor="text1"/>
        </w:rPr>
      </w:pPr>
    </w:p>
    <w:p w14:paraId="7E07E393" w14:textId="4F423FF3" w:rsidR="00E24231" w:rsidRDefault="000319B4" w:rsidP="00B9474B">
      <w:pPr>
        <w:rPr>
          <w:b/>
          <w:bCs/>
          <w:color w:val="000000" w:themeColor="text1"/>
        </w:rPr>
      </w:pPr>
      <w:r w:rsidRPr="00D66F7D">
        <w:rPr>
          <w:b/>
          <w:bCs/>
          <w:color w:val="000000" w:themeColor="text1"/>
        </w:rPr>
        <w:t>Basın Bülteni</w:t>
      </w:r>
      <w:r w:rsidRPr="00D66F7D">
        <w:rPr>
          <w:b/>
          <w:bCs/>
          <w:color w:val="000000" w:themeColor="text1"/>
        </w:rPr>
        <w:tab/>
      </w:r>
      <w:r w:rsidRPr="00D66F7D">
        <w:rPr>
          <w:b/>
          <w:bCs/>
          <w:color w:val="000000" w:themeColor="text1"/>
        </w:rPr>
        <w:tab/>
        <w:t xml:space="preserve">                                                                                             </w:t>
      </w:r>
      <w:r w:rsidRPr="00D66F7D">
        <w:rPr>
          <w:b/>
          <w:bCs/>
          <w:color w:val="000000" w:themeColor="text1"/>
        </w:rPr>
        <w:tab/>
      </w:r>
      <w:r w:rsidR="00DA2871">
        <w:rPr>
          <w:b/>
          <w:bCs/>
          <w:color w:val="000000" w:themeColor="text1"/>
        </w:rPr>
        <w:t>11</w:t>
      </w:r>
      <w:r w:rsidR="002A3B20" w:rsidRPr="00D66F7D">
        <w:rPr>
          <w:b/>
          <w:bCs/>
          <w:color w:val="000000" w:themeColor="text1"/>
        </w:rPr>
        <w:t>.0</w:t>
      </w:r>
      <w:r w:rsidR="00DA2871">
        <w:rPr>
          <w:b/>
          <w:bCs/>
          <w:color w:val="000000" w:themeColor="text1"/>
        </w:rPr>
        <w:t>3</w:t>
      </w:r>
      <w:r w:rsidRPr="00D66F7D">
        <w:rPr>
          <w:b/>
          <w:bCs/>
          <w:color w:val="000000" w:themeColor="text1"/>
        </w:rPr>
        <w:t>.202</w:t>
      </w:r>
      <w:r w:rsidRPr="00D66F7D">
        <w:rPr>
          <w:noProof/>
          <w:color w:val="000000" w:themeColor="text1"/>
          <w:lang w:eastAsia="tr-TR"/>
        </w:rPr>
        <mc:AlternateContent>
          <mc:Choice Requires="wps">
            <w:drawing>
              <wp:anchor distT="0" distB="0" distL="114300" distR="114300" simplePos="0" relativeHeight="251659264" behindDoc="0" locked="0" layoutInCell="1" allowOverlap="1" wp14:anchorId="3EE50C13" wp14:editId="740D1CF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FFC0C"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004D7E8E">
        <w:rPr>
          <w:b/>
          <w:bCs/>
          <w:color w:val="000000" w:themeColor="text1"/>
        </w:rPr>
        <w:t>2</w:t>
      </w:r>
    </w:p>
    <w:p w14:paraId="0B800FA7" w14:textId="77777777" w:rsidR="005B5AA1" w:rsidRDefault="005B5AA1" w:rsidP="00B9474B">
      <w:pPr>
        <w:rPr>
          <w:b/>
          <w:bCs/>
          <w:color w:val="000000" w:themeColor="text1"/>
        </w:rPr>
      </w:pPr>
    </w:p>
    <w:p w14:paraId="170B044E" w14:textId="5707D003" w:rsidR="00A168C3" w:rsidRPr="004D7E8E" w:rsidRDefault="00A168C3" w:rsidP="004D7E8E">
      <w:pPr>
        <w:jc w:val="center"/>
        <w:rPr>
          <w:b/>
          <w:bCs/>
          <w:color w:val="000000" w:themeColor="text1"/>
        </w:rPr>
      </w:pPr>
      <w:r>
        <w:rPr>
          <w:b/>
          <w:bCs/>
          <w:sz w:val="40"/>
          <w:szCs w:val="40"/>
        </w:rPr>
        <w:t xml:space="preserve">TRT Ortak Yapımı </w:t>
      </w:r>
      <w:r w:rsidRPr="00011FE8">
        <w:rPr>
          <w:b/>
          <w:bCs/>
          <w:sz w:val="40"/>
          <w:szCs w:val="40"/>
        </w:rPr>
        <w:t>“</w:t>
      </w:r>
      <w:r w:rsidR="00DA2871">
        <w:rPr>
          <w:b/>
          <w:bCs/>
          <w:sz w:val="40"/>
          <w:szCs w:val="40"/>
        </w:rPr>
        <w:t>Ceviz Ağacı</w:t>
      </w:r>
      <w:r w:rsidRPr="00011FE8">
        <w:rPr>
          <w:b/>
          <w:bCs/>
          <w:sz w:val="40"/>
          <w:szCs w:val="40"/>
        </w:rPr>
        <w:t>”</w:t>
      </w:r>
    </w:p>
    <w:p w14:paraId="317E307C" w14:textId="5F1DD897" w:rsidR="00A168C3" w:rsidRDefault="00A168C3" w:rsidP="004D7E8E">
      <w:pPr>
        <w:jc w:val="center"/>
        <w:rPr>
          <w:b/>
          <w:bCs/>
          <w:sz w:val="40"/>
          <w:szCs w:val="40"/>
        </w:rPr>
      </w:pPr>
      <w:r>
        <w:rPr>
          <w:b/>
          <w:bCs/>
          <w:sz w:val="40"/>
          <w:szCs w:val="40"/>
        </w:rPr>
        <w:t>Bugünden İtibaren Sinemalarda</w:t>
      </w:r>
    </w:p>
    <w:p w14:paraId="5116CFF9" w14:textId="77777777" w:rsidR="00A168C3" w:rsidRPr="00413EED" w:rsidRDefault="00A168C3" w:rsidP="00A168C3">
      <w:pPr>
        <w:spacing w:line="276" w:lineRule="auto"/>
        <w:jc w:val="both"/>
        <w:rPr>
          <w:rFonts w:ascii="Calibri" w:hAnsi="Calibri" w:cs="Calibri"/>
        </w:rPr>
      </w:pPr>
    </w:p>
    <w:p w14:paraId="5B797746" w14:textId="49636BE2" w:rsidR="001754D8" w:rsidRPr="00D91FF8" w:rsidRDefault="00A27146" w:rsidP="00C243B3">
      <w:pPr>
        <w:jc w:val="center"/>
        <w:rPr>
          <w:rFonts w:ascii="Calibri" w:hAnsi="Calibri" w:cs="Calibri"/>
          <w:b/>
          <w:bCs/>
          <w:sz w:val="28"/>
          <w:szCs w:val="28"/>
        </w:rPr>
      </w:pPr>
      <w:r w:rsidRPr="00D91FF8">
        <w:rPr>
          <w:rFonts w:ascii="Calibri" w:hAnsi="Calibri" w:cs="Calibri"/>
          <w:b/>
          <w:bCs/>
          <w:sz w:val="28"/>
          <w:szCs w:val="28"/>
        </w:rPr>
        <w:t xml:space="preserve">TRT ortak yapımı "Ceviz </w:t>
      </w:r>
      <w:r w:rsidR="00CC7467" w:rsidRPr="00D91FF8">
        <w:rPr>
          <w:rFonts w:ascii="Calibri" w:hAnsi="Calibri" w:cs="Calibri"/>
          <w:b/>
          <w:bCs/>
          <w:sz w:val="28"/>
          <w:szCs w:val="28"/>
        </w:rPr>
        <w:t>Ağacı" filmi vizyona girdi</w:t>
      </w:r>
      <w:r w:rsidRPr="00D91FF8">
        <w:rPr>
          <w:rFonts w:ascii="Calibri" w:hAnsi="Calibri" w:cs="Calibri"/>
          <w:b/>
          <w:bCs/>
          <w:sz w:val="28"/>
          <w:szCs w:val="28"/>
        </w:rPr>
        <w:t>.</w:t>
      </w:r>
      <w:r w:rsidR="004648D3" w:rsidRPr="00D91FF8">
        <w:rPr>
          <w:rFonts w:ascii="Calibri" w:hAnsi="Calibri" w:cs="Calibri"/>
          <w:b/>
          <w:bCs/>
          <w:sz w:val="28"/>
          <w:szCs w:val="28"/>
        </w:rPr>
        <w:t xml:space="preserve"> </w:t>
      </w:r>
      <w:r w:rsidR="00C243B3" w:rsidRPr="00D91FF8">
        <w:rPr>
          <w:rFonts w:ascii="Calibri" w:hAnsi="Calibri" w:cs="Calibri"/>
          <w:b/>
          <w:bCs/>
          <w:sz w:val="28"/>
          <w:szCs w:val="28"/>
        </w:rPr>
        <w:t>İstanbul, Ankara, İzmir, Eskişehir, Bursa, Samsun ve Diyarbakır’da</w:t>
      </w:r>
      <w:r w:rsidR="004648D3" w:rsidRPr="00D91FF8">
        <w:rPr>
          <w:rFonts w:ascii="Calibri" w:hAnsi="Calibri" w:cs="Calibri"/>
          <w:b/>
          <w:bCs/>
          <w:sz w:val="28"/>
          <w:szCs w:val="28"/>
        </w:rPr>
        <w:t xml:space="preserve"> </w:t>
      </w:r>
      <w:r w:rsidR="00C243B3" w:rsidRPr="00D91FF8">
        <w:rPr>
          <w:rFonts w:ascii="Calibri" w:hAnsi="Calibri" w:cs="Calibri"/>
          <w:b/>
          <w:bCs/>
          <w:sz w:val="28"/>
          <w:szCs w:val="28"/>
        </w:rPr>
        <w:t>gösterime gire</w:t>
      </w:r>
      <w:r w:rsidR="00874CB0" w:rsidRPr="00D91FF8">
        <w:rPr>
          <w:rFonts w:ascii="Calibri" w:hAnsi="Calibri" w:cs="Calibri"/>
          <w:b/>
          <w:bCs/>
          <w:sz w:val="28"/>
          <w:szCs w:val="28"/>
        </w:rPr>
        <w:t xml:space="preserve">n </w:t>
      </w:r>
      <w:r w:rsidR="004648D3" w:rsidRPr="00D91FF8">
        <w:rPr>
          <w:rFonts w:ascii="Calibri" w:hAnsi="Calibri" w:cs="Calibri"/>
          <w:b/>
          <w:bCs/>
          <w:sz w:val="28"/>
          <w:szCs w:val="28"/>
        </w:rPr>
        <w:t xml:space="preserve">film, nisan ayında </w:t>
      </w:r>
      <w:r w:rsidR="00874CB0" w:rsidRPr="00D91FF8">
        <w:rPr>
          <w:rFonts w:ascii="Calibri" w:hAnsi="Calibri" w:cs="Calibri"/>
          <w:b/>
          <w:bCs/>
          <w:sz w:val="28"/>
          <w:szCs w:val="28"/>
        </w:rPr>
        <w:t xml:space="preserve">ise </w:t>
      </w:r>
      <w:r w:rsidR="004648D3" w:rsidRPr="00D91FF8">
        <w:rPr>
          <w:rFonts w:ascii="Calibri" w:hAnsi="Calibri" w:cs="Calibri"/>
          <w:b/>
          <w:bCs/>
          <w:sz w:val="28"/>
          <w:szCs w:val="28"/>
        </w:rPr>
        <w:t>İran’</w:t>
      </w:r>
      <w:r w:rsidR="00874CB0" w:rsidRPr="00D91FF8">
        <w:rPr>
          <w:rFonts w:ascii="Calibri" w:hAnsi="Calibri" w:cs="Calibri"/>
          <w:b/>
          <w:bCs/>
          <w:sz w:val="28"/>
          <w:szCs w:val="28"/>
        </w:rPr>
        <w:t>da</w:t>
      </w:r>
      <w:r w:rsidR="004648D3" w:rsidRPr="00D91FF8">
        <w:rPr>
          <w:rFonts w:ascii="Calibri" w:hAnsi="Calibri" w:cs="Calibri"/>
          <w:b/>
          <w:bCs/>
          <w:sz w:val="28"/>
          <w:szCs w:val="28"/>
        </w:rPr>
        <w:t xml:space="preserve"> sinemaseverlerle buluşacak.</w:t>
      </w:r>
    </w:p>
    <w:p w14:paraId="0D6D64ED" w14:textId="77777777" w:rsidR="00A27146" w:rsidRPr="00D66F7D" w:rsidRDefault="00A27146" w:rsidP="004876DA">
      <w:pPr>
        <w:jc w:val="both"/>
        <w:rPr>
          <w:bCs/>
          <w:color w:val="000000" w:themeColor="text1"/>
        </w:rPr>
      </w:pPr>
    </w:p>
    <w:p w14:paraId="2CE30DFF" w14:textId="62A7A55F" w:rsidR="004648D3" w:rsidRPr="00F8372B" w:rsidRDefault="004648D3" w:rsidP="00277C5C">
      <w:pPr>
        <w:shd w:val="clear" w:color="auto" w:fill="FFFFFF"/>
        <w:jc w:val="both"/>
        <w:rPr>
          <w:rFonts w:eastAsia="Times New Roman" w:cstheme="minorHAnsi"/>
          <w:color w:val="000000" w:themeColor="text1"/>
          <w:lang w:eastAsia="tr-TR"/>
        </w:rPr>
      </w:pPr>
      <w:r w:rsidRPr="004648D3">
        <w:rPr>
          <w:bCs/>
          <w:color w:val="000000" w:themeColor="text1"/>
        </w:rPr>
        <w:t xml:space="preserve">Yönetmen ve senarist Faysal Soysal'ın ikinci uzun metrajı, Türk-İran ortak yapımı </w:t>
      </w:r>
      <w:r>
        <w:rPr>
          <w:bCs/>
          <w:color w:val="000000" w:themeColor="text1"/>
        </w:rPr>
        <w:t>“Ceviz Ağacı” filmi</w:t>
      </w:r>
      <w:r w:rsidR="0061505C">
        <w:rPr>
          <w:bCs/>
          <w:color w:val="000000" w:themeColor="text1"/>
        </w:rPr>
        <w:t>,</w:t>
      </w:r>
      <w:r>
        <w:rPr>
          <w:bCs/>
          <w:color w:val="000000" w:themeColor="text1"/>
        </w:rPr>
        <w:t xml:space="preserve"> </w:t>
      </w:r>
      <w:r w:rsidR="00535E5B">
        <w:rPr>
          <w:bCs/>
          <w:color w:val="000000" w:themeColor="text1"/>
        </w:rPr>
        <w:t>sinemaseverlerin beğenisine sunuldu</w:t>
      </w:r>
      <w:r>
        <w:rPr>
          <w:bCs/>
          <w:color w:val="000000" w:themeColor="text1"/>
        </w:rPr>
        <w:t xml:space="preserve">. </w:t>
      </w:r>
      <w:r w:rsidRPr="004648D3">
        <w:rPr>
          <w:bCs/>
          <w:color w:val="000000" w:themeColor="text1"/>
        </w:rPr>
        <w:t xml:space="preserve">Kültür ve Turizm Bakanlığı Sinema Genel Müdürlüğü ve TRT'nin katkılarıyla Türkiye'de </w:t>
      </w:r>
      <w:r>
        <w:rPr>
          <w:bCs/>
          <w:color w:val="000000" w:themeColor="text1"/>
        </w:rPr>
        <w:t>çekimleri yapılan</w:t>
      </w:r>
      <w:r w:rsidR="00E24231">
        <w:rPr>
          <w:bCs/>
          <w:color w:val="000000" w:themeColor="text1"/>
        </w:rPr>
        <w:t xml:space="preserve"> filmde</w:t>
      </w:r>
      <w:r>
        <w:rPr>
          <w:bCs/>
          <w:color w:val="000000" w:themeColor="text1"/>
        </w:rPr>
        <w:t xml:space="preserve"> </w:t>
      </w:r>
      <w:r w:rsidRPr="00F8372B">
        <w:rPr>
          <w:rFonts w:eastAsia="Times New Roman" w:cstheme="minorHAnsi"/>
          <w:color w:val="000000" w:themeColor="text1"/>
          <w:lang w:eastAsia="tr-TR"/>
        </w:rPr>
        <w:t xml:space="preserve">Serdar </w:t>
      </w:r>
      <w:proofErr w:type="spellStart"/>
      <w:r w:rsidRPr="00F8372B">
        <w:rPr>
          <w:rFonts w:eastAsia="Times New Roman" w:cstheme="minorHAnsi"/>
          <w:color w:val="000000" w:themeColor="text1"/>
          <w:lang w:eastAsia="tr-TR"/>
        </w:rPr>
        <w:t>Orçin</w:t>
      </w:r>
      <w:proofErr w:type="spellEnd"/>
      <w:r w:rsidRPr="00F8372B">
        <w:rPr>
          <w:rFonts w:eastAsia="Times New Roman" w:cstheme="minorHAnsi"/>
          <w:color w:val="000000" w:themeColor="text1"/>
          <w:lang w:eastAsia="tr-TR"/>
        </w:rPr>
        <w:t>, Sezin Akbaşoğulları, Kübra Kip,</w:t>
      </w:r>
      <w:r>
        <w:rPr>
          <w:rFonts w:eastAsia="Times New Roman" w:cstheme="minorHAnsi"/>
          <w:color w:val="000000" w:themeColor="text1"/>
          <w:lang w:eastAsia="tr-TR"/>
        </w:rPr>
        <w:t xml:space="preserve"> Mert Yavuzcan, Şebnem Dilligil ve</w:t>
      </w:r>
      <w:r w:rsidRPr="00F8372B">
        <w:rPr>
          <w:rFonts w:eastAsia="Times New Roman" w:cstheme="minorHAnsi"/>
          <w:color w:val="000000" w:themeColor="text1"/>
          <w:lang w:eastAsia="tr-TR"/>
        </w:rPr>
        <w:t xml:space="preserve"> Rıza Akın</w:t>
      </w:r>
      <w:r>
        <w:rPr>
          <w:rFonts w:eastAsia="Times New Roman" w:cstheme="minorHAnsi"/>
          <w:color w:val="000000" w:themeColor="text1"/>
          <w:lang w:eastAsia="tr-TR"/>
        </w:rPr>
        <w:t xml:space="preserve"> gibi deneyimli oyuncular yer alıyor. </w:t>
      </w:r>
    </w:p>
    <w:p w14:paraId="44C658FA" w14:textId="1336DDE1" w:rsidR="00890778" w:rsidRPr="002D538C" w:rsidRDefault="00890778" w:rsidP="00277C5C">
      <w:pPr>
        <w:jc w:val="both"/>
        <w:rPr>
          <w:rStyle w:val="Gl"/>
          <w:b w:val="0"/>
          <w:bCs w:val="0"/>
          <w:color w:val="000000" w:themeColor="text1"/>
          <w:shd w:val="clear" w:color="auto" w:fill="FFFFFF"/>
        </w:rPr>
      </w:pPr>
    </w:p>
    <w:p w14:paraId="69B09FDF" w14:textId="2EB05C8B" w:rsidR="002D538C" w:rsidRDefault="00AF77A3" w:rsidP="00277C5C">
      <w:pPr>
        <w:jc w:val="both"/>
        <w:rPr>
          <w:b/>
        </w:rPr>
      </w:pPr>
      <w:r>
        <w:rPr>
          <w:b/>
        </w:rPr>
        <w:t>Yurt</w:t>
      </w:r>
      <w:r w:rsidR="00277C5C">
        <w:rPr>
          <w:b/>
        </w:rPr>
        <w:t xml:space="preserve"> </w:t>
      </w:r>
      <w:r>
        <w:rPr>
          <w:b/>
        </w:rPr>
        <w:t>içi ve yurt</w:t>
      </w:r>
      <w:r w:rsidR="00277C5C">
        <w:rPr>
          <w:b/>
        </w:rPr>
        <w:t xml:space="preserve"> </w:t>
      </w:r>
      <w:r>
        <w:rPr>
          <w:b/>
        </w:rPr>
        <w:t>dışında toplam 12 ödül</w:t>
      </w:r>
    </w:p>
    <w:p w14:paraId="19F57DFE" w14:textId="7723A030" w:rsidR="00025F54" w:rsidRDefault="00025F54" w:rsidP="00277C5C">
      <w:pPr>
        <w:jc w:val="both"/>
      </w:pPr>
      <w:r>
        <w:rPr>
          <w:bCs/>
          <w:color w:val="000000" w:themeColor="text1"/>
        </w:rPr>
        <w:t>Türkiye prömiyerini “</w:t>
      </w:r>
      <w:r w:rsidRPr="00E24231">
        <w:rPr>
          <w:bCs/>
          <w:color w:val="000000" w:themeColor="text1"/>
        </w:rPr>
        <w:t>39. İstanbul Film Festivali</w:t>
      </w:r>
      <w:r>
        <w:rPr>
          <w:bCs/>
          <w:color w:val="000000" w:themeColor="text1"/>
        </w:rPr>
        <w:t xml:space="preserve"> </w:t>
      </w:r>
      <w:r w:rsidRPr="00E24231">
        <w:rPr>
          <w:bCs/>
          <w:color w:val="000000" w:themeColor="text1"/>
        </w:rPr>
        <w:t xml:space="preserve">Ulusal </w:t>
      </w:r>
      <w:proofErr w:type="spellStart"/>
      <w:r w:rsidRPr="00E24231">
        <w:rPr>
          <w:bCs/>
          <w:color w:val="000000" w:themeColor="text1"/>
        </w:rPr>
        <w:t>Yarışma</w:t>
      </w:r>
      <w:r>
        <w:rPr>
          <w:bCs/>
          <w:color w:val="000000" w:themeColor="text1"/>
        </w:rPr>
        <w:t>”da</w:t>
      </w:r>
      <w:proofErr w:type="spellEnd"/>
      <w:r>
        <w:rPr>
          <w:bCs/>
          <w:color w:val="000000" w:themeColor="text1"/>
        </w:rPr>
        <w:t xml:space="preserve"> yapan TRT ortak yapımı film, d</w:t>
      </w:r>
      <w:r w:rsidRPr="005A6ACB">
        <w:rPr>
          <w:bCs/>
          <w:color w:val="000000" w:themeColor="text1"/>
        </w:rPr>
        <w:t xml:space="preserve">ünya prömiyerini </w:t>
      </w:r>
      <w:r>
        <w:rPr>
          <w:bCs/>
          <w:color w:val="000000" w:themeColor="text1"/>
        </w:rPr>
        <w:t>ise “</w:t>
      </w:r>
      <w:r w:rsidRPr="00E24231">
        <w:rPr>
          <w:bCs/>
          <w:color w:val="000000" w:themeColor="text1"/>
        </w:rPr>
        <w:t>42.</w:t>
      </w:r>
      <w:r>
        <w:rPr>
          <w:bCs/>
          <w:color w:val="000000" w:themeColor="text1"/>
        </w:rPr>
        <w:t xml:space="preserve"> </w:t>
      </w:r>
      <w:r w:rsidRPr="00E24231">
        <w:rPr>
          <w:bCs/>
          <w:color w:val="000000" w:themeColor="text1"/>
        </w:rPr>
        <w:t xml:space="preserve">Moskova Film </w:t>
      </w:r>
      <w:proofErr w:type="spellStart"/>
      <w:r w:rsidRPr="00E24231">
        <w:rPr>
          <w:bCs/>
          <w:color w:val="000000" w:themeColor="text1"/>
        </w:rPr>
        <w:t>Festivali</w:t>
      </w:r>
      <w:r>
        <w:rPr>
          <w:bCs/>
          <w:color w:val="000000" w:themeColor="text1"/>
        </w:rPr>
        <w:t>”nde</w:t>
      </w:r>
      <w:proofErr w:type="spellEnd"/>
      <w:r>
        <w:rPr>
          <w:bCs/>
          <w:color w:val="000000" w:themeColor="text1"/>
        </w:rPr>
        <w:t xml:space="preserve"> gerçekleştirdi. </w:t>
      </w:r>
      <w:r w:rsidR="00FB5B75">
        <w:t>B</w:t>
      </w:r>
      <w:r>
        <w:t>ugüne kadar yurt</w:t>
      </w:r>
      <w:r w:rsidR="00277C5C">
        <w:t xml:space="preserve"> </w:t>
      </w:r>
      <w:r>
        <w:t>içi ve yurt</w:t>
      </w:r>
      <w:r w:rsidR="00277C5C">
        <w:t xml:space="preserve"> </w:t>
      </w:r>
      <w:r w:rsidR="00FB5B75" w:rsidRPr="00FB5B75">
        <w:t>dışında birçok</w:t>
      </w:r>
      <w:r w:rsidR="00FB5B75">
        <w:t xml:space="preserve"> önemli festivallerde gösterilen “Ceviz Ağacı” </w:t>
      </w:r>
      <w:r w:rsidR="008222BA">
        <w:t xml:space="preserve">filmi, </w:t>
      </w:r>
      <w:r w:rsidR="00FB5B75">
        <w:t>toplam 12 ö</w:t>
      </w:r>
      <w:r>
        <w:t>düle layık görüldü.</w:t>
      </w:r>
    </w:p>
    <w:p w14:paraId="66D6DBF5" w14:textId="77777777" w:rsidR="00025F54" w:rsidRDefault="00025F54" w:rsidP="00277C5C">
      <w:pPr>
        <w:jc w:val="both"/>
      </w:pPr>
    </w:p>
    <w:p w14:paraId="7B55A2DF" w14:textId="2CC53AB7" w:rsidR="00FB5B75" w:rsidRPr="00025F54" w:rsidRDefault="00FB5B75" w:rsidP="00277C5C">
      <w:pPr>
        <w:jc w:val="both"/>
        <w:rPr>
          <w:bCs/>
          <w:color w:val="000000" w:themeColor="text1"/>
        </w:rPr>
      </w:pPr>
      <w:r>
        <w:t xml:space="preserve">6. Bremen Film Festivali’nde “En İyi Edebiyat Filmi” ödülü alan film, 8. Torino Underground Film Festivali’nde ” En İyi Kurgu” ve “En İyi Film”, </w:t>
      </w:r>
      <w:proofErr w:type="spellStart"/>
      <w:r>
        <w:t>Eurosia</w:t>
      </w:r>
      <w:proofErr w:type="spellEnd"/>
      <w:r>
        <w:t xml:space="preserve"> Film Festivali’nde “En </w:t>
      </w:r>
      <w:r w:rsidR="008222BA">
        <w:t>iyi Görüntü Yönetmenliği”</w:t>
      </w:r>
      <w:r>
        <w:t>, Uluslararası 7. Balkan Film Festivali’nde “En İyi Oyuncu” ve “En İyi Film”, 27. Adana Altın Koza Film Festivali’nde “En İyi Film Müziği" ve</w:t>
      </w:r>
      <w:r w:rsidR="008222BA">
        <w:t xml:space="preserve"> "En İyi Erkek Oyuncu”</w:t>
      </w:r>
      <w:r>
        <w:t>,</w:t>
      </w:r>
      <w:r w:rsidR="008222BA">
        <w:t xml:space="preserve"> </w:t>
      </w:r>
      <w:proofErr w:type="spellStart"/>
      <w:r>
        <w:t>The</w:t>
      </w:r>
      <w:proofErr w:type="spellEnd"/>
      <w:r>
        <w:t xml:space="preserve"> Artist Forum'un düzenlediği 6. Festival of </w:t>
      </w:r>
      <w:proofErr w:type="spellStart"/>
      <w:r>
        <w:t>Moving</w:t>
      </w:r>
      <w:proofErr w:type="spellEnd"/>
      <w:r>
        <w:t xml:space="preserve"> Image Festivali’nde "En İyi F</w:t>
      </w:r>
      <w:r w:rsidR="008222BA">
        <w:t>ilm" ve "En İyi Oyuncu"</w:t>
      </w:r>
      <w:r>
        <w:t xml:space="preserve">, </w:t>
      </w:r>
      <w:proofErr w:type="spellStart"/>
      <w:r>
        <w:t>London</w:t>
      </w:r>
      <w:proofErr w:type="spellEnd"/>
      <w:r>
        <w:t xml:space="preserve"> City Film Festivali’nde “</w:t>
      </w:r>
      <w:r w:rsidR="008222BA">
        <w:t>En İyi Yabancı Film”</w:t>
      </w:r>
      <w:r>
        <w:t xml:space="preserve"> ve 9.</w:t>
      </w:r>
      <w:r w:rsidR="00277C5C">
        <w:t xml:space="preserve"> </w:t>
      </w:r>
      <w:r>
        <w:t>Antakya Film Festivali’nde de ”En İyi Oyuncu”  ödüllerinin sahibi oldu.</w:t>
      </w:r>
    </w:p>
    <w:p w14:paraId="7FD86F23" w14:textId="3AEAA9A6" w:rsidR="00B659C0" w:rsidRDefault="00B659C0" w:rsidP="00277C5C">
      <w:pPr>
        <w:tabs>
          <w:tab w:val="left" w:pos="3336"/>
        </w:tabs>
        <w:jc w:val="both"/>
      </w:pPr>
    </w:p>
    <w:p w14:paraId="21E6B61F" w14:textId="4BED664B" w:rsidR="00B659C0" w:rsidRDefault="00587FE6" w:rsidP="00277C5C">
      <w:pPr>
        <w:tabs>
          <w:tab w:val="left" w:pos="3336"/>
        </w:tabs>
        <w:jc w:val="both"/>
        <w:rPr>
          <w:b/>
        </w:rPr>
      </w:pPr>
      <w:r>
        <w:rPr>
          <w:b/>
        </w:rPr>
        <w:t>Türk ve İranlı sanatçılar görev aldı</w:t>
      </w:r>
    </w:p>
    <w:p w14:paraId="25DA8C16" w14:textId="256A39E7" w:rsidR="00492856" w:rsidRPr="00492856" w:rsidRDefault="00492856" w:rsidP="00277C5C">
      <w:pPr>
        <w:tabs>
          <w:tab w:val="left" w:pos="3336"/>
        </w:tabs>
        <w:jc w:val="both"/>
      </w:pPr>
      <w:r>
        <w:t xml:space="preserve">Filmin görüntü yönetmenliğini Vedat Özdemir, ses operatörlüğünü Mustafa Bölükbaşı üstlenirken filmin post prodüksiyonunda İranlı sanatçılar görev aldı. </w:t>
      </w:r>
      <w:proofErr w:type="spellStart"/>
      <w:r>
        <w:t>Mostafa</w:t>
      </w:r>
      <w:proofErr w:type="spellEnd"/>
      <w:r>
        <w:t xml:space="preserve"> </w:t>
      </w:r>
      <w:proofErr w:type="spellStart"/>
      <w:r>
        <w:t>Khergepoosh</w:t>
      </w:r>
      <w:proofErr w:type="spellEnd"/>
      <w:r>
        <w:t xml:space="preserve"> kurgusunu, </w:t>
      </w:r>
      <w:proofErr w:type="spellStart"/>
      <w:r>
        <w:t>Mohsen</w:t>
      </w:r>
      <w:proofErr w:type="spellEnd"/>
      <w:r>
        <w:t xml:space="preserve"> </w:t>
      </w:r>
      <w:proofErr w:type="spellStart"/>
      <w:r>
        <w:t>Roshan'ın</w:t>
      </w:r>
      <w:proofErr w:type="spellEnd"/>
      <w:r>
        <w:t xml:space="preserve"> filmin ses tasarımını, </w:t>
      </w:r>
      <w:proofErr w:type="spellStart"/>
      <w:r>
        <w:t>Hootan</w:t>
      </w:r>
      <w:proofErr w:type="spellEnd"/>
      <w:r>
        <w:t xml:space="preserve"> </w:t>
      </w:r>
      <w:proofErr w:type="spellStart"/>
      <w:r>
        <w:t>Haghshenas</w:t>
      </w:r>
      <w:proofErr w:type="spellEnd"/>
      <w:r>
        <w:t xml:space="preserve"> renk tasarımını ve Payam </w:t>
      </w:r>
      <w:proofErr w:type="spellStart"/>
      <w:r>
        <w:t>Azadi</w:t>
      </w:r>
      <w:proofErr w:type="spellEnd"/>
      <w:r>
        <w:t xml:space="preserve"> de filmin müziklerini yaptı. Filmin konusu ise şöyle;</w:t>
      </w:r>
    </w:p>
    <w:p w14:paraId="68A8F185" w14:textId="77777777" w:rsidR="00492856" w:rsidRDefault="00492856" w:rsidP="00277C5C">
      <w:pPr>
        <w:tabs>
          <w:tab w:val="left" w:pos="3336"/>
        </w:tabs>
        <w:jc w:val="both"/>
        <w:rPr>
          <w:b/>
        </w:rPr>
      </w:pPr>
    </w:p>
    <w:p w14:paraId="030F8E39" w14:textId="209B97AF" w:rsidR="00984E7D" w:rsidRPr="00D91FF8" w:rsidRDefault="00492856" w:rsidP="00272858">
      <w:pPr>
        <w:tabs>
          <w:tab w:val="left" w:pos="3336"/>
        </w:tabs>
        <w:jc w:val="both"/>
      </w:pPr>
      <w:r>
        <w:rPr>
          <w:b/>
        </w:rPr>
        <w:t>“</w:t>
      </w:r>
      <w:r w:rsidRPr="00492856">
        <w:t>Birçok açıdan silik ve pasif bir karaktere sahip edebiyat öğretmeni Hayati, karısı tarafından hor görülüp terkedilir. Bir süre sonra ataerkil özellikteki kasabada kimliği belirlenemeyen bir kadın cesedi bulunur. Hayati cesedin karısına ait olduğunu iddia edip başkasının işlediği cinayeti üstlenir. Peki ama işlemediği bir cinayeti neden üstlenir insan? Film bu sorunun peşinde insanın en saklı, en gölgede kalmış, derin taraflarını aydınlatmaya çalışırken tutunamayış, kadın cinayetleri, şiddetin bin bir yüzü, edebiyat, tutkular ve pişmanlıklar gibi uğraklarıyla dünya yüzünde insan için özne olarak var olmanın imkanını sorguluyor."</w:t>
      </w:r>
    </w:p>
    <w:sectPr w:rsidR="00984E7D" w:rsidRPr="00D91FF8" w:rsidSect="008A51FA">
      <w:pgSz w:w="11900" w:h="16840"/>
      <w:pgMar w:top="56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C443" w14:textId="77777777" w:rsidR="001D64DF" w:rsidRDefault="001D64DF" w:rsidP="00F46684">
      <w:r>
        <w:separator/>
      </w:r>
    </w:p>
  </w:endnote>
  <w:endnote w:type="continuationSeparator" w:id="0">
    <w:p w14:paraId="3B724F4A" w14:textId="77777777" w:rsidR="001D64DF" w:rsidRDefault="001D64DF" w:rsidP="00F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37CB" w14:textId="77777777" w:rsidR="001D64DF" w:rsidRDefault="001D64DF" w:rsidP="00F46684">
      <w:r>
        <w:separator/>
      </w:r>
    </w:p>
  </w:footnote>
  <w:footnote w:type="continuationSeparator" w:id="0">
    <w:p w14:paraId="51CD3A26" w14:textId="77777777" w:rsidR="001D64DF" w:rsidRDefault="001D64DF" w:rsidP="00F4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D171D"/>
    <w:multiLevelType w:val="hybridMultilevel"/>
    <w:tmpl w:val="D582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4"/>
    <w:rsid w:val="00000001"/>
    <w:rsid w:val="00007DE1"/>
    <w:rsid w:val="00025F54"/>
    <w:rsid w:val="000319B4"/>
    <w:rsid w:val="000A2B5A"/>
    <w:rsid w:val="000B3BC4"/>
    <w:rsid w:val="0011293E"/>
    <w:rsid w:val="001445B8"/>
    <w:rsid w:val="00152D44"/>
    <w:rsid w:val="00161996"/>
    <w:rsid w:val="001754D8"/>
    <w:rsid w:val="00195D72"/>
    <w:rsid w:val="001B58F1"/>
    <w:rsid w:val="001D64DF"/>
    <w:rsid w:val="00231E9D"/>
    <w:rsid w:val="00272858"/>
    <w:rsid w:val="00276358"/>
    <w:rsid w:val="00277C5C"/>
    <w:rsid w:val="002A3B20"/>
    <w:rsid w:val="002C34CE"/>
    <w:rsid w:val="002D538C"/>
    <w:rsid w:val="002E58EE"/>
    <w:rsid w:val="00300ECC"/>
    <w:rsid w:val="00311B26"/>
    <w:rsid w:val="003204EC"/>
    <w:rsid w:val="003A7429"/>
    <w:rsid w:val="003C26A8"/>
    <w:rsid w:val="003C305C"/>
    <w:rsid w:val="004043DF"/>
    <w:rsid w:val="00436144"/>
    <w:rsid w:val="004648D3"/>
    <w:rsid w:val="00486245"/>
    <w:rsid w:val="004876DA"/>
    <w:rsid w:val="00492856"/>
    <w:rsid w:val="004A0B34"/>
    <w:rsid w:val="004B2A06"/>
    <w:rsid w:val="004D7E8E"/>
    <w:rsid w:val="00533259"/>
    <w:rsid w:val="00535E5B"/>
    <w:rsid w:val="005447C2"/>
    <w:rsid w:val="00554879"/>
    <w:rsid w:val="005600B5"/>
    <w:rsid w:val="00587FE6"/>
    <w:rsid w:val="005A6ACB"/>
    <w:rsid w:val="005B24C5"/>
    <w:rsid w:val="005B5AA1"/>
    <w:rsid w:val="005D023C"/>
    <w:rsid w:val="005E4746"/>
    <w:rsid w:val="00605EFC"/>
    <w:rsid w:val="0061505C"/>
    <w:rsid w:val="00652D93"/>
    <w:rsid w:val="006563C1"/>
    <w:rsid w:val="00667659"/>
    <w:rsid w:val="006D1530"/>
    <w:rsid w:val="0079313D"/>
    <w:rsid w:val="007B4A6C"/>
    <w:rsid w:val="007E5B01"/>
    <w:rsid w:val="0080545E"/>
    <w:rsid w:val="008222BA"/>
    <w:rsid w:val="00844905"/>
    <w:rsid w:val="008553C8"/>
    <w:rsid w:val="00874CB0"/>
    <w:rsid w:val="0087680E"/>
    <w:rsid w:val="00885C65"/>
    <w:rsid w:val="00890778"/>
    <w:rsid w:val="008954F4"/>
    <w:rsid w:val="008A51FA"/>
    <w:rsid w:val="008B697A"/>
    <w:rsid w:val="008E094B"/>
    <w:rsid w:val="008E1FDB"/>
    <w:rsid w:val="008F118E"/>
    <w:rsid w:val="00951315"/>
    <w:rsid w:val="00984E7D"/>
    <w:rsid w:val="009A5595"/>
    <w:rsid w:val="00A06DC4"/>
    <w:rsid w:val="00A124BE"/>
    <w:rsid w:val="00A168C3"/>
    <w:rsid w:val="00A23366"/>
    <w:rsid w:val="00A27146"/>
    <w:rsid w:val="00A472A4"/>
    <w:rsid w:val="00A50E1A"/>
    <w:rsid w:val="00A546C3"/>
    <w:rsid w:val="00A55433"/>
    <w:rsid w:val="00A83DEE"/>
    <w:rsid w:val="00A95DE5"/>
    <w:rsid w:val="00AC1A08"/>
    <w:rsid w:val="00AD1176"/>
    <w:rsid w:val="00AE0A55"/>
    <w:rsid w:val="00AF77A3"/>
    <w:rsid w:val="00B018D1"/>
    <w:rsid w:val="00B33626"/>
    <w:rsid w:val="00B378BB"/>
    <w:rsid w:val="00B62FE1"/>
    <w:rsid w:val="00B659C0"/>
    <w:rsid w:val="00B9474B"/>
    <w:rsid w:val="00BA01D4"/>
    <w:rsid w:val="00BA0D8A"/>
    <w:rsid w:val="00BD506E"/>
    <w:rsid w:val="00C243B3"/>
    <w:rsid w:val="00C51F63"/>
    <w:rsid w:val="00C8218A"/>
    <w:rsid w:val="00C94F88"/>
    <w:rsid w:val="00CA79B4"/>
    <w:rsid w:val="00CC7467"/>
    <w:rsid w:val="00D44A95"/>
    <w:rsid w:val="00D467F5"/>
    <w:rsid w:val="00D66F7D"/>
    <w:rsid w:val="00D75693"/>
    <w:rsid w:val="00D83F80"/>
    <w:rsid w:val="00D91FF8"/>
    <w:rsid w:val="00DA2871"/>
    <w:rsid w:val="00DC0F92"/>
    <w:rsid w:val="00E16E92"/>
    <w:rsid w:val="00E24231"/>
    <w:rsid w:val="00E3546E"/>
    <w:rsid w:val="00E67A3E"/>
    <w:rsid w:val="00E71C77"/>
    <w:rsid w:val="00E75D92"/>
    <w:rsid w:val="00E97979"/>
    <w:rsid w:val="00EB0149"/>
    <w:rsid w:val="00EF68B6"/>
    <w:rsid w:val="00F46684"/>
    <w:rsid w:val="00F640A4"/>
    <w:rsid w:val="00F72D29"/>
    <w:rsid w:val="00F8372B"/>
    <w:rsid w:val="00FB5B75"/>
    <w:rsid w:val="00FD27E7"/>
    <w:rsid w:val="00FD3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D48"/>
  <w15:chartTrackingRefBased/>
  <w15:docId w15:val="{24DB19C7-A84D-E34F-8864-4500EAC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626"/>
    <w:rPr>
      <w:color w:val="0563C1" w:themeColor="hyperlink"/>
      <w:u w:val="single"/>
    </w:rPr>
  </w:style>
  <w:style w:type="character" w:customStyle="1" w:styleId="zmlenmeyenBahsetme1">
    <w:name w:val="Çözümlenmeyen Bahsetme1"/>
    <w:basedOn w:val="VarsaylanParagrafYazTipi"/>
    <w:uiPriority w:val="99"/>
    <w:semiHidden/>
    <w:unhideWhenUsed/>
    <w:rsid w:val="00B33626"/>
    <w:rPr>
      <w:color w:val="605E5C"/>
      <w:shd w:val="clear" w:color="auto" w:fill="E1DFDD"/>
    </w:rPr>
  </w:style>
  <w:style w:type="character" w:styleId="zlenenKpr">
    <w:name w:val="FollowedHyperlink"/>
    <w:basedOn w:val="VarsaylanParagrafYazTipi"/>
    <w:uiPriority w:val="99"/>
    <w:semiHidden/>
    <w:unhideWhenUsed/>
    <w:rsid w:val="00300ECC"/>
    <w:rPr>
      <w:color w:val="954F72" w:themeColor="followedHyperlink"/>
      <w:u w:val="single"/>
    </w:rPr>
  </w:style>
  <w:style w:type="character" w:customStyle="1" w:styleId="zmlenmeyenBahsetme2">
    <w:name w:val="Çözümlenmeyen Bahsetme2"/>
    <w:basedOn w:val="VarsaylanParagrafYazTipi"/>
    <w:uiPriority w:val="99"/>
    <w:semiHidden/>
    <w:unhideWhenUsed/>
    <w:rsid w:val="00E3546E"/>
    <w:rPr>
      <w:color w:val="605E5C"/>
      <w:shd w:val="clear" w:color="auto" w:fill="E1DFDD"/>
    </w:rPr>
  </w:style>
  <w:style w:type="character" w:styleId="Gl">
    <w:name w:val="Strong"/>
    <w:basedOn w:val="VarsaylanParagrafYazTipi"/>
    <w:uiPriority w:val="22"/>
    <w:qFormat/>
    <w:rsid w:val="001445B8"/>
    <w:rPr>
      <w:b/>
      <w:bCs/>
    </w:rPr>
  </w:style>
  <w:style w:type="character" w:customStyle="1" w:styleId="zmlenmeyenBahsetme3">
    <w:name w:val="Çözümlenmeyen Bahsetme3"/>
    <w:basedOn w:val="VarsaylanParagrafYazTipi"/>
    <w:uiPriority w:val="99"/>
    <w:semiHidden/>
    <w:unhideWhenUsed/>
    <w:rsid w:val="00CA79B4"/>
    <w:rPr>
      <w:color w:val="605E5C"/>
      <w:shd w:val="clear" w:color="auto" w:fill="E1DFDD"/>
    </w:rPr>
  </w:style>
  <w:style w:type="paragraph" w:styleId="stBilgi">
    <w:name w:val="header"/>
    <w:basedOn w:val="Normal"/>
    <w:link w:val="stBilgiChar"/>
    <w:uiPriority w:val="99"/>
    <w:unhideWhenUsed/>
    <w:rsid w:val="00F46684"/>
    <w:pPr>
      <w:tabs>
        <w:tab w:val="center" w:pos="4536"/>
        <w:tab w:val="right" w:pos="9072"/>
      </w:tabs>
    </w:pPr>
  </w:style>
  <w:style w:type="character" w:customStyle="1" w:styleId="stBilgiChar">
    <w:name w:val="Üst Bilgi Char"/>
    <w:basedOn w:val="VarsaylanParagrafYazTipi"/>
    <w:link w:val="stBilgi"/>
    <w:uiPriority w:val="99"/>
    <w:rsid w:val="00F46684"/>
  </w:style>
  <w:style w:type="paragraph" w:styleId="AltBilgi">
    <w:name w:val="footer"/>
    <w:basedOn w:val="Normal"/>
    <w:link w:val="AltBilgiChar"/>
    <w:uiPriority w:val="99"/>
    <w:unhideWhenUsed/>
    <w:rsid w:val="00F46684"/>
    <w:pPr>
      <w:tabs>
        <w:tab w:val="center" w:pos="4536"/>
        <w:tab w:val="right" w:pos="9072"/>
      </w:tabs>
    </w:pPr>
  </w:style>
  <w:style w:type="character" w:customStyle="1" w:styleId="AltBilgiChar">
    <w:name w:val="Alt Bilgi Char"/>
    <w:basedOn w:val="VarsaylanParagrafYazTipi"/>
    <w:link w:val="AltBilgi"/>
    <w:uiPriority w:val="99"/>
    <w:rsid w:val="00F46684"/>
  </w:style>
  <w:style w:type="paragraph" w:styleId="ListeParagraf">
    <w:name w:val="List Paragraph"/>
    <w:basedOn w:val="Normal"/>
    <w:uiPriority w:val="34"/>
    <w:qFormat/>
    <w:rsid w:val="0087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6573">
      <w:bodyDiv w:val="1"/>
      <w:marLeft w:val="0"/>
      <w:marRight w:val="0"/>
      <w:marTop w:val="0"/>
      <w:marBottom w:val="0"/>
      <w:divBdr>
        <w:top w:val="none" w:sz="0" w:space="0" w:color="auto"/>
        <w:left w:val="none" w:sz="0" w:space="0" w:color="auto"/>
        <w:bottom w:val="none" w:sz="0" w:space="0" w:color="auto"/>
        <w:right w:val="none" w:sz="0" w:space="0" w:color="auto"/>
      </w:divBdr>
    </w:div>
    <w:div w:id="406926475">
      <w:bodyDiv w:val="1"/>
      <w:marLeft w:val="0"/>
      <w:marRight w:val="0"/>
      <w:marTop w:val="0"/>
      <w:marBottom w:val="0"/>
      <w:divBdr>
        <w:top w:val="none" w:sz="0" w:space="0" w:color="auto"/>
        <w:left w:val="none" w:sz="0" w:space="0" w:color="auto"/>
        <w:bottom w:val="none" w:sz="0" w:space="0" w:color="auto"/>
        <w:right w:val="none" w:sz="0" w:space="0" w:color="auto"/>
      </w:divBdr>
    </w:div>
    <w:div w:id="467162688">
      <w:bodyDiv w:val="1"/>
      <w:marLeft w:val="0"/>
      <w:marRight w:val="0"/>
      <w:marTop w:val="0"/>
      <w:marBottom w:val="0"/>
      <w:divBdr>
        <w:top w:val="none" w:sz="0" w:space="0" w:color="auto"/>
        <w:left w:val="none" w:sz="0" w:space="0" w:color="auto"/>
        <w:bottom w:val="none" w:sz="0" w:space="0" w:color="auto"/>
        <w:right w:val="none" w:sz="0" w:space="0" w:color="auto"/>
      </w:divBdr>
    </w:div>
    <w:div w:id="513540253">
      <w:bodyDiv w:val="1"/>
      <w:marLeft w:val="0"/>
      <w:marRight w:val="0"/>
      <w:marTop w:val="0"/>
      <w:marBottom w:val="0"/>
      <w:divBdr>
        <w:top w:val="none" w:sz="0" w:space="0" w:color="auto"/>
        <w:left w:val="none" w:sz="0" w:space="0" w:color="auto"/>
        <w:bottom w:val="none" w:sz="0" w:space="0" w:color="auto"/>
        <w:right w:val="none" w:sz="0" w:space="0" w:color="auto"/>
      </w:divBdr>
    </w:div>
    <w:div w:id="554512027">
      <w:bodyDiv w:val="1"/>
      <w:marLeft w:val="0"/>
      <w:marRight w:val="0"/>
      <w:marTop w:val="0"/>
      <w:marBottom w:val="0"/>
      <w:divBdr>
        <w:top w:val="none" w:sz="0" w:space="0" w:color="auto"/>
        <w:left w:val="none" w:sz="0" w:space="0" w:color="auto"/>
        <w:bottom w:val="none" w:sz="0" w:space="0" w:color="auto"/>
        <w:right w:val="none" w:sz="0" w:space="0" w:color="auto"/>
      </w:divBdr>
    </w:div>
    <w:div w:id="634800729">
      <w:bodyDiv w:val="1"/>
      <w:marLeft w:val="0"/>
      <w:marRight w:val="0"/>
      <w:marTop w:val="0"/>
      <w:marBottom w:val="0"/>
      <w:divBdr>
        <w:top w:val="none" w:sz="0" w:space="0" w:color="auto"/>
        <w:left w:val="none" w:sz="0" w:space="0" w:color="auto"/>
        <w:bottom w:val="none" w:sz="0" w:space="0" w:color="auto"/>
        <w:right w:val="none" w:sz="0" w:space="0" w:color="auto"/>
      </w:divBdr>
    </w:div>
    <w:div w:id="706876043">
      <w:bodyDiv w:val="1"/>
      <w:marLeft w:val="0"/>
      <w:marRight w:val="0"/>
      <w:marTop w:val="0"/>
      <w:marBottom w:val="0"/>
      <w:divBdr>
        <w:top w:val="none" w:sz="0" w:space="0" w:color="auto"/>
        <w:left w:val="none" w:sz="0" w:space="0" w:color="auto"/>
        <w:bottom w:val="none" w:sz="0" w:space="0" w:color="auto"/>
        <w:right w:val="none" w:sz="0" w:space="0" w:color="auto"/>
      </w:divBdr>
    </w:div>
    <w:div w:id="871453758">
      <w:bodyDiv w:val="1"/>
      <w:marLeft w:val="0"/>
      <w:marRight w:val="0"/>
      <w:marTop w:val="0"/>
      <w:marBottom w:val="0"/>
      <w:divBdr>
        <w:top w:val="none" w:sz="0" w:space="0" w:color="auto"/>
        <w:left w:val="none" w:sz="0" w:space="0" w:color="auto"/>
        <w:bottom w:val="none" w:sz="0" w:space="0" w:color="auto"/>
        <w:right w:val="none" w:sz="0" w:space="0" w:color="auto"/>
      </w:divBdr>
    </w:div>
    <w:div w:id="1042899430">
      <w:bodyDiv w:val="1"/>
      <w:marLeft w:val="0"/>
      <w:marRight w:val="0"/>
      <w:marTop w:val="0"/>
      <w:marBottom w:val="0"/>
      <w:divBdr>
        <w:top w:val="none" w:sz="0" w:space="0" w:color="auto"/>
        <w:left w:val="none" w:sz="0" w:space="0" w:color="auto"/>
        <w:bottom w:val="none" w:sz="0" w:space="0" w:color="auto"/>
        <w:right w:val="none" w:sz="0" w:space="0" w:color="auto"/>
      </w:divBdr>
    </w:div>
    <w:div w:id="1199708402">
      <w:bodyDiv w:val="1"/>
      <w:marLeft w:val="0"/>
      <w:marRight w:val="0"/>
      <w:marTop w:val="0"/>
      <w:marBottom w:val="0"/>
      <w:divBdr>
        <w:top w:val="none" w:sz="0" w:space="0" w:color="auto"/>
        <w:left w:val="none" w:sz="0" w:space="0" w:color="auto"/>
        <w:bottom w:val="none" w:sz="0" w:space="0" w:color="auto"/>
        <w:right w:val="none" w:sz="0" w:space="0" w:color="auto"/>
      </w:divBdr>
    </w:div>
    <w:div w:id="1649282679">
      <w:bodyDiv w:val="1"/>
      <w:marLeft w:val="0"/>
      <w:marRight w:val="0"/>
      <w:marTop w:val="0"/>
      <w:marBottom w:val="0"/>
      <w:divBdr>
        <w:top w:val="none" w:sz="0" w:space="0" w:color="auto"/>
        <w:left w:val="none" w:sz="0" w:space="0" w:color="auto"/>
        <w:bottom w:val="none" w:sz="0" w:space="0" w:color="auto"/>
        <w:right w:val="none" w:sz="0" w:space="0" w:color="auto"/>
      </w:divBdr>
    </w:div>
    <w:div w:id="1689871858">
      <w:bodyDiv w:val="1"/>
      <w:marLeft w:val="0"/>
      <w:marRight w:val="0"/>
      <w:marTop w:val="0"/>
      <w:marBottom w:val="0"/>
      <w:divBdr>
        <w:top w:val="none" w:sz="0" w:space="0" w:color="auto"/>
        <w:left w:val="none" w:sz="0" w:space="0" w:color="auto"/>
        <w:bottom w:val="none" w:sz="0" w:space="0" w:color="auto"/>
        <w:right w:val="none" w:sz="0" w:space="0" w:color="auto"/>
      </w:divBdr>
    </w:div>
    <w:div w:id="1704360241">
      <w:bodyDiv w:val="1"/>
      <w:marLeft w:val="0"/>
      <w:marRight w:val="0"/>
      <w:marTop w:val="0"/>
      <w:marBottom w:val="0"/>
      <w:divBdr>
        <w:top w:val="none" w:sz="0" w:space="0" w:color="auto"/>
        <w:left w:val="none" w:sz="0" w:space="0" w:color="auto"/>
        <w:bottom w:val="none" w:sz="0" w:space="0" w:color="auto"/>
        <w:right w:val="none" w:sz="0" w:space="0" w:color="auto"/>
      </w:divBdr>
    </w:div>
    <w:div w:id="1747260829">
      <w:bodyDiv w:val="1"/>
      <w:marLeft w:val="0"/>
      <w:marRight w:val="0"/>
      <w:marTop w:val="0"/>
      <w:marBottom w:val="0"/>
      <w:divBdr>
        <w:top w:val="none" w:sz="0" w:space="0" w:color="auto"/>
        <w:left w:val="none" w:sz="0" w:space="0" w:color="auto"/>
        <w:bottom w:val="none" w:sz="0" w:space="0" w:color="auto"/>
        <w:right w:val="none" w:sz="0" w:space="0" w:color="auto"/>
      </w:divBdr>
    </w:div>
    <w:div w:id="1956446666">
      <w:bodyDiv w:val="1"/>
      <w:marLeft w:val="0"/>
      <w:marRight w:val="0"/>
      <w:marTop w:val="0"/>
      <w:marBottom w:val="0"/>
      <w:divBdr>
        <w:top w:val="none" w:sz="0" w:space="0" w:color="auto"/>
        <w:left w:val="none" w:sz="0" w:space="0" w:color="auto"/>
        <w:bottom w:val="none" w:sz="0" w:space="0" w:color="auto"/>
        <w:right w:val="none" w:sz="0" w:space="0" w:color="auto"/>
      </w:divBdr>
    </w:div>
    <w:div w:id="2052345168">
      <w:bodyDiv w:val="1"/>
      <w:marLeft w:val="0"/>
      <w:marRight w:val="0"/>
      <w:marTop w:val="0"/>
      <w:marBottom w:val="0"/>
      <w:divBdr>
        <w:top w:val="none" w:sz="0" w:space="0" w:color="auto"/>
        <w:left w:val="none" w:sz="0" w:space="0" w:color="auto"/>
        <w:bottom w:val="none" w:sz="0" w:space="0" w:color="auto"/>
        <w:right w:val="none" w:sz="0" w:space="0" w:color="auto"/>
      </w:divBdr>
    </w:div>
    <w:div w:id="2131971254">
      <w:bodyDiv w:val="1"/>
      <w:marLeft w:val="0"/>
      <w:marRight w:val="0"/>
      <w:marTop w:val="0"/>
      <w:marBottom w:val="0"/>
      <w:divBdr>
        <w:top w:val="none" w:sz="0" w:space="0" w:color="auto"/>
        <w:left w:val="none" w:sz="0" w:space="0" w:color="auto"/>
        <w:bottom w:val="none" w:sz="0" w:space="0" w:color="auto"/>
        <w:right w:val="none" w:sz="0" w:space="0" w:color="auto"/>
      </w:divBdr>
      <w:divsChild>
        <w:div w:id="261455134">
          <w:marLeft w:val="0"/>
          <w:marRight w:val="0"/>
          <w:marTop w:val="0"/>
          <w:marBottom w:val="200"/>
          <w:divBdr>
            <w:top w:val="none" w:sz="0" w:space="0" w:color="auto"/>
            <w:left w:val="none" w:sz="0" w:space="0" w:color="auto"/>
            <w:bottom w:val="none" w:sz="0" w:space="0" w:color="auto"/>
            <w:right w:val="none" w:sz="0" w:space="0" w:color="auto"/>
          </w:divBdr>
          <w:divsChild>
            <w:div w:id="1893030545">
              <w:marLeft w:val="0"/>
              <w:marRight w:val="0"/>
              <w:marTop w:val="0"/>
              <w:marBottom w:val="0"/>
              <w:divBdr>
                <w:top w:val="none" w:sz="0" w:space="0" w:color="auto"/>
                <w:left w:val="none" w:sz="0" w:space="0" w:color="auto"/>
                <w:bottom w:val="none" w:sz="0" w:space="0" w:color="auto"/>
                <w:right w:val="none" w:sz="0" w:space="0" w:color="auto"/>
              </w:divBdr>
            </w:div>
          </w:divsChild>
        </w:div>
        <w:div w:id="1650790371">
          <w:marLeft w:val="0"/>
          <w:marRight w:val="0"/>
          <w:marTop w:val="0"/>
          <w:marBottom w:val="200"/>
          <w:divBdr>
            <w:top w:val="none" w:sz="0" w:space="0" w:color="auto"/>
            <w:left w:val="none" w:sz="0" w:space="0" w:color="auto"/>
            <w:bottom w:val="none" w:sz="0" w:space="0" w:color="auto"/>
            <w:right w:val="none" w:sz="0" w:space="0" w:color="auto"/>
          </w:divBdr>
          <w:divsChild>
            <w:div w:id="644313732">
              <w:marLeft w:val="0"/>
              <w:marRight w:val="0"/>
              <w:marTop w:val="0"/>
              <w:marBottom w:val="0"/>
              <w:divBdr>
                <w:top w:val="none" w:sz="0" w:space="0" w:color="auto"/>
                <w:left w:val="none" w:sz="0" w:space="0" w:color="auto"/>
                <w:bottom w:val="none" w:sz="0" w:space="0" w:color="auto"/>
                <w:right w:val="none" w:sz="0" w:space="0" w:color="auto"/>
              </w:divBdr>
            </w:div>
          </w:divsChild>
        </w:div>
        <w:div w:id="1176069049">
          <w:marLeft w:val="0"/>
          <w:marRight w:val="0"/>
          <w:marTop w:val="0"/>
          <w:marBottom w:val="200"/>
          <w:divBdr>
            <w:top w:val="none" w:sz="0" w:space="0" w:color="auto"/>
            <w:left w:val="none" w:sz="0" w:space="0" w:color="auto"/>
            <w:bottom w:val="none" w:sz="0" w:space="0" w:color="auto"/>
            <w:right w:val="none" w:sz="0" w:space="0" w:color="auto"/>
          </w:divBdr>
          <w:divsChild>
            <w:div w:id="253708245">
              <w:marLeft w:val="0"/>
              <w:marRight w:val="0"/>
              <w:marTop w:val="0"/>
              <w:marBottom w:val="0"/>
              <w:divBdr>
                <w:top w:val="none" w:sz="0" w:space="0" w:color="auto"/>
                <w:left w:val="none" w:sz="0" w:space="0" w:color="auto"/>
                <w:bottom w:val="none" w:sz="0" w:space="0" w:color="auto"/>
                <w:right w:val="none" w:sz="0" w:space="0" w:color="auto"/>
              </w:divBdr>
            </w:div>
          </w:divsChild>
        </w:div>
        <w:div w:id="1784227110">
          <w:marLeft w:val="0"/>
          <w:marRight w:val="0"/>
          <w:marTop w:val="0"/>
          <w:marBottom w:val="200"/>
          <w:divBdr>
            <w:top w:val="none" w:sz="0" w:space="0" w:color="auto"/>
            <w:left w:val="none" w:sz="0" w:space="0" w:color="auto"/>
            <w:bottom w:val="none" w:sz="0" w:space="0" w:color="auto"/>
            <w:right w:val="none" w:sz="0" w:space="0" w:color="auto"/>
          </w:divBdr>
          <w:divsChild>
            <w:div w:id="1493567401">
              <w:marLeft w:val="0"/>
              <w:marRight w:val="0"/>
              <w:marTop w:val="0"/>
              <w:marBottom w:val="0"/>
              <w:divBdr>
                <w:top w:val="none" w:sz="0" w:space="0" w:color="auto"/>
                <w:left w:val="none" w:sz="0" w:space="0" w:color="auto"/>
                <w:bottom w:val="none" w:sz="0" w:space="0" w:color="auto"/>
                <w:right w:val="none" w:sz="0" w:space="0" w:color="auto"/>
              </w:divBdr>
            </w:div>
          </w:divsChild>
        </w:div>
        <w:div w:id="888147036">
          <w:marLeft w:val="0"/>
          <w:marRight w:val="0"/>
          <w:marTop w:val="0"/>
          <w:marBottom w:val="200"/>
          <w:divBdr>
            <w:top w:val="none" w:sz="0" w:space="0" w:color="auto"/>
            <w:left w:val="none" w:sz="0" w:space="0" w:color="auto"/>
            <w:bottom w:val="none" w:sz="0" w:space="0" w:color="auto"/>
            <w:right w:val="none" w:sz="0" w:space="0" w:color="auto"/>
          </w:divBdr>
          <w:divsChild>
            <w:div w:id="858078564">
              <w:marLeft w:val="0"/>
              <w:marRight w:val="0"/>
              <w:marTop w:val="0"/>
              <w:marBottom w:val="0"/>
              <w:divBdr>
                <w:top w:val="none" w:sz="0" w:space="0" w:color="auto"/>
                <w:left w:val="none" w:sz="0" w:space="0" w:color="auto"/>
                <w:bottom w:val="none" w:sz="0" w:space="0" w:color="auto"/>
                <w:right w:val="none" w:sz="0" w:space="0" w:color="auto"/>
              </w:divBdr>
            </w:div>
          </w:divsChild>
        </w:div>
        <w:div w:id="952174436">
          <w:marLeft w:val="0"/>
          <w:marRight w:val="0"/>
          <w:marTop w:val="0"/>
          <w:marBottom w:val="200"/>
          <w:divBdr>
            <w:top w:val="none" w:sz="0" w:space="0" w:color="auto"/>
            <w:left w:val="none" w:sz="0" w:space="0" w:color="auto"/>
            <w:bottom w:val="none" w:sz="0" w:space="0" w:color="auto"/>
            <w:right w:val="none" w:sz="0" w:space="0" w:color="auto"/>
          </w:divBdr>
          <w:divsChild>
            <w:div w:id="10384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55</cp:revision>
  <dcterms:created xsi:type="dcterms:W3CDTF">2021-09-09T05:53:00Z</dcterms:created>
  <dcterms:modified xsi:type="dcterms:W3CDTF">2022-03-18T18:56:00Z</dcterms:modified>
</cp:coreProperties>
</file>